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9"/>
      </w:tblGrid>
      <w:tr w:rsidR="00217941" w:rsidRPr="00217941" w14:paraId="7CBAC0E3" w14:textId="77777777" w:rsidTr="00DC5CCD">
        <w:trPr>
          <w:trHeight w:val="416"/>
        </w:trPr>
        <w:tc>
          <w:tcPr>
            <w:tcW w:w="4569" w:type="dxa"/>
          </w:tcPr>
          <w:p w14:paraId="310D533E" w14:textId="518C9CD3" w:rsidR="00217941" w:rsidRPr="00217941" w:rsidRDefault="009372F5" w:rsidP="00217941">
            <w:pPr>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Приложение</w:t>
            </w:r>
          </w:p>
        </w:tc>
      </w:tr>
      <w:tr w:rsidR="00AE4FBF" w:rsidRPr="00AE4FBF" w14:paraId="32A35533" w14:textId="77777777" w:rsidTr="00DC5CCD">
        <w:tc>
          <w:tcPr>
            <w:tcW w:w="4569" w:type="dxa"/>
          </w:tcPr>
          <w:p w14:paraId="55CC5D13" w14:textId="77777777" w:rsidR="00217941" w:rsidRDefault="00217941" w:rsidP="00217941">
            <w:pPr>
              <w:rPr>
                <w:rFonts w:ascii="Times New Roman" w:eastAsia="Times New Roman" w:hAnsi="Times New Roman" w:cs="Times New Roman"/>
                <w:b/>
                <w:bCs/>
                <w:sz w:val="24"/>
                <w:szCs w:val="24"/>
                <w:lang w:eastAsia="ru-RU"/>
              </w:rPr>
            </w:pPr>
            <w:r w:rsidRPr="009372F5">
              <w:rPr>
                <w:rFonts w:ascii="Times New Roman" w:eastAsia="Times New Roman" w:hAnsi="Times New Roman" w:cs="Times New Roman"/>
                <w:b/>
                <w:sz w:val="24"/>
                <w:szCs w:val="24"/>
                <w:lang w:eastAsia="ru-RU"/>
              </w:rPr>
              <w:t>к ППС</w:t>
            </w:r>
            <w:r w:rsidR="00AD2ABD" w:rsidRPr="009372F5">
              <w:rPr>
                <w:rFonts w:ascii="Times New Roman" w:eastAsia="Times New Roman" w:hAnsi="Times New Roman" w:cs="Times New Roman"/>
                <w:b/>
                <w:sz w:val="24"/>
                <w:szCs w:val="24"/>
                <w:lang w:eastAsia="ru-RU"/>
              </w:rPr>
              <w:t>С</w:t>
            </w:r>
            <w:r w:rsidRPr="009372F5">
              <w:rPr>
                <w:rFonts w:ascii="Times New Roman" w:eastAsia="Times New Roman" w:hAnsi="Times New Roman" w:cs="Times New Roman"/>
                <w:b/>
                <w:sz w:val="24"/>
                <w:szCs w:val="24"/>
                <w:lang w:eastAsia="ru-RU"/>
              </w:rPr>
              <w:t xml:space="preserve">З по </w:t>
            </w:r>
            <w:r w:rsidRPr="009372F5">
              <w:rPr>
                <w:rFonts w:ascii="Times New Roman" w:eastAsia="Times New Roman" w:hAnsi="Times New Roman" w:cs="Times New Roman"/>
                <w:b/>
                <w:bCs/>
                <w:sz w:val="24"/>
                <w:szCs w:val="24"/>
                <w:lang w:eastAsia="ru-RU"/>
              </w:rPr>
              <w:t>специальности</w:t>
            </w:r>
          </w:p>
          <w:p w14:paraId="54EBCD4E" w14:textId="3EC74264" w:rsidR="00DC5CCD" w:rsidRPr="009372F5" w:rsidRDefault="007A1225" w:rsidP="00217941">
            <w:pPr>
              <w:rPr>
                <w:rFonts w:ascii="Times New Roman" w:eastAsia="Times New Roman" w:hAnsi="Times New Roman" w:cs="Times New Roman"/>
                <w:b/>
                <w:sz w:val="24"/>
                <w:szCs w:val="24"/>
                <w:lang w:eastAsia="ru-RU"/>
              </w:rPr>
            </w:pPr>
            <w:r w:rsidRPr="007A1225">
              <w:rPr>
                <w:rFonts w:ascii="Times New Roman" w:eastAsia="Times New Roman" w:hAnsi="Times New Roman" w:cs="Times New Roman"/>
                <w:b/>
                <w:sz w:val="24"/>
                <w:szCs w:val="24"/>
                <w:lang w:eastAsia="ru-RU"/>
              </w:rPr>
              <w:t>31.02.03 Лабораторная диагностика</w:t>
            </w:r>
          </w:p>
        </w:tc>
      </w:tr>
    </w:tbl>
    <w:p w14:paraId="5DAB6C7B" w14:textId="2531878B" w:rsidR="00217941" w:rsidRPr="009372F5" w:rsidRDefault="00217941" w:rsidP="00217941">
      <w:pPr>
        <w:spacing w:line="240" w:lineRule="auto"/>
        <w:rPr>
          <w:rFonts w:ascii="Times New Roman" w:eastAsia="Times New Roman" w:hAnsi="Times New Roman" w:cs="Times New Roman"/>
          <w:b/>
          <w:sz w:val="24"/>
          <w:szCs w:val="24"/>
          <w:vertAlign w:val="superscript"/>
          <w:lang w:eastAsia="ru-RU"/>
        </w:rPr>
      </w:pPr>
    </w:p>
    <w:p w14:paraId="02EB378F" w14:textId="77777777" w:rsidR="00217941" w:rsidRPr="009372F5" w:rsidRDefault="00217941" w:rsidP="00217941">
      <w:pPr>
        <w:spacing w:line="240" w:lineRule="auto"/>
        <w:jc w:val="center"/>
        <w:rPr>
          <w:rFonts w:ascii="Times New Roman" w:eastAsia="Times New Roman" w:hAnsi="Times New Roman" w:cs="Times New Roman"/>
          <w:b/>
          <w:i/>
          <w:lang w:eastAsia="ru-RU"/>
        </w:rPr>
      </w:pPr>
    </w:p>
    <w:p w14:paraId="6A05A809" w14:textId="77777777" w:rsidR="00217941" w:rsidRPr="009372F5" w:rsidRDefault="00217941" w:rsidP="00217941">
      <w:pPr>
        <w:spacing w:line="240" w:lineRule="auto"/>
        <w:jc w:val="center"/>
        <w:rPr>
          <w:rFonts w:ascii="Times New Roman" w:eastAsia="Times New Roman" w:hAnsi="Times New Roman" w:cs="Times New Roman"/>
          <w:b/>
          <w:i/>
          <w:lang w:eastAsia="ru-RU"/>
        </w:rPr>
      </w:pPr>
    </w:p>
    <w:p w14:paraId="5A39BBE3" w14:textId="77777777" w:rsidR="00217941" w:rsidRPr="009372F5" w:rsidRDefault="00217941" w:rsidP="00217941">
      <w:pPr>
        <w:spacing w:line="240" w:lineRule="auto"/>
        <w:jc w:val="center"/>
        <w:rPr>
          <w:rFonts w:ascii="Times New Roman" w:eastAsia="Times New Roman" w:hAnsi="Times New Roman" w:cs="Times New Roman"/>
          <w:b/>
          <w:i/>
          <w:lang w:eastAsia="ru-RU"/>
        </w:rPr>
      </w:pPr>
    </w:p>
    <w:p w14:paraId="41C8F396" w14:textId="77777777" w:rsidR="00217941" w:rsidRDefault="00217941" w:rsidP="00217941">
      <w:pPr>
        <w:spacing w:line="240" w:lineRule="auto"/>
        <w:jc w:val="center"/>
        <w:rPr>
          <w:rFonts w:ascii="Times New Roman" w:eastAsia="Times New Roman" w:hAnsi="Times New Roman" w:cs="Times New Roman"/>
          <w:b/>
          <w:i/>
          <w:sz w:val="24"/>
          <w:szCs w:val="24"/>
          <w:lang w:eastAsia="ru-RU"/>
        </w:rPr>
      </w:pPr>
    </w:p>
    <w:p w14:paraId="31CEB3E1" w14:textId="77777777" w:rsidR="009372F5" w:rsidRDefault="009372F5" w:rsidP="00217941">
      <w:pPr>
        <w:spacing w:line="240" w:lineRule="auto"/>
        <w:jc w:val="center"/>
        <w:rPr>
          <w:rFonts w:ascii="Times New Roman" w:eastAsia="Times New Roman" w:hAnsi="Times New Roman" w:cs="Times New Roman"/>
          <w:b/>
          <w:i/>
          <w:sz w:val="24"/>
          <w:szCs w:val="24"/>
          <w:lang w:eastAsia="ru-RU"/>
        </w:rPr>
      </w:pPr>
    </w:p>
    <w:p w14:paraId="61D78817" w14:textId="77777777" w:rsidR="009372F5" w:rsidRDefault="009372F5" w:rsidP="00217941">
      <w:pPr>
        <w:spacing w:line="240" w:lineRule="auto"/>
        <w:jc w:val="center"/>
        <w:rPr>
          <w:rFonts w:ascii="Times New Roman" w:eastAsia="Times New Roman" w:hAnsi="Times New Roman" w:cs="Times New Roman"/>
          <w:b/>
          <w:i/>
          <w:sz w:val="24"/>
          <w:szCs w:val="24"/>
          <w:lang w:eastAsia="ru-RU"/>
        </w:rPr>
      </w:pPr>
    </w:p>
    <w:p w14:paraId="248CD3E4" w14:textId="77777777" w:rsidR="009372F5" w:rsidRDefault="009372F5" w:rsidP="00217941">
      <w:pPr>
        <w:spacing w:line="240" w:lineRule="auto"/>
        <w:jc w:val="center"/>
        <w:rPr>
          <w:rFonts w:ascii="Times New Roman" w:eastAsia="Times New Roman" w:hAnsi="Times New Roman" w:cs="Times New Roman"/>
          <w:b/>
          <w:i/>
          <w:sz w:val="24"/>
          <w:szCs w:val="24"/>
          <w:lang w:eastAsia="ru-RU"/>
        </w:rPr>
      </w:pPr>
    </w:p>
    <w:p w14:paraId="49A99D21" w14:textId="77777777" w:rsidR="009372F5" w:rsidRPr="009372F5" w:rsidRDefault="009372F5" w:rsidP="00217941">
      <w:pPr>
        <w:spacing w:line="240" w:lineRule="auto"/>
        <w:jc w:val="center"/>
        <w:rPr>
          <w:rFonts w:ascii="Times New Roman" w:eastAsia="Times New Roman" w:hAnsi="Times New Roman" w:cs="Times New Roman"/>
          <w:b/>
          <w:i/>
          <w:sz w:val="24"/>
          <w:szCs w:val="24"/>
          <w:lang w:eastAsia="ru-RU"/>
        </w:rPr>
      </w:pPr>
    </w:p>
    <w:p w14:paraId="2F874320" w14:textId="77777777" w:rsidR="00217941" w:rsidRPr="009372F5" w:rsidRDefault="00217941" w:rsidP="00217941">
      <w:pPr>
        <w:spacing w:line="240" w:lineRule="auto"/>
        <w:jc w:val="center"/>
        <w:rPr>
          <w:rFonts w:ascii="Times New Roman" w:eastAsia="Times New Roman" w:hAnsi="Times New Roman" w:cs="Times New Roman"/>
          <w:b/>
          <w:sz w:val="24"/>
          <w:szCs w:val="24"/>
          <w:lang w:eastAsia="ru-RU"/>
        </w:rPr>
      </w:pPr>
      <w:r w:rsidRPr="009372F5">
        <w:rPr>
          <w:rFonts w:ascii="Times New Roman" w:eastAsia="Times New Roman" w:hAnsi="Times New Roman" w:cs="Times New Roman"/>
          <w:b/>
          <w:sz w:val="24"/>
          <w:szCs w:val="24"/>
          <w:lang w:eastAsia="ru-RU"/>
        </w:rPr>
        <w:t xml:space="preserve">РАБОЧАЯ ПРОГРАММА </w:t>
      </w:r>
      <w:r w:rsidR="00B27E7B" w:rsidRPr="009372F5">
        <w:rPr>
          <w:rFonts w:ascii="Times New Roman" w:eastAsia="Times New Roman" w:hAnsi="Times New Roman" w:cs="Times New Roman"/>
          <w:b/>
          <w:sz w:val="24"/>
          <w:szCs w:val="24"/>
          <w:lang w:eastAsia="ru-RU"/>
        </w:rPr>
        <w:t xml:space="preserve">ОБЩЕОБРАЗОВАТЕЛЬНОЙ </w:t>
      </w:r>
      <w:r w:rsidRPr="009372F5">
        <w:rPr>
          <w:rFonts w:ascii="Times New Roman" w:eastAsia="Times New Roman" w:hAnsi="Times New Roman" w:cs="Times New Roman"/>
          <w:b/>
          <w:sz w:val="24"/>
          <w:szCs w:val="24"/>
          <w:lang w:eastAsia="ru-RU"/>
        </w:rPr>
        <w:t>ДИСЦИПЛИНЫ</w:t>
      </w:r>
    </w:p>
    <w:p w14:paraId="18621DA7" w14:textId="1C577E1B" w:rsidR="00217941" w:rsidRPr="00BB6D09" w:rsidRDefault="00BB6D09" w:rsidP="00217941">
      <w:pPr>
        <w:tabs>
          <w:tab w:val="num" w:pos="-993"/>
          <w:tab w:val="num" w:pos="720"/>
          <w:tab w:val="num" w:pos="1440"/>
        </w:tabs>
        <w:spacing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«ОД.08 Г</w:t>
      </w:r>
      <w:r w:rsidR="00AE4D21">
        <w:rPr>
          <w:rFonts w:ascii="Times New Roman" w:eastAsia="Times New Roman" w:hAnsi="Times New Roman" w:cs="Times New Roman"/>
          <w:b/>
          <w:sz w:val="24"/>
          <w:szCs w:val="24"/>
          <w:lang w:eastAsia="ru-RU"/>
        </w:rPr>
        <w:t>еография</w:t>
      </w:r>
      <w:r>
        <w:rPr>
          <w:rFonts w:ascii="Times New Roman" w:eastAsia="Times New Roman" w:hAnsi="Times New Roman" w:cs="Times New Roman"/>
          <w:b/>
          <w:sz w:val="24"/>
          <w:szCs w:val="24"/>
          <w:lang w:eastAsia="ru-RU"/>
        </w:rPr>
        <w:t>»</w:t>
      </w:r>
    </w:p>
    <w:p w14:paraId="0D0B940D" w14:textId="77777777" w:rsidR="00217941" w:rsidRPr="009372F5" w:rsidRDefault="00217941" w:rsidP="00217941">
      <w:pPr>
        <w:spacing w:line="240" w:lineRule="auto"/>
        <w:jc w:val="center"/>
        <w:rPr>
          <w:rFonts w:ascii="Times New Roman" w:eastAsia="Times New Roman" w:hAnsi="Times New Roman" w:cs="Times New Roman"/>
          <w:b/>
          <w:i/>
          <w:lang w:eastAsia="ru-RU"/>
        </w:rPr>
      </w:pPr>
    </w:p>
    <w:p w14:paraId="0E27B00A" w14:textId="77777777" w:rsidR="00217941" w:rsidRPr="009372F5" w:rsidRDefault="00217941" w:rsidP="00217941">
      <w:pPr>
        <w:spacing w:line="240" w:lineRule="auto"/>
        <w:rPr>
          <w:rFonts w:ascii="Times New Roman" w:eastAsia="Times New Roman" w:hAnsi="Times New Roman" w:cs="Times New Roman"/>
          <w:b/>
          <w:i/>
          <w:lang w:eastAsia="ru-RU"/>
        </w:rPr>
      </w:pPr>
    </w:p>
    <w:p w14:paraId="60061E4C" w14:textId="77777777" w:rsidR="00217941" w:rsidRPr="00217941" w:rsidRDefault="00217941" w:rsidP="00217941">
      <w:pPr>
        <w:spacing w:line="240" w:lineRule="auto"/>
        <w:rPr>
          <w:rFonts w:ascii="Times New Roman" w:eastAsia="Times New Roman" w:hAnsi="Times New Roman" w:cs="Times New Roman"/>
          <w:b/>
          <w:i/>
          <w:lang w:eastAsia="ru-RU"/>
        </w:rPr>
      </w:pPr>
    </w:p>
    <w:p w14:paraId="44EAFD9C" w14:textId="77777777" w:rsidR="00217941" w:rsidRPr="00217941" w:rsidRDefault="00217941" w:rsidP="00217941">
      <w:pPr>
        <w:spacing w:line="240" w:lineRule="auto"/>
        <w:rPr>
          <w:rFonts w:ascii="Times New Roman" w:eastAsia="Times New Roman" w:hAnsi="Times New Roman" w:cs="Times New Roman"/>
          <w:b/>
          <w:i/>
          <w:lang w:eastAsia="ru-RU"/>
        </w:rPr>
      </w:pPr>
    </w:p>
    <w:p w14:paraId="4B94D5A5" w14:textId="77777777" w:rsidR="00217941" w:rsidRPr="00217941" w:rsidRDefault="00217941" w:rsidP="00217941">
      <w:pPr>
        <w:spacing w:line="240" w:lineRule="auto"/>
        <w:rPr>
          <w:rFonts w:ascii="Times New Roman" w:eastAsia="Times New Roman" w:hAnsi="Times New Roman" w:cs="Times New Roman"/>
          <w:b/>
          <w:i/>
          <w:lang w:eastAsia="ru-RU"/>
        </w:rPr>
      </w:pPr>
    </w:p>
    <w:p w14:paraId="3DEEC669" w14:textId="77777777" w:rsidR="00217941" w:rsidRPr="00217941" w:rsidRDefault="00217941" w:rsidP="00217941">
      <w:pPr>
        <w:spacing w:line="240" w:lineRule="auto"/>
        <w:rPr>
          <w:rFonts w:ascii="Times New Roman" w:eastAsia="Times New Roman" w:hAnsi="Times New Roman" w:cs="Times New Roman"/>
          <w:b/>
          <w:i/>
          <w:lang w:eastAsia="ru-RU"/>
        </w:rPr>
      </w:pPr>
    </w:p>
    <w:p w14:paraId="3656B9AB" w14:textId="77777777" w:rsidR="00217941" w:rsidRPr="00217941" w:rsidRDefault="00217941" w:rsidP="00217941">
      <w:pPr>
        <w:spacing w:line="240" w:lineRule="auto"/>
        <w:rPr>
          <w:rFonts w:ascii="Times New Roman" w:eastAsia="Times New Roman" w:hAnsi="Times New Roman" w:cs="Times New Roman"/>
          <w:b/>
          <w:i/>
          <w:lang w:eastAsia="ru-RU"/>
        </w:rPr>
      </w:pPr>
    </w:p>
    <w:p w14:paraId="45FB0818" w14:textId="77777777" w:rsidR="00217941" w:rsidRPr="00217941" w:rsidRDefault="00217941" w:rsidP="00217941">
      <w:pPr>
        <w:spacing w:line="240" w:lineRule="auto"/>
        <w:rPr>
          <w:rFonts w:ascii="Times New Roman" w:eastAsia="Times New Roman" w:hAnsi="Times New Roman" w:cs="Times New Roman"/>
          <w:b/>
          <w:i/>
          <w:lang w:eastAsia="ru-RU"/>
        </w:rPr>
      </w:pPr>
    </w:p>
    <w:p w14:paraId="049F31CB" w14:textId="77777777" w:rsidR="00217941" w:rsidRPr="00217941" w:rsidRDefault="00217941" w:rsidP="00217941">
      <w:pPr>
        <w:spacing w:line="240" w:lineRule="auto"/>
        <w:rPr>
          <w:rFonts w:ascii="Times New Roman" w:eastAsia="Times New Roman" w:hAnsi="Times New Roman" w:cs="Times New Roman"/>
          <w:b/>
          <w:i/>
          <w:lang w:eastAsia="ru-RU"/>
        </w:rPr>
      </w:pPr>
    </w:p>
    <w:p w14:paraId="53128261" w14:textId="77777777" w:rsidR="00217941" w:rsidRPr="00217941" w:rsidRDefault="00217941" w:rsidP="00217941">
      <w:pPr>
        <w:spacing w:line="240" w:lineRule="auto"/>
        <w:rPr>
          <w:rFonts w:ascii="Times New Roman" w:eastAsia="Times New Roman" w:hAnsi="Times New Roman" w:cs="Times New Roman"/>
          <w:b/>
          <w:i/>
          <w:lang w:eastAsia="ru-RU"/>
        </w:rPr>
      </w:pPr>
    </w:p>
    <w:p w14:paraId="62486C05" w14:textId="77777777" w:rsidR="00217941" w:rsidRPr="00217941" w:rsidRDefault="00217941" w:rsidP="00217941">
      <w:pPr>
        <w:spacing w:line="240" w:lineRule="auto"/>
        <w:rPr>
          <w:rFonts w:ascii="Times New Roman" w:eastAsia="Times New Roman" w:hAnsi="Times New Roman" w:cs="Times New Roman"/>
          <w:b/>
          <w:i/>
          <w:lang w:eastAsia="ru-RU"/>
        </w:rPr>
      </w:pPr>
    </w:p>
    <w:p w14:paraId="4101652C" w14:textId="77777777" w:rsidR="00217941" w:rsidRPr="00217941" w:rsidRDefault="00217941" w:rsidP="00217941">
      <w:pPr>
        <w:spacing w:line="240" w:lineRule="auto"/>
        <w:rPr>
          <w:rFonts w:ascii="Times New Roman" w:eastAsia="Times New Roman" w:hAnsi="Times New Roman" w:cs="Times New Roman"/>
          <w:b/>
          <w:i/>
          <w:lang w:eastAsia="ru-RU"/>
        </w:rPr>
      </w:pPr>
    </w:p>
    <w:p w14:paraId="4B99056E" w14:textId="77777777" w:rsidR="00217941" w:rsidRPr="00217941" w:rsidRDefault="00217941" w:rsidP="00217941">
      <w:pPr>
        <w:spacing w:line="240" w:lineRule="auto"/>
        <w:rPr>
          <w:rFonts w:ascii="Times New Roman" w:eastAsia="Times New Roman" w:hAnsi="Times New Roman" w:cs="Times New Roman"/>
          <w:b/>
          <w:i/>
          <w:lang w:eastAsia="ru-RU"/>
        </w:rPr>
      </w:pPr>
    </w:p>
    <w:p w14:paraId="1299C43A" w14:textId="77777777" w:rsidR="00217941" w:rsidRPr="00217941" w:rsidRDefault="00217941" w:rsidP="00217941">
      <w:pPr>
        <w:spacing w:line="240" w:lineRule="auto"/>
        <w:rPr>
          <w:rFonts w:ascii="Times New Roman" w:eastAsia="Times New Roman" w:hAnsi="Times New Roman" w:cs="Times New Roman"/>
          <w:b/>
          <w:i/>
          <w:lang w:eastAsia="ru-RU"/>
        </w:rPr>
      </w:pPr>
    </w:p>
    <w:p w14:paraId="4DDBEF00" w14:textId="77777777" w:rsidR="00217941" w:rsidRPr="00217941" w:rsidRDefault="00217941" w:rsidP="00217941">
      <w:pPr>
        <w:spacing w:line="240" w:lineRule="auto"/>
        <w:rPr>
          <w:rFonts w:ascii="Times New Roman" w:eastAsia="Times New Roman" w:hAnsi="Times New Roman" w:cs="Times New Roman"/>
          <w:b/>
          <w:i/>
          <w:lang w:eastAsia="ru-RU"/>
        </w:rPr>
      </w:pPr>
    </w:p>
    <w:p w14:paraId="146AE3C0" w14:textId="33A23F96" w:rsidR="00217941" w:rsidRPr="00AD2ABD" w:rsidRDefault="00217941" w:rsidP="00217941">
      <w:pPr>
        <w:spacing w:line="240" w:lineRule="auto"/>
        <w:jc w:val="center"/>
        <w:rPr>
          <w:rFonts w:ascii="Times New Roman" w:eastAsia="Times New Roman" w:hAnsi="Times New Roman" w:cs="Times New Roman"/>
          <w:b/>
          <w:bCs/>
          <w:lang w:eastAsia="ru-RU"/>
        </w:rPr>
      </w:pPr>
      <w:r w:rsidRPr="00AD2ABD">
        <w:rPr>
          <w:rFonts w:ascii="Times New Roman" w:eastAsia="Times New Roman" w:hAnsi="Times New Roman" w:cs="Times New Roman"/>
          <w:b/>
          <w:bCs/>
          <w:lang w:eastAsia="ru-RU"/>
        </w:rPr>
        <w:t>202</w:t>
      </w:r>
      <w:r w:rsidR="00A46811">
        <w:rPr>
          <w:rFonts w:ascii="Times New Roman" w:eastAsia="Times New Roman" w:hAnsi="Times New Roman" w:cs="Times New Roman"/>
          <w:b/>
          <w:bCs/>
          <w:lang w:eastAsia="ru-RU"/>
        </w:rPr>
        <w:t>5</w:t>
      </w:r>
      <w:r w:rsidRPr="00AD2ABD">
        <w:rPr>
          <w:rFonts w:ascii="Times New Roman" w:eastAsia="Times New Roman" w:hAnsi="Times New Roman" w:cs="Times New Roman"/>
          <w:b/>
          <w:bCs/>
          <w:lang w:eastAsia="ru-RU"/>
        </w:rPr>
        <w:t xml:space="preserve"> г.</w:t>
      </w:r>
      <w:r w:rsidRPr="00AD2ABD">
        <w:rPr>
          <w:rFonts w:ascii="Times New Roman" w:eastAsia="Times New Roman" w:hAnsi="Times New Roman" w:cs="Times New Roman"/>
          <w:b/>
          <w:bCs/>
          <w:lang w:eastAsia="ru-RU"/>
        </w:rPr>
        <w:br w:type="page"/>
      </w:r>
    </w:p>
    <w:p w14:paraId="6BB9E253" w14:textId="77777777" w:rsidR="00217941" w:rsidRPr="00217941" w:rsidRDefault="00217941" w:rsidP="00B07C58">
      <w:pPr>
        <w:spacing w:line="240" w:lineRule="auto"/>
        <w:rPr>
          <w:rFonts w:ascii="Times New Roman" w:eastAsia="Times New Roman" w:hAnsi="Times New Roman" w:cs="Times New Roman"/>
          <w:b/>
          <w:i/>
          <w:sz w:val="24"/>
          <w:szCs w:val="24"/>
          <w:vertAlign w:val="superscript"/>
          <w:lang w:eastAsia="ru-RU"/>
        </w:rPr>
      </w:pPr>
    </w:p>
    <w:p w14:paraId="4982928A" w14:textId="77777777" w:rsidR="00217941" w:rsidRPr="00217941" w:rsidRDefault="00217941" w:rsidP="00217941">
      <w:pPr>
        <w:spacing w:line="240" w:lineRule="auto"/>
        <w:jc w:val="center"/>
        <w:rPr>
          <w:rFonts w:ascii="Times New Roman" w:eastAsia="Times New Roman" w:hAnsi="Times New Roman" w:cs="Times New Roman"/>
          <w:b/>
          <w:i/>
          <w:sz w:val="24"/>
          <w:szCs w:val="24"/>
          <w:lang w:eastAsia="ru-RU"/>
        </w:rPr>
      </w:pPr>
      <w:r w:rsidRPr="00217941">
        <w:rPr>
          <w:rFonts w:ascii="Times New Roman" w:eastAsia="Times New Roman" w:hAnsi="Times New Roman" w:cs="Times New Roman"/>
          <w:b/>
          <w:i/>
          <w:sz w:val="24"/>
          <w:szCs w:val="24"/>
          <w:lang w:eastAsia="ru-RU"/>
        </w:rPr>
        <w:t>СОДЕРЖАНИЕ</w:t>
      </w:r>
    </w:p>
    <w:p w14:paraId="23DE523C" w14:textId="77777777" w:rsidR="00217941" w:rsidRPr="00217941" w:rsidRDefault="00217941" w:rsidP="00217941">
      <w:pPr>
        <w:spacing w:line="240" w:lineRule="auto"/>
        <w:rPr>
          <w:rFonts w:ascii="Times New Roman" w:eastAsia="Times New Roman" w:hAnsi="Times New Roman" w:cs="Times New Roman"/>
          <w:b/>
          <w:i/>
          <w:sz w:val="24"/>
          <w:szCs w:val="24"/>
          <w:lang w:eastAsia="ru-RU"/>
        </w:rPr>
      </w:pPr>
    </w:p>
    <w:tbl>
      <w:tblPr>
        <w:tblW w:w="0" w:type="auto"/>
        <w:tblLook w:val="01E0" w:firstRow="1" w:lastRow="1" w:firstColumn="1" w:lastColumn="1" w:noHBand="0" w:noVBand="0"/>
      </w:tblPr>
      <w:tblGrid>
        <w:gridCol w:w="7501"/>
        <w:gridCol w:w="1854"/>
      </w:tblGrid>
      <w:tr w:rsidR="00217941" w:rsidRPr="00217941" w14:paraId="6D5D6BB6" w14:textId="77777777" w:rsidTr="00150027">
        <w:tc>
          <w:tcPr>
            <w:tcW w:w="7501" w:type="dxa"/>
            <w:hideMark/>
          </w:tcPr>
          <w:p w14:paraId="48CF00AD" w14:textId="77777777" w:rsidR="00217941" w:rsidRPr="00217941" w:rsidRDefault="00217941" w:rsidP="001A4161">
            <w:pPr>
              <w:numPr>
                <w:ilvl w:val="0"/>
                <w:numId w:val="1"/>
              </w:numPr>
              <w:suppressAutoHyphens/>
              <w:spacing w:line="240" w:lineRule="auto"/>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 xml:space="preserve">ОБЩАЯ ХАРАКТЕРИСТИКА </w:t>
            </w:r>
            <w:r w:rsidRPr="00217941">
              <w:rPr>
                <w:rFonts w:ascii="Times New Roman" w:eastAsia="Times New Roman" w:hAnsi="Times New Roman" w:cs="Times New Roman"/>
                <w:b/>
                <w:color w:val="000000"/>
                <w:sz w:val="24"/>
                <w:szCs w:val="24"/>
                <w:lang w:eastAsia="ru-RU"/>
              </w:rPr>
              <w:t>РАБОЧЕЙ ПРОГРАММЫ</w:t>
            </w:r>
            <w:r w:rsidRPr="00217941">
              <w:rPr>
                <w:rFonts w:ascii="Times New Roman" w:eastAsia="Times New Roman" w:hAnsi="Times New Roman" w:cs="Times New Roman"/>
                <w:b/>
                <w:sz w:val="24"/>
                <w:szCs w:val="24"/>
                <w:lang w:eastAsia="ru-RU"/>
              </w:rPr>
              <w:t xml:space="preserve"> УЧЕБНОЙ ДИСЦИПЛИНЫ</w:t>
            </w:r>
          </w:p>
        </w:tc>
        <w:tc>
          <w:tcPr>
            <w:tcW w:w="1854" w:type="dxa"/>
          </w:tcPr>
          <w:p w14:paraId="52E56223" w14:textId="77777777" w:rsidR="00217941" w:rsidRPr="00217941" w:rsidRDefault="00217941" w:rsidP="00217941">
            <w:pPr>
              <w:spacing w:line="240" w:lineRule="auto"/>
              <w:rPr>
                <w:rFonts w:ascii="Times New Roman" w:eastAsia="Times New Roman" w:hAnsi="Times New Roman" w:cs="Times New Roman"/>
                <w:b/>
                <w:sz w:val="24"/>
                <w:szCs w:val="24"/>
                <w:lang w:eastAsia="ru-RU"/>
              </w:rPr>
            </w:pPr>
          </w:p>
        </w:tc>
      </w:tr>
      <w:tr w:rsidR="00217941" w:rsidRPr="00217941" w14:paraId="32EFB16E" w14:textId="77777777" w:rsidTr="00150027">
        <w:tc>
          <w:tcPr>
            <w:tcW w:w="7501" w:type="dxa"/>
            <w:hideMark/>
          </w:tcPr>
          <w:p w14:paraId="690AA07F" w14:textId="77777777" w:rsidR="00217941" w:rsidRPr="00217941" w:rsidRDefault="00217941" w:rsidP="00217941">
            <w:pPr>
              <w:numPr>
                <w:ilvl w:val="0"/>
                <w:numId w:val="1"/>
              </w:numPr>
              <w:suppressAutoHyphens/>
              <w:spacing w:line="240" w:lineRule="auto"/>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СТРУКТУРА И СОДЕРЖАНИЕ УЧЕБНОЙ ДИСЦИПЛИНЫ</w:t>
            </w:r>
          </w:p>
          <w:p w14:paraId="331A7E53" w14:textId="77777777" w:rsidR="00217941" w:rsidRPr="00217941" w:rsidRDefault="00217941" w:rsidP="00217941">
            <w:pPr>
              <w:numPr>
                <w:ilvl w:val="0"/>
                <w:numId w:val="1"/>
              </w:numPr>
              <w:suppressAutoHyphens/>
              <w:spacing w:line="240" w:lineRule="auto"/>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УСЛОВИЯ РЕАЛИЗАЦИИ УЧЕБНОЙ ДИСЦИПЛИНЫ</w:t>
            </w:r>
          </w:p>
        </w:tc>
        <w:tc>
          <w:tcPr>
            <w:tcW w:w="1854" w:type="dxa"/>
          </w:tcPr>
          <w:p w14:paraId="07547A01" w14:textId="77777777" w:rsidR="00217941" w:rsidRPr="00217941" w:rsidRDefault="00217941" w:rsidP="00217941">
            <w:pPr>
              <w:spacing w:line="240" w:lineRule="auto"/>
              <w:ind w:left="644"/>
              <w:rPr>
                <w:rFonts w:ascii="Times New Roman" w:eastAsia="Times New Roman" w:hAnsi="Times New Roman" w:cs="Times New Roman"/>
                <w:b/>
                <w:sz w:val="24"/>
                <w:szCs w:val="24"/>
                <w:lang w:eastAsia="ru-RU"/>
              </w:rPr>
            </w:pPr>
          </w:p>
        </w:tc>
      </w:tr>
      <w:tr w:rsidR="00217941" w:rsidRPr="00217941" w14:paraId="4E7CB883" w14:textId="77777777" w:rsidTr="00150027">
        <w:tc>
          <w:tcPr>
            <w:tcW w:w="7501" w:type="dxa"/>
          </w:tcPr>
          <w:p w14:paraId="738F4F77" w14:textId="77777777" w:rsidR="00217941" w:rsidRPr="00217941" w:rsidRDefault="00217941" w:rsidP="00217941">
            <w:pPr>
              <w:numPr>
                <w:ilvl w:val="0"/>
                <w:numId w:val="1"/>
              </w:numPr>
              <w:suppressAutoHyphens/>
              <w:spacing w:line="240" w:lineRule="auto"/>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КОНТРОЛЬ И ОЦЕНКА РЕЗУЛЬТАТОВ ОСВОЕНИЯ УЧЕБНОЙ ДИСЦИПЛИНЫ</w:t>
            </w:r>
          </w:p>
          <w:p w14:paraId="5043CB0F" w14:textId="77777777" w:rsidR="00217941" w:rsidRPr="00217941" w:rsidRDefault="00217941" w:rsidP="00217941">
            <w:pPr>
              <w:suppressAutoHyphens/>
              <w:spacing w:line="240" w:lineRule="auto"/>
              <w:rPr>
                <w:rFonts w:ascii="Times New Roman" w:eastAsia="Times New Roman" w:hAnsi="Times New Roman" w:cs="Times New Roman"/>
                <w:b/>
                <w:sz w:val="24"/>
                <w:szCs w:val="24"/>
                <w:lang w:eastAsia="ru-RU"/>
              </w:rPr>
            </w:pPr>
          </w:p>
        </w:tc>
        <w:tc>
          <w:tcPr>
            <w:tcW w:w="1854" w:type="dxa"/>
          </w:tcPr>
          <w:p w14:paraId="07459315" w14:textId="77777777" w:rsidR="00217941" w:rsidRPr="00217941" w:rsidRDefault="00217941" w:rsidP="00217941">
            <w:pPr>
              <w:spacing w:line="240" w:lineRule="auto"/>
              <w:rPr>
                <w:rFonts w:ascii="Times New Roman" w:eastAsia="Times New Roman" w:hAnsi="Times New Roman" w:cs="Times New Roman"/>
                <w:b/>
                <w:sz w:val="24"/>
                <w:szCs w:val="24"/>
                <w:lang w:eastAsia="ru-RU"/>
              </w:rPr>
            </w:pPr>
          </w:p>
        </w:tc>
      </w:tr>
    </w:tbl>
    <w:p w14:paraId="7329096B" w14:textId="35157589" w:rsidR="00217941" w:rsidRPr="00BB6D09" w:rsidRDefault="00217941" w:rsidP="00BB6D09">
      <w:pPr>
        <w:pStyle w:val="aa"/>
        <w:numPr>
          <w:ilvl w:val="0"/>
          <w:numId w:val="4"/>
        </w:numPr>
        <w:suppressAutoHyphens/>
        <w:spacing w:after="0" w:line="23" w:lineRule="atLeast"/>
        <w:jc w:val="center"/>
        <w:rPr>
          <w:rFonts w:ascii="Times New Roman" w:eastAsia="Calibri" w:hAnsi="Times New Roman" w:cs="Times New Roman"/>
          <w:b/>
          <w:bCs/>
          <w:sz w:val="24"/>
          <w:szCs w:val="24"/>
        </w:rPr>
      </w:pPr>
      <w:r w:rsidRPr="0011680F">
        <w:rPr>
          <w:rFonts w:ascii="Times New Roman" w:eastAsia="Times New Roman" w:hAnsi="Times New Roman" w:cs="Times New Roman"/>
          <w:b/>
          <w:i/>
          <w:u w:val="single"/>
          <w:lang w:eastAsia="ru-RU"/>
        </w:rPr>
        <w:br w:type="page"/>
      </w:r>
      <w:bookmarkStart w:id="0" w:name="_Toc113637405"/>
      <w:r w:rsidRPr="0011680F">
        <w:rPr>
          <w:rFonts w:ascii="Times New Roman" w:eastAsia="Calibri" w:hAnsi="Times New Roman" w:cs="Times New Roman"/>
          <w:b/>
          <w:bCs/>
          <w:sz w:val="24"/>
          <w:szCs w:val="24"/>
        </w:rPr>
        <w:lastRenderedPageBreak/>
        <w:t>ОБЩАЯ ХАРАКТЕРИСТИКА ПРОГРАММЫ ОБЩЕОБРАЗОВАТЕЛЬНОЙ ДИСЦИПЛИНЫ</w:t>
      </w:r>
      <w:bookmarkEnd w:id="0"/>
      <w:r w:rsidR="00BB6D09">
        <w:rPr>
          <w:rFonts w:ascii="Times New Roman" w:eastAsia="Calibri" w:hAnsi="Times New Roman" w:cs="Times New Roman"/>
          <w:b/>
          <w:bCs/>
          <w:sz w:val="24"/>
          <w:szCs w:val="24"/>
        </w:rPr>
        <w:t xml:space="preserve"> </w:t>
      </w:r>
      <w:r w:rsidR="00BB6D09" w:rsidRPr="00BB6D09">
        <w:rPr>
          <w:rFonts w:ascii="Times New Roman" w:eastAsia="Calibri" w:hAnsi="Times New Roman" w:cs="Times New Roman"/>
          <w:b/>
          <w:bCs/>
          <w:sz w:val="24"/>
          <w:szCs w:val="24"/>
        </w:rPr>
        <w:t>«ОД.08 ГЕОГРАФИЯ»</w:t>
      </w:r>
    </w:p>
    <w:p w14:paraId="7C46B346" w14:textId="77777777" w:rsidR="00BB6D09" w:rsidRPr="00BB6D09" w:rsidRDefault="00BB6D09" w:rsidP="00BB6D09">
      <w:pPr>
        <w:suppressAutoHyphens/>
        <w:spacing w:after="0" w:line="23" w:lineRule="atLeast"/>
        <w:ind w:left="360"/>
        <w:jc w:val="center"/>
        <w:rPr>
          <w:rFonts w:ascii="Times New Roman" w:eastAsia="Calibri" w:hAnsi="Times New Roman" w:cs="Times New Roman"/>
          <w:b/>
          <w:bCs/>
          <w:sz w:val="24"/>
          <w:szCs w:val="24"/>
        </w:rPr>
      </w:pPr>
    </w:p>
    <w:p w14:paraId="70DD70D2" w14:textId="351D4A16" w:rsidR="00AC69F0" w:rsidRPr="00217941" w:rsidRDefault="00217941" w:rsidP="00AC69F0">
      <w:pPr>
        <w:tabs>
          <w:tab w:val="left" w:pos="1276"/>
          <w:tab w:val="left" w:pos="10992"/>
          <w:tab w:val="left" w:pos="11908"/>
          <w:tab w:val="left" w:pos="12824"/>
          <w:tab w:val="left" w:pos="13740"/>
          <w:tab w:val="left" w:pos="14656"/>
        </w:tabs>
        <w:spacing w:after="0" w:line="360" w:lineRule="auto"/>
        <w:jc w:val="both"/>
        <w:rPr>
          <w:rFonts w:ascii="Times New Roman" w:eastAsia="Calibri" w:hAnsi="Times New Roman" w:cs="Times New Roman"/>
          <w:b/>
          <w:bCs/>
          <w:sz w:val="24"/>
          <w:szCs w:val="24"/>
          <w:lang w:eastAsia="ru-RU"/>
        </w:rPr>
      </w:pPr>
      <w:r w:rsidRPr="00217941">
        <w:rPr>
          <w:rFonts w:ascii="Times New Roman" w:eastAsia="Calibri" w:hAnsi="Times New Roman" w:cs="Times New Roman"/>
          <w:b/>
          <w:bCs/>
          <w:sz w:val="24"/>
          <w:szCs w:val="24"/>
          <w:lang w:eastAsia="ru-RU"/>
        </w:rPr>
        <w:t>1.1 Место дисциплины в структуре образовательной программы СПО</w:t>
      </w:r>
    </w:p>
    <w:p w14:paraId="6DFB9E20" w14:textId="710CC411" w:rsidR="00217941" w:rsidRPr="00A46811" w:rsidRDefault="0053636D" w:rsidP="00A46811">
      <w:pPr>
        <w:widowControl w:val="0"/>
        <w:tabs>
          <w:tab w:val="left" w:pos="10076"/>
          <w:tab w:val="left" w:pos="10992"/>
          <w:tab w:val="left" w:pos="11908"/>
          <w:tab w:val="left" w:pos="12824"/>
          <w:tab w:val="left" w:pos="13740"/>
          <w:tab w:val="left" w:pos="14656"/>
        </w:tabs>
        <w:autoSpaceDE w:val="0"/>
        <w:autoSpaceDN w:val="0"/>
        <w:spacing w:after="0"/>
        <w:ind w:firstLine="709"/>
        <w:jc w:val="both"/>
        <w:rPr>
          <w:rFonts w:ascii="Times New Roman" w:eastAsia="Times New Roman" w:hAnsi="Times New Roman" w:cs="Times New Roman"/>
          <w:bCs/>
          <w:sz w:val="24"/>
          <w:szCs w:val="24"/>
          <w:lang w:eastAsia="ru-RU"/>
        </w:rPr>
      </w:pPr>
      <w:r w:rsidRPr="00217941">
        <w:rPr>
          <w:rFonts w:ascii="Times New Roman" w:eastAsia="Times New Roman" w:hAnsi="Times New Roman" w:cs="Times New Roman"/>
          <w:sz w:val="24"/>
          <w:szCs w:val="24"/>
          <w:lang w:eastAsia="ru-RU"/>
        </w:rPr>
        <w:t xml:space="preserve">Общеобразовательная дисциплина </w:t>
      </w:r>
      <w:r w:rsidRPr="00120FAD">
        <w:rPr>
          <w:rFonts w:ascii="Times New Roman" w:eastAsia="Times New Roman" w:hAnsi="Times New Roman" w:cs="Times New Roman"/>
          <w:sz w:val="24"/>
          <w:szCs w:val="24"/>
          <w:lang w:eastAsia="ru-RU"/>
        </w:rPr>
        <w:t>«</w:t>
      </w:r>
      <w:r w:rsidR="00BB6D09">
        <w:rPr>
          <w:rFonts w:ascii="Times New Roman" w:eastAsia="Times New Roman" w:hAnsi="Times New Roman" w:cs="Times New Roman"/>
          <w:sz w:val="24"/>
          <w:szCs w:val="24"/>
          <w:lang w:eastAsia="ru-RU"/>
        </w:rPr>
        <w:t xml:space="preserve">ОД.08 </w:t>
      </w:r>
      <w:r w:rsidR="006B50C1">
        <w:rPr>
          <w:rFonts w:ascii="Times New Roman" w:eastAsia="Times New Roman" w:hAnsi="Times New Roman" w:cs="Times New Roman"/>
          <w:sz w:val="24"/>
          <w:szCs w:val="24"/>
          <w:lang w:eastAsia="ru-RU"/>
        </w:rPr>
        <w:t>География</w:t>
      </w:r>
      <w:r w:rsidRPr="00120FAD">
        <w:rPr>
          <w:rFonts w:ascii="Times New Roman" w:eastAsia="Times New Roman" w:hAnsi="Times New Roman" w:cs="Times New Roman"/>
          <w:sz w:val="24"/>
          <w:szCs w:val="24"/>
          <w:lang w:eastAsia="ru-RU"/>
        </w:rPr>
        <w:t xml:space="preserve">» </w:t>
      </w:r>
      <w:r w:rsidRPr="00B817BA">
        <w:rPr>
          <w:rFonts w:ascii="Times New Roman" w:eastAsia="Times New Roman" w:hAnsi="Times New Roman" w:cs="Times New Roman"/>
          <w:sz w:val="24"/>
          <w:szCs w:val="24"/>
          <w:lang w:eastAsia="ru-RU"/>
        </w:rPr>
        <w:t xml:space="preserve">является </w:t>
      </w:r>
      <w:r w:rsidR="00A46811" w:rsidRPr="00EF73BB">
        <w:rPr>
          <w:rFonts w:ascii="Times New Roman" w:eastAsia="Times New Roman" w:hAnsi="Times New Roman" w:cs="Times New Roman"/>
          <w:bCs/>
          <w:sz w:val="24"/>
          <w:szCs w:val="24"/>
          <w:lang w:eastAsia="ru-RU"/>
        </w:rPr>
        <w:t>обязательной частью общеобразовательного цикла образовательной программы СПО.</w:t>
      </w:r>
    </w:p>
    <w:p w14:paraId="275A4680" w14:textId="77777777" w:rsidR="003B494F" w:rsidRPr="003B494F" w:rsidRDefault="003B494F" w:rsidP="003B494F">
      <w:pPr>
        <w:spacing w:after="0"/>
        <w:rPr>
          <w:rFonts w:ascii="Times New Roman" w:eastAsia="Times New Roman" w:hAnsi="Times New Roman" w:cs="Times New Roman"/>
          <w:b/>
          <w:sz w:val="24"/>
          <w:szCs w:val="24"/>
          <w:lang w:eastAsia="ru-RU"/>
        </w:rPr>
      </w:pPr>
      <w:r w:rsidRPr="003B494F">
        <w:rPr>
          <w:rFonts w:ascii="Times New Roman" w:eastAsia="Times New Roman" w:hAnsi="Times New Roman" w:cs="Times New Roman"/>
          <w:b/>
          <w:sz w:val="24"/>
          <w:szCs w:val="24"/>
          <w:lang w:eastAsia="ru-RU"/>
        </w:rPr>
        <w:t>1.</w:t>
      </w:r>
      <w:r>
        <w:rPr>
          <w:rFonts w:ascii="Times New Roman" w:eastAsia="Times New Roman" w:hAnsi="Times New Roman" w:cs="Times New Roman"/>
          <w:b/>
          <w:sz w:val="24"/>
          <w:szCs w:val="24"/>
          <w:lang w:eastAsia="ru-RU"/>
        </w:rPr>
        <w:t>2</w:t>
      </w:r>
      <w:r w:rsidRPr="003B494F">
        <w:rPr>
          <w:rFonts w:ascii="Times New Roman" w:eastAsia="Times New Roman" w:hAnsi="Times New Roman" w:cs="Times New Roman"/>
          <w:b/>
          <w:sz w:val="24"/>
          <w:szCs w:val="24"/>
          <w:lang w:eastAsia="ru-RU"/>
        </w:rPr>
        <w:t>. Цели и планируемые результаты освоения дисциплины:</w:t>
      </w:r>
    </w:p>
    <w:p w14:paraId="62417A79" w14:textId="7E565E7D" w:rsidR="7FB2582F" w:rsidRDefault="7FB2582F" w:rsidP="7FB2582F">
      <w:pPr>
        <w:shd w:val="clear" w:color="auto" w:fill="FFFFFF" w:themeFill="background1"/>
        <w:spacing w:after="0"/>
        <w:ind w:firstLine="709"/>
        <w:jc w:val="both"/>
        <w:rPr>
          <w:rFonts w:ascii="Times New Roman" w:eastAsia="Times New Roman" w:hAnsi="Times New Roman" w:cs="Times New Roman"/>
          <w:sz w:val="24"/>
          <w:szCs w:val="24"/>
        </w:rPr>
      </w:pPr>
      <w:r w:rsidRPr="7FB2582F">
        <w:rPr>
          <w:rFonts w:ascii="Times New Roman" w:eastAsia="Times New Roman" w:hAnsi="Times New Roman" w:cs="Times New Roman"/>
          <w:b/>
          <w:bCs/>
          <w:sz w:val="24"/>
          <w:szCs w:val="24"/>
          <w:lang w:eastAsia="ru-RU"/>
        </w:rPr>
        <w:t>Цель</w:t>
      </w:r>
      <w:r w:rsidRPr="7FB2582F">
        <w:rPr>
          <w:rFonts w:ascii="Times New Roman" w:eastAsia="Times New Roman" w:hAnsi="Times New Roman" w:cs="Times New Roman"/>
          <w:sz w:val="24"/>
          <w:szCs w:val="24"/>
          <w:lang w:eastAsia="ru-RU"/>
        </w:rPr>
        <w:t xml:space="preserve">: </w:t>
      </w:r>
      <w:r w:rsidRPr="7FB2582F">
        <w:rPr>
          <w:rFonts w:ascii="Times New Roman" w:eastAsia="Times New Roman" w:hAnsi="Times New Roman" w:cs="Times New Roman"/>
          <w:color w:val="000000" w:themeColor="text1"/>
          <w:sz w:val="24"/>
          <w:szCs w:val="24"/>
        </w:rPr>
        <w:t>Содержание программы общеобразовательной дисциплины «</w:t>
      </w:r>
      <w:r w:rsidR="00E85882">
        <w:rPr>
          <w:rFonts w:ascii="Times New Roman" w:eastAsia="Times New Roman" w:hAnsi="Times New Roman" w:cs="Times New Roman"/>
          <w:color w:val="000000" w:themeColor="text1"/>
          <w:sz w:val="24"/>
          <w:szCs w:val="24"/>
        </w:rPr>
        <w:t xml:space="preserve">ОД.08 </w:t>
      </w:r>
      <w:r w:rsidRPr="7FB2582F">
        <w:rPr>
          <w:rFonts w:ascii="Times New Roman" w:eastAsia="Times New Roman" w:hAnsi="Times New Roman" w:cs="Times New Roman"/>
          <w:color w:val="000000" w:themeColor="text1"/>
          <w:sz w:val="24"/>
          <w:szCs w:val="24"/>
        </w:rPr>
        <w:t xml:space="preserve">География» направлено на достижение следующих целей: освоение системы географических знаний о целостном, многообразном и динамично изменяющемся мире, взаимосвязи природы, населения и хозяйства на всех территориальных уровнях; овладение умениями сочетать глобальный, региональный и локальный подходы для описания и анализа природных, социально-экономических, </w:t>
      </w:r>
      <w:proofErr w:type="spellStart"/>
      <w:r w:rsidRPr="7FB2582F">
        <w:rPr>
          <w:rFonts w:ascii="Times New Roman" w:eastAsia="Times New Roman" w:hAnsi="Times New Roman" w:cs="Times New Roman"/>
          <w:color w:val="000000" w:themeColor="text1"/>
          <w:sz w:val="24"/>
          <w:szCs w:val="24"/>
        </w:rPr>
        <w:t>геоэкологических</w:t>
      </w:r>
      <w:proofErr w:type="spellEnd"/>
      <w:r w:rsidRPr="7FB2582F">
        <w:rPr>
          <w:rFonts w:ascii="Times New Roman" w:eastAsia="Times New Roman" w:hAnsi="Times New Roman" w:cs="Times New Roman"/>
          <w:color w:val="000000" w:themeColor="text1"/>
          <w:sz w:val="24"/>
          <w:szCs w:val="24"/>
        </w:rPr>
        <w:t xml:space="preserve"> процессов и явлений; развитие 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в целом, его отдельных регионов и ведущих стран; воспитание уважения к другим народам и культурам, бережного отношения к окружающей природной среде; использование в практической деятельности и повседневной жизни разнообразных географических методов, знаний и умений, а также географической информации; нахождение и применение географической информации, включая географические карты, статистические материалы, геоинформационные системы и интернет-ресурсы, для правильной оценки важнейших социально-экономических вопросов международной жизни; понимание географической специфики крупных регионов и стран мира в условиях стремительного развития международного туризма и отдыха, деловых и образовательных программ, телекоммуникаций и простого общения.</w:t>
      </w:r>
      <w:r w:rsidRPr="7FB2582F">
        <w:rPr>
          <w:rFonts w:ascii="Times New Roman" w:eastAsia="Times New Roman" w:hAnsi="Times New Roman" w:cs="Times New Roman"/>
          <w:sz w:val="24"/>
          <w:szCs w:val="24"/>
        </w:rPr>
        <w:t xml:space="preserve"> </w:t>
      </w:r>
    </w:p>
    <w:p w14:paraId="11BADB23" w14:textId="45497796" w:rsidR="003B494F" w:rsidRPr="003B494F" w:rsidRDefault="003B494F" w:rsidP="003B494F">
      <w:pPr>
        <w:pBdr>
          <w:top w:val="none" w:sz="0" w:space="0" w:color="000000"/>
          <w:left w:val="none" w:sz="0" w:space="0" w:color="000000"/>
          <w:bottom w:val="none" w:sz="0" w:space="0" w:color="000000"/>
          <w:right w:val="none" w:sz="0" w:space="0" w:color="000000"/>
          <w:between w:val="none" w:sz="0" w:space="0" w:color="000000"/>
        </w:pBdr>
        <w:tabs>
          <w:tab w:val="left" w:pos="851"/>
          <w:tab w:val="left" w:pos="993"/>
        </w:tabs>
        <w:spacing w:after="0"/>
        <w:ind w:firstLine="709"/>
        <w:jc w:val="both"/>
        <w:rPr>
          <w:rFonts w:ascii="Times New Roman" w:eastAsia="Times New Roman" w:hAnsi="Times New Roman" w:cs="Times New Roman"/>
          <w:sz w:val="24"/>
          <w:szCs w:val="24"/>
          <w:lang w:eastAsia="ru-RU"/>
        </w:rPr>
      </w:pPr>
      <w:r w:rsidRPr="003B494F">
        <w:rPr>
          <w:rFonts w:ascii="Times New Roman" w:eastAsia="Times New Roman" w:hAnsi="Times New Roman" w:cs="Times New Roman"/>
          <w:b/>
          <w:sz w:val="24"/>
          <w:szCs w:val="24"/>
          <w:lang w:eastAsia="ru-RU"/>
        </w:rPr>
        <w:t>Задачи:</w:t>
      </w:r>
    </w:p>
    <w:p w14:paraId="6E5166CE" w14:textId="76712BA6" w:rsidR="003B494F" w:rsidRPr="003B494F" w:rsidRDefault="7FB2582F" w:rsidP="7FB2582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eastAsia="ru-RU"/>
        </w:rPr>
      </w:pPr>
      <w:r w:rsidRPr="7FB2582F">
        <w:rPr>
          <w:rFonts w:ascii="Times New Roman" w:eastAsia="Times New Roman" w:hAnsi="Times New Roman" w:cs="Times New Roman"/>
          <w:sz w:val="24"/>
          <w:szCs w:val="24"/>
          <w:lang w:eastAsia="ru-RU"/>
        </w:rPr>
        <w:t xml:space="preserve">1) сформировать понимание </w:t>
      </w:r>
      <w:r w:rsidRPr="7FB2582F">
        <w:rPr>
          <w:rFonts w:ascii="Times New Roman" w:eastAsia="Times New Roman" w:hAnsi="Times New Roman" w:cs="Times New Roman"/>
          <w:color w:val="000000" w:themeColor="text1"/>
          <w:sz w:val="24"/>
          <w:szCs w:val="24"/>
        </w:rPr>
        <w:t>географической специфики крупных регионов и стран мира в условиях стремительного развития международного туризма и отдыха, деловых и образовательных программ, теле</w:t>
      </w:r>
      <w:r w:rsidR="009A650D">
        <w:rPr>
          <w:rFonts w:ascii="Times New Roman" w:eastAsia="Times New Roman" w:hAnsi="Times New Roman" w:cs="Times New Roman"/>
          <w:color w:val="000000" w:themeColor="text1"/>
          <w:sz w:val="24"/>
          <w:szCs w:val="24"/>
        </w:rPr>
        <w:t>коммуникаций и простого общения.</w:t>
      </w:r>
    </w:p>
    <w:p w14:paraId="464A75BD" w14:textId="3CF1326B" w:rsidR="003B494F" w:rsidRPr="005E07A7" w:rsidRDefault="003B494F" w:rsidP="003B494F">
      <w:pPr>
        <w:shd w:val="clear" w:color="auto" w:fill="FFFFFF"/>
        <w:spacing w:after="0"/>
        <w:jc w:val="both"/>
        <w:rPr>
          <w:rFonts w:ascii="Times New Roman" w:eastAsia="Times New Roman" w:hAnsi="Times New Roman" w:cs="Times New Roman"/>
          <w:sz w:val="24"/>
          <w:szCs w:val="24"/>
          <w:lang w:eastAsia="ru-RU"/>
        </w:rPr>
      </w:pPr>
      <w:r w:rsidRPr="003B494F">
        <w:rPr>
          <w:rFonts w:ascii="Times New Roman" w:eastAsia="Times New Roman" w:hAnsi="Times New Roman" w:cs="Times New Roman"/>
          <w:sz w:val="24"/>
          <w:szCs w:val="24"/>
          <w:lang w:eastAsia="ru-RU"/>
        </w:rPr>
        <w:t xml:space="preserve">2) развить умения </w:t>
      </w:r>
      <w:proofErr w:type="gramStart"/>
      <w:r w:rsidRPr="003B494F">
        <w:rPr>
          <w:rFonts w:ascii="Times New Roman" w:eastAsia="Times New Roman" w:hAnsi="Times New Roman" w:cs="Times New Roman"/>
          <w:sz w:val="24"/>
          <w:szCs w:val="24"/>
          <w:lang w:eastAsia="ru-RU"/>
        </w:rPr>
        <w:t>определять</w:t>
      </w:r>
      <w:r w:rsidR="00E4572C">
        <w:rPr>
          <w:rFonts w:ascii="Times New Roman" w:eastAsia="Times New Roman" w:hAnsi="Times New Roman" w:cs="Times New Roman"/>
          <w:sz w:val="24"/>
          <w:szCs w:val="24"/>
          <w:lang w:eastAsia="ru-RU"/>
        </w:rPr>
        <w:t xml:space="preserve"> </w:t>
      </w:r>
      <w:r w:rsidR="000A64A6">
        <w:rPr>
          <w:rFonts w:ascii="Arial" w:hAnsi="Arial" w:cs="Arial"/>
          <w:color w:val="000000"/>
          <w:sz w:val="21"/>
          <w:szCs w:val="21"/>
          <w:shd w:val="clear" w:color="auto" w:fill="FFFFFF"/>
        </w:rPr>
        <w:t> </w:t>
      </w:r>
      <w:r w:rsidR="000A64A6" w:rsidRPr="005E07A7">
        <w:rPr>
          <w:rFonts w:ascii="Times New Roman" w:hAnsi="Times New Roman" w:cs="Times New Roman"/>
          <w:color w:val="000000"/>
          <w:sz w:val="24"/>
          <w:szCs w:val="24"/>
          <w:shd w:val="clear" w:color="auto" w:fill="FFFFFF"/>
        </w:rPr>
        <w:t>географической</w:t>
      </w:r>
      <w:proofErr w:type="gramEnd"/>
      <w:r w:rsidR="000A64A6" w:rsidRPr="005E07A7">
        <w:rPr>
          <w:rFonts w:ascii="Times New Roman" w:hAnsi="Times New Roman" w:cs="Times New Roman"/>
          <w:color w:val="000000"/>
          <w:sz w:val="24"/>
          <w:szCs w:val="24"/>
          <w:shd w:val="clear" w:color="auto" w:fill="FFFFFF"/>
        </w:rPr>
        <w:t xml:space="preserve"> информации, включая карты, статистические материалы, геоинформационные системы и ресурсы Интернета, для правильной оценки важнейших социально-экономических вопросов международной жизни; геополитической и геоэкономической ситуации в России, других странах и регионах мира, тенденций их возможного развития;</w:t>
      </w:r>
      <w:r w:rsidRPr="005E07A7">
        <w:rPr>
          <w:rFonts w:ascii="Times New Roman" w:eastAsia="Times New Roman" w:hAnsi="Times New Roman" w:cs="Times New Roman"/>
          <w:sz w:val="24"/>
          <w:szCs w:val="24"/>
          <w:lang w:eastAsia="ru-RU"/>
        </w:rPr>
        <w:t>……..</w:t>
      </w:r>
    </w:p>
    <w:p w14:paraId="274B670F" w14:textId="53443C11" w:rsidR="003B494F" w:rsidRPr="005E07A7" w:rsidRDefault="003B494F" w:rsidP="00E4572C">
      <w:pPr>
        <w:shd w:val="clear" w:color="auto" w:fill="FFFFFF"/>
        <w:spacing w:before="30" w:after="30" w:line="240" w:lineRule="auto"/>
        <w:ind w:right="330"/>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sz w:val="24"/>
          <w:szCs w:val="24"/>
          <w:lang w:eastAsia="ru-RU"/>
        </w:rPr>
        <w:t xml:space="preserve">3) сформировать навыки </w:t>
      </w:r>
      <w:r w:rsidR="005E07A7">
        <w:rPr>
          <w:rFonts w:ascii="Times New Roman" w:eastAsia="Times New Roman" w:hAnsi="Times New Roman" w:cs="Times New Roman"/>
          <w:color w:val="000000"/>
          <w:sz w:val="24"/>
          <w:szCs w:val="24"/>
          <w:lang w:eastAsia="ru-RU"/>
        </w:rPr>
        <w:t>в использовании</w:t>
      </w:r>
      <w:r w:rsidR="00E4572C" w:rsidRPr="005E07A7">
        <w:rPr>
          <w:rFonts w:ascii="Times New Roman" w:eastAsia="Times New Roman" w:hAnsi="Times New Roman" w:cs="Times New Roman"/>
          <w:color w:val="000000"/>
          <w:sz w:val="24"/>
          <w:szCs w:val="24"/>
          <w:lang w:eastAsia="ru-RU"/>
        </w:rPr>
        <w:t xml:space="preserve"> географических знаний и умений в повседневной жизни, сохранению окружающей среды и социально-ответственному поведению в ней; адаптации к условиям проживания на определенной территории; самостоятельному оцениванию уровня безопасности окружающей среды как сферы жизнедеятельности.</w:t>
      </w:r>
    </w:p>
    <w:p w14:paraId="1A070B66" w14:textId="64B7B89A" w:rsidR="003B494F" w:rsidRPr="005E07A7" w:rsidRDefault="00E4572C" w:rsidP="003B494F">
      <w:pPr>
        <w:shd w:val="clear" w:color="auto" w:fill="FFFFFF"/>
        <w:spacing w:after="0"/>
        <w:jc w:val="both"/>
        <w:rPr>
          <w:rFonts w:ascii="Times New Roman" w:eastAsia="Times New Roman" w:hAnsi="Times New Roman" w:cs="Times New Roman"/>
          <w:sz w:val="24"/>
          <w:szCs w:val="24"/>
          <w:lang w:eastAsia="ru-RU"/>
        </w:rPr>
      </w:pPr>
      <w:r w:rsidRPr="005E07A7">
        <w:rPr>
          <w:rFonts w:ascii="Times New Roman" w:eastAsia="Times New Roman" w:hAnsi="Times New Roman" w:cs="Times New Roman"/>
          <w:sz w:val="24"/>
          <w:szCs w:val="24"/>
          <w:lang w:eastAsia="ru-RU"/>
        </w:rPr>
        <w:t>4) развить умения использовать</w:t>
      </w:r>
      <w:r w:rsidRPr="005E07A7">
        <w:rPr>
          <w:rFonts w:ascii="Times New Roman" w:hAnsi="Times New Roman" w:cs="Times New Roman"/>
          <w:color w:val="000000"/>
          <w:sz w:val="24"/>
          <w:szCs w:val="24"/>
          <w:shd w:val="clear" w:color="auto" w:fill="FFFFFF"/>
        </w:rPr>
        <w:t xml:space="preserve"> интеллектуальных и творческих способностей в процессе наблюдений за состоянием окружающей среды, решения географических задач, самостоятельного приобретения новых знаний.</w:t>
      </w:r>
    </w:p>
    <w:p w14:paraId="64175B79" w14:textId="437FA640" w:rsidR="003B494F" w:rsidRPr="005E07A7" w:rsidRDefault="003B494F" w:rsidP="003B494F">
      <w:pPr>
        <w:shd w:val="clear" w:color="auto" w:fill="FFFFFF"/>
        <w:spacing w:after="0"/>
        <w:jc w:val="both"/>
        <w:rPr>
          <w:rFonts w:ascii="Times New Roman" w:eastAsia="Times New Roman" w:hAnsi="Times New Roman" w:cs="Times New Roman"/>
          <w:sz w:val="24"/>
          <w:szCs w:val="24"/>
          <w:lang w:eastAsia="ru-RU"/>
        </w:rPr>
      </w:pPr>
      <w:r w:rsidRPr="005E07A7">
        <w:rPr>
          <w:rFonts w:ascii="Times New Roman" w:eastAsia="Times New Roman" w:hAnsi="Times New Roman" w:cs="Times New Roman"/>
          <w:sz w:val="24"/>
          <w:szCs w:val="24"/>
          <w:lang w:eastAsia="ru-RU"/>
        </w:rPr>
        <w:t xml:space="preserve">5) сформировать умения прогнозировать </w:t>
      </w:r>
      <w:r w:rsidR="003068F7">
        <w:rPr>
          <w:rFonts w:ascii="Times New Roman" w:eastAsia="Times New Roman" w:hAnsi="Times New Roman" w:cs="Times New Roman"/>
          <w:sz w:val="24"/>
          <w:szCs w:val="24"/>
          <w:lang w:eastAsia="ru-RU"/>
        </w:rPr>
        <w:t>информацию географического характера по данному курсу, анализировать процессы и явления современного мира</w:t>
      </w:r>
    </w:p>
    <w:p w14:paraId="2537C8A1" w14:textId="28F35853" w:rsidR="003B494F" w:rsidRDefault="003B494F" w:rsidP="003B494F">
      <w:pPr>
        <w:shd w:val="clear" w:color="auto" w:fill="FFFFFF"/>
        <w:spacing w:after="0"/>
        <w:jc w:val="both"/>
        <w:rPr>
          <w:rFonts w:ascii="Times New Roman" w:eastAsia="Times New Roman" w:hAnsi="Times New Roman" w:cs="Times New Roman"/>
          <w:sz w:val="24"/>
          <w:szCs w:val="24"/>
          <w:lang w:eastAsia="ru-RU"/>
        </w:rPr>
      </w:pPr>
      <w:r w:rsidRPr="003B494F">
        <w:rPr>
          <w:rFonts w:ascii="Times New Roman" w:eastAsia="Times New Roman" w:hAnsi="Times New Roman" w:cs="Times New Roman"/>
          <w:sz w:val="24"/>
          <w:szCs w:val="24"/>
          <w:lang w:eastAsia="ru-RU"/>
        </w:rPr>
        <w:lastRenderedPageBreak/>
        <w:t xml:space="preserve">6) сформировать понимание значимости </w:t>
      </w:r>
      <w:r w:rsidR="00E4572C" w:rsidRPr="00E4572C">
        <w:rPr>
          <w:rFonts w:ascii="Times New Roman" w:hAnsi="Times New Roman" w:cs="Times New Roman"/>
          <w:color w:val="000000"/>
          <w:sz w:val="24"/>
          <w:szCs w:val="24"/>
          <w:shd w:val="clear" w:color="auto" w:fill="FFFFFF"/>
        </w:rPr>
        <w:t>любви к своей местности, своему региону, своей стране, взаимопонимания с другими народами; экологической культуры, позитивного отношения к окружающей среде</w:t>
      </w:r>
      <w:r w:rsidR="00E4572C">
        <w:rPr>
          <w:rFonts w:ascii="Times New Roman" w:hAnsi="Times New Roman" w:cs="Times New Roman"/>
          <w:color w:val="000000"/>
          <w:sz w:val="24"/>
          <w:szCs w:val="24"/>
          <w:shd w:val="clear" w:color="auto" w:fill="FFFFFF"/>
        </w:rPr>
        <w:t>.</w:t>
      </w:r>
    </w:p>
    <w:p w14:paraId="70DF9E56" w14:textId="77777777" w:rsidR="000350F3" w:rsidRDefault="000350F3" w:rsidP="003B494F">
      <w:pPr>
        <w:shd w:val="clear" w:color="auto" w:fill="FFFFFF"/>
        <w:spacing w:after="0"/>
        <w:jc w:val="both"/>
        <w:rPr>
          <w:rFonts w:ascii="Times New Roman" w:eastAsia="Times New Roman" w:hAnsi="Times New Roman" w:cs="Times New Roman"/>
          <w:sz w:val="24"/>
          <w:szCs w:val="24"/>
          <w:lang w:eastAsia="ru-RU"/>
        </w:rPr>
      </w:pPr>
    </w:p>
    <w:p w14:paraId="385BCAFB" w14:textId="77777777" w:rsidR="000350F3" w:rsidRDefault="000350F3" w:rsidP="003B494F">
      <w:pPr>
        <w:shd w:val="clear" w:color="auto" w:fill="FFFFFF"/>
        <w:spacing w:after="0"/>
        <w:jc w:val="both"/>
        <w:rPr>
          <w:rFonts w:ascii="Times New Roman" w:eastAsia="Times New Roman" w:hAnsi="Times New Roman" w:cs="Times New Roman"/>
          <w:b/>
          <w:sz w:val="24"/>
          <w:szCs w:val="24"/>
          <w:lang w:eastAsia="ru-RU"/>
        </w:rPr>
      </w:pPr>
      <w:r w:rsidRPr="000350F3">
        <w:rPr>
          <w:rFonts w:ascii="Times New Roman" w:eastAsia="Times New Roman" w:hAnsi="Times New Roman" w:cs="Times New Roman"/>
          <w:b/>
          <w:sz w:val="24"/>
          <w:szCs w:val="24"/>
          <w:lang w:eastAsia="ru-RU"/>
        </w:rPr>
        <w:t>1.3. Планируемые результаты освоения общеобразовательной дисциплины в соответствии с ФГОС СПО</w:t>
      </w:r>
    </w:p>
    <w:p w14:paraId="7A643B20" w14:textId="77777777" w:rsidR="000350F3" w:rsidRDefault="000350F3" w:rsidP="003B494F">
      <w:pPr>
        <w:shd w:val="clear" w:color="auto" w:fill="FFFFFF"/>
        <w:spacing w:after="0"/>
        <w:jc w:val="both"/>
        <w:rPr>
          <w:rFonts w:ascii="Times New Roman" w:eastAsia="Times New Roman" w:hAnsi="Times New Roman" w:cs="Times New Roman"/>
          <w:sz w:val="24"/>
          <w:szCs w:val="24"/>
          <w:lang w:eastAsia="ru-RU"/>
        </w:rPr>
      </w:pPr>
      <w:r w:rsidRPr="000350F3">
        <w:rPr>
          <w:rFonts w:ascii="Times New Roman" w:eastAsia="Times New Roman" w:hAnsi="Times New Roman" w:cs="Times New Roman"/>
          <w:sz w:val="24"/>
          <w:szCs w:val="24"/>
          <w:lang w:eastAsia="ru-RU"/>
        </w:rPr>
        <w:t>Особое значение дисциплина имеет при формировании и развитии</w:t>
      </w:r>
      <w:r>
        <w:rPr>
          <w:rFonts w:ascii="Times New Roman" w:eastAsia="Times New Roman" w:hAnsi="Times New Roman" w:cs="Times New Roman"/>
          <w:sz w:val="24"/>
          <w:szCs w:val="24"/>
          <w:lang w:eastAsia="ru-RU"/>
        </w:rPr>
        <w:t>:</w:t>
      </w:r>
    </w:p>
    <w:p w14:paraId="022BFC06" w14:textId="77777777" w:rsidR="00F2740F" w:rsidRPr="00DB64BD" w:rsidRDefault="00F2740F" w:rsidP="00F2740F">
      <w:pPr>
        <w:spacing w:after="0"/>
        <w:jc w:val="both"/>
        <w:rPr>
          <w:rFonts w:ascii="Times New Roman" w:eastAsia="Calibri" w:hAnsi="Times New Roman" w:cs="Times New Roman"/>
          <w:sz w:val="24"/>
          <w:szCs w:val="24"/>
        </w:rPr>
      </w:pPr>
      <w:r w:rsidRPr="00DB64BD">
        <w:rPr>
          <w:rFonts w:ascii="Times New Roman" w:eastAsia="Calibri" w:hAnsi="Times New Roman" w:cs="Times New Roman"/>
          <w:sz w:val="24"/>
          <w:szCs w:val="24"/>
        </w:rPr>
        <w:t>ОК 01</w:t>
      </w:r>
      <w:r w:rsidRPr="00DB64BD">
        <w:rPr>
          <w:rFonts w:ascii="Times New Roman" w:eastAsia="Calibri" w:hAnsi="Times New Roman" w:cs="Times New Roman"/>
          <w:sz w:val="24"/>
          <w:szCs w:val="24"/>
        </w:rPr>
        <w:tab/>
        <w:t>Выбирать способы решения задач профессиональной деятельности применительно к различным контекстам</w:t>
      </w:r>
    </w:p>
    <w:p w14:paraId="6C702DAC" w14:textId="77777777" w:rsidR="00F2740F" w:rsidRPr="00DB64BD" w:rsidRDefault="00F2740F" w:rsidP="00F2740F">
      <w:pPr>
        <w:spacing w:after="0"/>
        <w:jc w:val="both"/>
        <w:rPr>
          <w:rFonts w:ascii="Times New Roman" w:eastAsia="Calibri" w:hAnsi="Times New Roman" w:cs="Times New Roman"/>
          <w:sz w:val="24"/>
          <w:szCs w:val="24"/>
        </w:rPr>
      </w:pPr>
      <w:r w:rsidRPr="00DB64BD">
        <w:rPr>
          <w:rFonts w:ascii="Times New Roman" w:eastAsia="Calibri" w:hAnsi="Times New Roman" w:cs="Times New Roman"/>
          <w:sz w:val="24"/>
          <w:szCs w:val="24"/>
        </w:rPr>
        <w:t>ОК 02</w:t>
      </w:r>
      <w:r w:rsidRPr="00DB64BD">
        <w:rPr>
          <w:rFonts w:ascii="Times New Roman" w:eastAsia="Calibri" w:hAnsi="Times New Roman" w:cs="Times New Roman"/>
          <w:sz w:val="24"/>
          <w:szCs w:val="24"/>
        </w:rPr>
        <w:tab/>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3D757F16" w14:textId="77777777" w:rsidR="00F2740F" w:rsidRPr="00DB64BD" w:rsidRDefault="00F2740F" w:rsidP="00F2740F">
      <w:pPr>
        <w:spacing w:after="0"/>
        <w:jc w:val="both"/>
        <w:rPr>
          <w:rFonts w:ascii="Times New Roman" w:eastAsia="Calibri" w:hAnsi="Times New Roman" w:cs="Times New Roman"/>
          <w:sz w:val="24"/>
          <w:szCs w:val="24"/>
        </w:rPr>
      </w:pPr>
      <w:r w:rsidRPr="00DB64BD">
        <w:rPr>
          <w:rFonts w:ascii="Times New Roman" w:eastAsia="Calibri" w:hAnsi="Times New Roman" w:cs="Times New Roman"/>
          <w:sz w:val="24"/>
          <w:szCs w:val="24"/>
        </w:rPr>
        <w:t>ОК 04</w:t>
      </w:r>
      <w:r w:rsidRPr="00DB64BD">
        <w:rPr>
          <w:rFonts w:ascii="Times New Roman" w:eastAsia="Calibri" w:hAnsi="Times New Roman" w:cs="Times New Roman"/>
          <w:sz w:val="24"/>
          <w:szCs w:val="24"/>
        </w:rPr>
        <w:tab/>
        <w:t>Эффективно взаимодействовать и работать в коллективе и команде</w:t>
      </w:r>
    </w:p>
    <w:p w14:paraId="5F9935DF" w14:textId="77777777" w:rsidR="00F2740F" w:rsidRPr="00DB64BD" w:rsidRDefault="00F2740F" w:rsidP="00F2740F">
      <w:pPr>
        <w:spacing w:after="0"/>
        <w:jc w:val="both"/>
        <w:rPr>
          <w:rFonts w:ascii="Times New Roman" w:eastAsia="Calibri" w:hAnsi="Times New Roman" w:cs="Times New Roman"/>
          <w:sz w:val="24"/>
          <w:szCs w:val="24"/>
        </w:rPr>
      </w:pPr>
      <w:r w:rsidRPr="00DB64BD">
        <w:rPr>
          <w:rFonts w:ascii="Times New Roman" w:eastAsia="Calibri" w:hAnsi="Times New Roman" w:cs="Times New Roman"/>
          <w:sz w:val="24"/>
          <w:szCs w:val="24"/>
        </w:rPr>
        <w:t>ОК 05</w:t>
      </w:r>
      <w:r w:rsidRPr="00DB64BD">
        <w:rPr>
          <w:rFonts w:ascii="Times New Roman" w:eastAsia="Calibri" w:hAnsi="Times New Roman" w:cs="Times New Roman"/>
          <w:sz w:val="24"/>
          <w:szCs w:val="24"/>
        </w:rPr>
        <w:tab/>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13B4A5C6" w14:textId="77777777" w:rsidR="00F2740F" w:rsidRPr="00DB64BD" w:rsidRDefault="00F2740F" w:rsidP="00F2740F">
      <w:pPr>
        <w:spacing w:after="0"/>
        <w:jc w:val="both"/>
        <w:rPr>
          <w:rFonts w:ascii="Times New Roman" w:eastAsia="Calibri" w:hAnsi="Times New Roman" w:cs="Times New Roman"/>
          <w:sz w:val="24"/>
          <w:szCs w:val="24"/>
        </w:rPr>
      </w:pPr>
      <w:r w:rsidRPr="00DB64BD">
        <w:rPr>
          <w:rFonts w:ascii="Times New Roman" w:eastAsia="Calibri" w:hAnsi="Times New Roman" w:cs="Times New Roman"/>
          <w:sz w:val="24"/>
          <w:szCs w:val="24"/>
        </w:rPr>
        <w:t>ОК 06</w:t>
      </w:r>
      <w:r w:rsidRPr="00DB64BD">
        <w:rPr>
          <w:rFonts w:ascii="Times New Roman" w:eastAsia="Calibri" w:hAnsi="Times New Roman" w:cs="Times New Roman"/>
          <w:sz w:val="24"/>
          <w:szCs w:val="24"/>
        </w:rPr>
        <w:tab/>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r w:rsidRPr="00DB64BD">
        <w:rPr>
          <w:rFonts w:ascii="Times New Roman" w:eastAsia="Calibri" w:hAnsi="Times New Roman" w:cs="Times New Roman"/>
          <w:sz w:val="24"/>
          <w:szCs w:val="24"/>
        </w:rPr>
        <w:tab/>
      </w:r>
    </w:p>
    <w:p w14:paraId="144856C7" w14:textId="77777777" w:rsidR="00F2740F" w:rsidRPr="00DB64BD" w:rsidRDefault="00F2740F" w:rsidP="00F2740F">
      <w:pPr>
        <w:spacing w:after="0"/>
        <w:jc w:val="both"/>
        <w:rPr>
          <w:rFonts w:ascii="Times New Roman" w:eastAsia="Calibri" w:hAnsi="Times New Roman" w:cs="Times New Roman"/>
          <w:sz w:val="24"/>
          <w:szCs w:val="24"/>
        </w:rPr>
      </w:pPr>
      <w:r w:rsidRPr="00DB64BD">
        <w:rPr>
          <w:rFonts w:ascii="Times New Roman" w:eastAsia="Calibri" w:hAnsi="Times New Roman" w:cs="Times New Roman"/>
          <w:sz w:val="24"/>
          <w:szCs w:val="24"/>
        </w:rPr>
        <w:t>ОК 07</w:t>
      </w:r>
      <w:r w:rsidRPr="00DB64BD">
        <w:rPr>
          <w:rFonts w:ascii="Times New Roman" w:eastAsia="Calibri" w:hAnsi="Times New Roman" w:cs="Times New Roman"/>
          <w:sz w:val="24"/>
          <w:szCs w:val="24"/>
        </w:rPr>
        <w:tab/>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Pr="00DB64BD">
        <w:rPr>
          <w:rFonts w:ascii="Times New Roman" w:eastAsia="Calibri" w:hAnsi="Times New Roman" w:cs="Times New Roman"/>
          <w:sz w:val="24"/>
          <w:szCs w:val="24"/>
        </w:rPr>
        <w:tab/>
      </w:r>
    </w:p>
    <w:p w14:paraId="3635CC76" w14:textId="77777777" w:rsidR="00F2740F" w:rsidRPr="00DB64BD" w:rsidRDefault="00F2740F" w:rsidP="00F2740F">
      <w:pPr>
        <w:spacing w:after="0"/>
        <w:jc w:val="both"/>
        <w:rPr>
          <w:rFonts w:ascii="Times New Roman" w:eastAsia="Calibri" w:hAnsi="Times New Roman" w:cs="Times New Roman"/>
          <w:sz w:val="24"/>
          <w:szCs w:val="24"/>
        </w:rPr>
      </w:pPr>
      <w:r w:rsidRPr="00DB64BD">
        <w:rPr>
          <w:rFonts w:ascii="Times New Roman" w:eastAsia="Calibri" w:hAnsi="Times New Roman" w:cs="Times New Roman"/>
          <w:sz w:val="24"/>
          <w:szCs w:val="24"/>
        </w:rPr>
        <w:t>ОК 08</w:t>
      </w:r>
      <w:r w:rsidRPr="00DB64BD">
        <w:rPr>
          <w:rFonts w:ascii="Times New Roman" w:eastAsia="Calibri" w:hAnsi="Times New Roman" w:cs="Times New Roman"/>
          <w:sz w:val="24"/>
          <w:szCs w:val="24"/>
        </w:rPr>
        <w:tab/>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sidRPr="00DB64BD">
        <w:rPr>
          <w:rFonts w:ascii="Times New Roman" w:eastAsia="Calibri" w:hAnsi="Times New Roman" w:cs="Times New Roman"/>
          <w:sz w:val="24"/>
          <w:szCs w:val="24"/>
        </w:rPr>
        <w:tab/>
      </w:r>
    </w:p>
    <w:p w14:paraId="48F19F3C" w14:textId="77777777" w:rsidR="00F2740F" w:rsidRPr="00DB64BD" w:rsidRDefault="00F2740F" w:rsidP="00F2740F">
      <w:pPr>
        <w:spacing w:after="0"/>
        <w:jc w:val="both"/>
        <w:rPr>
          <w:rFonts w:ascii="Times New Roman" w:eastAsia="Calibri" w:hAnsi="Times New Roman" w:cs="Times New Roman"/>
          <w:sz w:val="24"/>
          <w:szCs w:val="24"/>
        </w:rPr>
      </w:pPr>
      <w:r w:rsidRPr="00DB64BD">
        <w:rPr>
          <w:rFonts w:ascii="Times New Roman" w:eastAsia="Calibri" w:hAnsi="Times New Roman" w:cs="Times New Roman"/>
          <w:sz w:val="24"/>
          <w:szCs w:val="24"/>
        </w:rPr>
        <w:t>ОК 09</w:t>
      </w:r>
      <w:r w:rsidRPr="00DB64BD">
        <w:rPr>
          <w:rFonts w:ascii="Times New Roman" w:eastAsia="Calibri" w:hAnsi="Times New Roman" w:cs="Times New Roman"/>
          <w:sz w:val="24"/>
          <w:szCs w:val="24"/>
        </w:rPr>
        <w:tab/>
        <w:t>Пользоваться профессиональной документацией на государственном и иностранном языках</w:t>
      </w:r>
    </w:p>
    <w:p w14:paraId="5B75CB30" w14:textId="1CE62846" w:rsidR="000350F3" w:rsidRPr="003B494F" w:rsidRDefault="7FB2582F" w:rsidP="7FB2582F">
      <w:pPr>
        <w:shd w:val="clear" w:color="auto" w:fill="FFFFFF" w:themeFill="background1"/>
        <w:spacing w:after="0"/>
        <w:jc w:val="both"/>
        <w:rPr>
          <w:rFonts w:ascii="Times New Roman" w:eastAsia="Times New Roman" w:hAnsi="Times New Roman" w:cs="Times New Roman"/>
          <w:sz w:val="24"/>
          <w:szCs w:val="24"/>
          <w:lang w:eastAsia="ru-RU"/>
        </w:rPr>
      </w:pPr>
      <w:r w:rsidRPr="7FB2582F">
        <w:rPr>
          <w:rFonts w:ascii="Times New Roman" w:eastAsia="Times New Roman" w:hAnsi="Times New Roman" w:cs="Times New Roman"/>
          <w:sz w:val="24"/>
          <w:szCs w:val="24"/>
          <w:lang w:eastAsia="ru-RU"/>
        </w:rPr>
        <w:t>ЛР 5</w:t>
      </w:r>
      <w:r w:rsidR="00F2740F" w:rsidRPr="00F2740F">
        <w:rPr>
          <w:rFonts w:ascii="Times New Roman" w:eastAsia="Times New Roman" w:hAnsi="Times New Roman" w:cs="Times New Roman"/>
          <w:sz w:val="24"/>
          <w:szCs w:val="24"/>
          <w:lang w:eastAsia="ru-RU"/>
        </w:rPr>
        <w:t xml:space="preserve"> </w:t>
      </w:r>
      <w:r w:rsidR="00F2740F" w:rsidRPr="004B0034">
        <w:rPr>
          <w:rFonts w:ascii="Times New Roman" w:eastAsia="Times New Roman" w:hAnsi="Times New Roman" w:cs="Times New Roman"/>
          <w:sz w:val="24"/>
          <w:szCs w:val="24"/>
          <w:lang w:eastAsia="ru-RU"/>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p w14:paraId="4C0D1059" w14:textId="298A95BC" w:rsidR="000350F3" w:rsidRPr="003B494F" w:rsidRDefault="00F2740F" w:rsidP="7FB2582F">
      <w:pPr>
        <w:shd w:val="clear" w:color="auto" w:fill="FFFFFF" w:themeFill="background1"/>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10</w:t>
      </w:r>
      <w:r w:rsidRPr="00F2740F">
        <w:rPr>
          <w:rFonts w:ascii="Times New Roman" w:eastAsia="Times New Roman" w:hAnsi="Times New Roman" w:cs="Times New Roman"/>
          <w:sz w:val="24"/>
          <w:szCs w:val="24"/>
          <w:lang w:eastAsia="ru-RU"/>
        </w:rPr>
        <w:t xml:space="preserve"> </w:t>
      </w:r>
      <w:r w:rsidRPr="004B0034">
        <w:rPr>
          <w:rFonts w:ascii="Times New Roman" w:eastAsia="Times New Roman" w:hAnsi="Times New Roman" w:cs="Times New Roman"/>
          <w:sz w:val="24"/>
          <w:szCs w:val="24"/>
          <w:lang w:eastAsia="ru-RU"/>
        </w:rPr>
        <w:t>Заботящийся о защите окружающей среды, собственной и чужой безопасности, в том числе цифровой</w:t>
      </w:r>
    </w:p>
    <w:p w14:paraId="44E871BC" w14:textId="77777777" w:rsidR="00217941" w:rsidRPr="00217941" w:rsidRDefault="00217941" w:rsidP="00217941">
      <w:pPr>
        <w:suppressAutoHyphens/>
        <w:spacing w:after="0" w:line="23" w:lineRule="atLeast"/>
        <w:jc w:val="both"/>
        <w:rPr>
          <w:rFonts w:ascii="Times New Roman" w:eastAsia="Calibri" w:hAnsi="Times New Roman" w:cs="Times New Roman"/>
          <w:bCs/>
          <w:sz w:val="24"/>
          <w:szCs w:val="24"/>
        </w:rPr>
      </w:pPr>
    </w:p>
    <w:p w14:paraId="144A5D23" w14:textId="77777777" w:rsidR="00217941" w:rsidRPr="00217941" w:rsidRDefault="00217941" w:rsidP="003A30F2">
      <w:pPr>
        <w:suppressAutoHyphens/>
        <w:spacing w:after="0" w:line="23" w:lineRule="atLeast"/>
        <w:jc w:val="both"/>
        <w:rPr>
          <w:rFonts w:ascii="Times New Roman" w:eastAsia="Times New Roman" w:hAnsi="Times New Roman" w:cs="Times New Roman"/>
          <w:sz w:val="24"/>
          <w:szCs w:val="24"/>
        </w:rPr>
        <w:sectPr w:rsidR="00217941" w:rsidRPr="00217941" w:rsidSect="00150027">
          <w:footerReference w:type="even" r:id="rId8"/>
          <w:footerReference w:type="default" r:id="rId9"/>
          <w:pgSz w:w="11906" w:h="16838"/>
          <w:pgMar w:top="1134" w:right="850" w:bottom="1134" w:left="1701" w:header="708" w:footer="708" w:gutter="0"/>
          <w:cols w:space="720"/>
          <w:titlePg/>
          <w:docGrid w:linePitch="360"/>
        </w:sectPr>
      </w:pPr>
    </w:p>
    <w:p w14:paraId="738610EB" w14:textId="77777777" w:rsidR="003A30F2" w:rsidRPr="00217941" w:rsidRDefault="003A30F2" w:rsidP="003A30F2">
      <w:pPr>
        <w:suppressAutoHyphens/>
        <w:spacing w:after="0" w:line="23" w:lineRule="atLeast"/>
        <w:jc w:val="both"/>
        <w:rPr>
          <w:rFonts w:ascii="Times New Roman" w:eastAsia="Times New Roman" w:hAnsi="Times New Roman" w:cs="Times New Roman"/>
          <w:sz w:val="24"/>
          <w:szCs w:val="24"/>
        </w:rPr>
      </w:pPr>
    </w:p>
    <w:p w14:paraId="7056655C" w14:textId="77777777" w:rsidR="003A30F2" w:rsidRPr="000350F3" w:rsidRDefault="000350F3" w:rsidP="0003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1.3. </w:t>
      </w:r>
      <w:r w:rsidRPr="000350F3">
        <w:rPr>
          <w:rFonts w:ascii="Times New Roman" w:eastAsia="Times New Roman" w:hAnsi="Times New Roman" w:cs="Times New Roman"/>
          <w:b/>
          <w:sz w:val="24"/>
          <w:szCs w:val="24"/>
          <w:lang w:eastAsia="ru-RU"/>
        </w:rPr>
        <w:t>Планируемые результаты освоения общеобразовательной дисциплины в соответствии с ФГОС СПО</w:t>
      </w:r>
    </w:p>
    <w:p w14:paraId="637805D2" w14:textId="77777777" w:rsidR="003A30F2" w:rsidRDefault="003A30F2" w:rsidP="002179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sz w:val="24"/>
          <w:szCs w:val="24"/>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0"/>
        <w:gridCol w:w="5103"/>
        <w:gridCol w:w="6804"/>
      </w:tblGrid>
      <w:tr w:rsidR="00462651" w:rsidRPr="005E07A7" w14:paraId="5A6D36FD" w14:textId="77777777" w:rsidTr="00AE4FBF">
        <w:trPr>
          <w:trHeight w:val="270"/>
        </w:trPr>
        <w:tc>
          <w:tcPr>
            <w:tcW w:w="2830" w:type="dxa"/>
            <w:vMerge w:val="restart"/>
          </w:tcPr>
          <w:p w14:paraId="1E4FFF3F" w14:textId="77777777" w:rsidR="00462651" w:rsidRPr="005E07A7" w:rsidRDefault="00462651" w:rsidP="00AE4FBF">
            <w:pPr>
              <w:spacing w:after="0"/>
              <w:jc w:val="center"/>
              <w:rPr>
                <w:rFonts w:ascii="Times New Roman" w:eastAsia="Times New Roman" w:hAnsi="Times New Roman" w:cs="Times New Roman"/>
                <w:b/>
                <w:bCs/>
                <w:color w:val="000000"/>
                <w:sz w:val="24"/>
                <w:szCs w:val="24"/>
                <w:lang w:eastAsia="ru-RU"/>
              </w:rPr>
            </w:pPr>
            <w:bookmarkStart w:id="1" w:name="_Hlk119668903"/>
            <w:r w:rsidRPr="005E07A7">
              <w:rPr>
                <w:rFonts w:ascii="Times New Roman" w:eastAsia="Times New Roman" w:hAnsi="Times New Roman" w:cs="Times New Roman"/>
                <w:b/>
                <w:bCs/>
                <w:color w:val="000000"/>
                <w:sz w:val="24"/>
                <w:szCs w:val="24"/>
                <w:lang w:eastAsia="ru-RU"/>
              </w:rPr>
              <w:t>Наименование и код компетенции</w:t>
            </w:r>
          </w:p>
        </w:tc>
        <w:tc>
          <w:tcPr>
            <w:tcW w:w="11907" w:type="dxa"/>
            <w:gridSpan w:val="2"/>
          </w:tcPr>
          <w:p w14:paraId="7DFFD3CC" w14:textId="77777777" w:rsidR="00462651" w:rsidRPr="005E07A7" w:rsidRDefault="00462651" w:rsidP="00AE4FBF">
            <w:pPr>
              <w:spacing w:after="0"/>
              <w:jc w:val="center"/>
              <w:rPr>
                <w:rFonts w:ascii="Times New Roman" w:eastAsia="Times New Roman" w:hAnsi="Times New Roman" w:cs="Times New Roman"/>
                <w:b/>
                <w:bCs/>
                <w:color w:val="000000"/>
                <w:sz w:val="24"/>
                <w:szCs w:val="24"/>
                <w:lang w:eastAsia="ru-RU"/>
              </w:rPr>
            </w:pPr>
            <w:r w:rsidRPr="005E07A7">
              <w:rPr>
                <w:rFonts w:ascii="Times New Roman" w:eastAsia="Times New Roman" w:hAnsi="Times New Roman" w:cs="Times New Roman"/>
                <w:b/>
                <w:bCs/>
                <w:color w:val="000000"/>
                <w:sz w:val="24"/>
                <w:szCs w:val="24"/>
                <w:lang w:eastAsia="ru-RU"/>
              </w:rPr>
              <w:t>Планируемые результаты</w:t>
            </w:r>
          </w:p>
        </w:tc>
      </w:tr>
      <w:tr w:rsidR="00462651" w:rsidRPr="005E07A7" w14:paraId="6A1534A5" w14:textId="77777777" w:rsidTr="00AE4FBF">
        <w:trPr>
          <w:trHeight w:val="270"/>
        </w:trPr>
        <w:tc>
          <w:tcPr>
            <w:tcW w:w="2830" w:type="dxa"/>
            <w:vMerge/>
          </w:tcPr>
          <w:p w14:paraId="2AE367BF" w14:textId="77777777" w:rsidR="00462651" w:rsidRPr="005E07A7" w:rsidRDefault="00462651" w:rsidP="00AE4FBF">
            <w:pPr>
              <w:spacing w:after="0"/>
              <w:jc w:val="center"/>
              <w:rPr>
                <w:rFonts w:ascii="Times New Roman" w:eastAsia="Times New Roman" w:hAnsi="Times New Roman" w:cs="Times New Roman"/>
                <w:b/>
                <w:bCs/>
                <w:color w:val="000000"/>
                <w:sz w:val="24"/>
                <w:szCs w:val="24"/>
                <w:lang w:eastAsia="ru-RU"/>
              </w:rPr>
            </w:pPr>
          </w:p>
        </w:tc>
        <w:tc>
          <w:tcPr>
            <w:tcW w:w="5103" w:type="dxa"/>
          </w:tcPr>
          <w:p w14:paraId="710FCA13" w14:textId="73CBC7FB" w:rsidR="00462651" w:rsidRPr="005E07A7" w:rsidRDefault="00462651" w:rsidP="005E07A7">
            <w:pPr>
              <w:spacing w:after="0"/>
              <w:jc w:val="center"/>
              <w:rPr>
                <w:rFonts w:ascii="Times New Roman" w:eastAsia="Times New Roman" w:hAnsi="Times New Roman" w:cs="Times New Roman"/>
                <w:b/>
                <w:bCs/>
                <w:color w:val="000000"/>
                <w:sz w:val="24"/>
                <w:szCs w:val="24"/>
                <w:lang w:eastAsia="ru-RU"/>
              </w:rPr>
            </w:pPr>
            <w:r w:rsidRPr="005E07A7">
              <w:rPr>
                <w:rFonts w:ascii="Times New Roman" w:eastAsia="Times New Roman" w:hAnsi="Times New Roman" w:cs="Times New Roman"/>
                <w:b/>
                <w:bCs/>
                <w:color w:val="000000"/>
                <w:sz w:val="24"/>
                <w:szCs w:val="24"/>
                <w:lang w:eastAsia="ru-RU"/>
              </w:rPr>
              <w:t>Общие</w:t>
            </w:r>
          </w:p>
        </w:tc>
        <w:tc>
          <w:tcPr>
            <w:tcW w:w="6804" w:type="dxa"/>
          </w:tcPr>
          <w:p w14:paraId="05C823E1" w14:textId="50426374" w:rsidR="00462651" w:rsidRPr="005E07A7" w:rsidRDefault="00462651" w:rsidP="005E07A7">
            <w:pPr>
              <w:spacing w:after="0"/>
              <w:jc w:val="center"/>
              <w:rPr>
                <w:rFonts w:ascii="Times New Roman" w:eastAsia="Times New Roman" w:hAnsi="Times New Roman" w:cs="Times New Roman"/>
                <w:b/>
                <w:bCs/>
                <w:color w:val="000000"/>
                <w:sz w:val="24"/>
                <w:szCs w:val="24"/>
                <w:lang w:eastAsia="ru-RU"/>
              </w:rPr>
            </w:pPr>
            <w:r w:rsidRPr="005E07A7">
              <w:rPr>
                <w:rFonts w:ascii="Times New Roman" w:eastAsia="Times New Roman" w:hAnsi="Times New Roman" w:cs="Times New Roman"/>
                <w:b/>
                <w:bCs/>
                <w:color w:val="000000"/>
                <w:sz w:val="24"/>
                <w:szCs w:val="24"/>
                <w:lang w:eastAsia="ru-RU"/>
              </w:rPr>
              <w:t>Дисциплинарные</w:t>
            </w:r>
          </w:p>
        </w:tc>
      </w:tr>
      <w:tr w:rsidR="00462651" w:rsidRPr="005E07A7" w14:paraId="29F3A94E" w14:textId="77777777" w:rsidTr="00AE4FBF">
        <w:tc>
          <w:tcPr>
            <w:tcW w:w="2830" w:type="dxa"/>
          </w:tcPr>
          <w:p w14:paraId="4A9189D6"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000000"/>
                <w:sz w:val="24"/>
                <w:szCs w:val="24"/>
                <w:lang w:eastAsia="ru-RU"/>
              </w:rPr>
              <w:t xml:space="preserve">ОК 01. </w:t>
            </w:r>
            <w:r w:rsidRPr="005E07A7">
              <w:rPr>
                <w:rFonts w:ascii="Times New Roman" w:eastAsia="Times New Roman" w:hAnsi="Times New Roman" w:cs="Times New Roman"/>
                <w:sz w:val="24"/>
                <w:szCs w:val="24"/>
                <w:lang w:eastAsia="ru-RU"/>
              </w:rPr>
              <w:t>Выбирать способы решения задач профессиональной деятельности применительно к различным контекстам</w:t>
            </w:r>
            <w:r w:rsidRPr="005E07A7">
              <w:rPr>
                <w:rFonts w:ascii="Times New Roman" w:eastAsia="Times New Roman" w:hAnsi="Times New Roman" w:cs="Times New Roman"/>
                <w:color w:val="000000"/>
                <w:sz w:val="24"/>
                <w:szCs w:val="24"/>
                <w:lang w:eastAsia="ru-RU"/>
              </w:rPr>
              <w:t xml:space="preserve"> </w:t>
            </w:r>
          </w:p>
        </w:tc>
        <w:tc>
          <w:tcPr>
            <w:tcW w:w="5103" w:type="dxa"/>
          </w:tcPr>
          <w:p w14:paraId="4C61C629" w14:textId="77777777" w:rsidR="00462651" w:rsidRPr="005E07A7" w:rsidRDefault="00462651" w:rsidP="00AE4FBF">
            <w:pPr>
              <w:spacing w:after="0"/>
              <w:jc w:val="both"/>
              <w:rPr>
                <w:rFonts w:ascii="Times New Roman" w:hAnsi="Times New Roman" w:cs="Times New Roman"/>
                <w:color w:val="000000"/>
                <w:sz w:val="24"/>
                <w:szCs w:val="24"/>
                <w:shd w:val="clear" w:color="auto" w:fill="FFFFFF"/>
              </w:rPr>
            </w:pPr>
            <w:r w:rsidRPr="005E07A7">
              <w:rPr>
                <w:rFonts w:ascii="Times New Roman" w:hAnsi="Times New Roman" w:cs="Times New Roman"/>
                <w:color w:val="000000"/>
                <w:sz w:val="24"/>
                <w:szCs w:val="24"/>
                <w:shd w:val="clear" w:color="auto" w:fill="FFFFFF"/>
              </w:rPr>
              <w:t>В части трудового воспитания:</w:t>
            </w:r>
          </w:p>
          <w:p w14:paraId="5DFBF08E"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color w:val="000000"/>
                <w:sz w:val="24"/>
                <w:szCs w:val="24"/>
                <w:shd w:val="clear" w:color="auto" w:fill="FFFFFF"/>
              </w:rPr>
              <w:t>- готовность к труду, осознание ценности мастерства, трудолюбие;</w:t>
            </w:r>
            <w:r w:rsidRPr="005E07A7">
              <w:rPr>
                <w:rFonts w:ascii="Times New Roman" w:hAnsi="Times New Roman" w:cs="Times New Roman"/>
                <w:iCs/>
                <w:sz w:val="24"/>
                <w:szCs w:val="24"/>
              </w:rPr>
              <w:t xml:space="preserve"> </w:t>
            </w:r>
          </w:p>
          <w:p w14:paraId="25485360"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color w:val="000000"/>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5E07A7">
              <w:rPr>
                <w:rFonts w:ascii="Times New Roman" w:hAnsi="Times New Roman" w:cs="Times New Roman"/>
                <w:iCs/>
                <w:sz w:val="24"/>
                <w:szCs w:val="24"/>
              </w:rPr>
              <w:t xml:space="preserve"> </w:t>
            </w:r>
          </w:p>
          <w:p w14:paraId="62B350E8" w14:textId="77777777" w:rsidR="00462651" w:rsidRPr="005E07A7" w:rsidRDefault="00462651" w:rsidP="00AE4FBF">
            <w:pPr>
              <w:spacing w:after="0"/>
              <w:jc w:val="both"/>
              <w:rPr>
                <w:rFonts w:ascii="Times New Roman" w:hAnsi="Times New Roman" w:cs="Times New Roman"/>
                <w:strike/>
                <w:color w:val="000000"/>
                <w:sz w:val="24"/>
                <w:szCs w:val="24"/>
                <w:shd w:val="clear" w:color="auto" w:fill="FFFFFF"/>
              </w:rPr>
            </w:pPr>
            <w:r w:rsidRPr="005E07A7">
              <w:rPr>
                <w:rFonts w:ascii="Times New Roman" w:hAnsi="Times New Roman" w:cs="Times New Roman"/>
                <w:color w:val="000000"/>
                <w:sz w:val="24"/>
                <w:szCs w:val="24"/>
                <w:shd w:val="clear" w:color="auto" w:fill="FFFFFF"/>
              </w:rPr>
              <w:t>- интерес к различным сферам профессиональной деятельности,</w:t>
            </w:r>
          </w:p>
          <w:p w14:paraId="1433B59E" w14:textId="77777777" w:rsidR="00462651" w:rsidRPr="005E07A7" w:rsidRDefault="00462651" w:rsidP="00AE4FBF">
            <w:pPr>
              <w:spacing w:after="0"/>
              <w:jc w:val="both"/>
              <w:rPr>
                <w:rStyle w:val="dt-m"/>
                <w:rFonts w:ascii="Times New Roman" w:hAnsi="Times New Roman" w:cs="Times New Roman"/>
                <w:color w:val="808080"/>
                <w:sz w:val="24"/>
                <w:szCs w:val="24"/>
                <w:shd w:val="clear" w:color="auto" w:fill="FFFFFF"/>
              </w:rPr>
            </w:pPr>
            <w:r w:rsidRPr="005E07A7">
              <w:rPr>
                <w:rFonts w:ascii="Times New Roman" w:hAnsi="Times New Roman" w:cs="Times New Roman"/>
                <w:color w:val="000000"/>
                <w:sz w:val="24"/>
                <w:szCs w:val="24"/>
                <w:shd w:val="clear" w:color="auto" w:fill="FFFFFF"/>
              </w:rPr>
              <w:t>Овладение универсальными учебными познавательными действиями:</w:t>
            </w:r>
          </w:p>
          <w:p w14:paraId="1ECB2001" w14:textId="77777777" w:rsidR="00462651" w:rsidRPr="005E07A7" w:rsidRDefault="00462651" w:rsidP="00AE4FBF">
            <w:pPr>
              <w:spacing w:after="0"/>
              <w:jc w:val="both"/>
              <w:rPr>
                <w:rFonts w:ascii="Times New Roman" w:hAnsi="Times New Roman" w:cs="Times New Roman"/>
                <w:color w:val="000000"/>
                <w:sz w:val="24"/>
                <w:szCs w:val="24"/>
                <w:shd w:val="clear" w:color="auto" w:fill="FFFFFF"/>
              </w:rPr>
            </w:pPr>
            <w:r w:rsidRPr="005E07A7">
              <w:rPr>
                <w:rStyle w:val="dt-m"/>
                <w:rFonts w:ascii="Times New Roman" w:hAnsi="Times New Roman" w:cs="Times New Roman"/>
                <w:color w:val="808080"/>
                <w:sz w:val="24"/>
                <w:szCs w:val="24"/>
                <w:shd w:val="clear" w:color="auto" w:fill="FFFFFF"/>
              </w:rPr>
              <w:t xml:space="preserve"> а) </w:t>
            </w:r>
            <w:r w:rsidRPr="005E07A7">
              <w:rPr>
                <w:rFonts w:ascii="Times New Roman" w:hAnsi="Times New Roman" w:cs="Times New Roman"/>
                <w:color w:val="000000"/>
                <w:sz w:val="24"/>
                <w:szCs w:val="24"/>
                <w:shd w:val="clear" w:color="auto" w:fill="FFFFFF"/>
              </w:rPr>
              <w:t>базовые логические действия:</w:t>
            </w:r>
          </w:p>
          <w:p w14:paraId="71978347"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color w:val="000000"/>
                <w:sz w:val="24"/>
                <w:szCs w:val="24"/>
                <w:shd w:val="clear" w:color="auto" w:fill="FFFFFF"/>
              </w:rPr>
              <w:t xml:space="preserve">- самостоятельно формулировать и актуализировать проблему, рассматривать ее всесторонне; </w:t>
            </w:r>
          </w:p>
          <w:p w14:paraId="5C942E7B" w14:textId="77777777" w:rsidR="00462651" w:rsidRPr="005E07A7" w:rsidRDefault="00462651" w:rsidP="00AE4FBF">
            <w:pPr>
              <w:spacing w:after="0"/>
              <w:jc w:val="both"/>
              <w:rPr>
                <w:rFonts w:ascii="Times New Roman" w:hAnsi="Times New Roman" w:cs="Times New Roman"/>
                <w:color w:val="000000"/>
                <w:sz w:val="24"/>
                <w:szCs w:val="24"/>
              </w:rPr>
            </w:pPr>
            <w:r w:rsidRPr="005E07A7">
              <w:rPr>
                <w:rFonts w:ascii="Times New Roman" w:hAnsi="Times New Roman" w:cs="Times New Roman"/>
                <w:color w:val="000000"/>
                <w:sz w:val="24"/>
                <w:szCs w:val="24"/>
              </w:rPr>
              <w:t xml:space="preserve">- устанавливать существенный признак или основания для сравнения, классификации и обобщения; </w:t>
            </w:r>
          </w:p>
          <w:p w14:paraId="3BC80FE8" w14:textId="77777777" w:rsidR="00462651" w:rsidRPr="005E07A7" w:rsidRDefault="00462651" w:rsidP="00AE4FBF">
            <w:pPr>
              <w:spacing w:after="0"/>
              <w:jc w:val="both"/>
              <w:rPr>
                <w:rFonts w:ascii="Times New Roman" w:hAnsi="Times New Roman" w:cs="Times New Roman"/>
                <w:color w:val="000000"/>
                <w:sz w:val="24"/>
                <w:szCs w:val="24"/>
              </w:rPr>
            </w:pPr>
            <w:r w:rsidRPr="005E07A7">
              <w:rPr>
                <w:rFonts w:ascii="Times New Roman" w:hAnsi="Times New Roman" w:cs="Times New Roman"/>
                <w:color w:val="000000"/>
                <w:sz w:val="24"/>
                <w:szCs w:val="24"/>
              </w:rPr>
              <w:t>- определять цели деятельности, задавать параметры и критерии их достижения;</w:t>
            </w:r>
          </w:p>
          <w:p w14:paraId="05170E5A" w14:textId="77777777" w:rsidR="00462651" w:rsidRPr="005E07A7" w:rsidRDefault="00462651" w:rsidP="00AE4FBF">
            <w:pPr>
              <w:spacing w:after="0"/>
              <w:jc w:val="both"/>
              <w:rPr>
                <w:rFonts w:ascii="Times New Roman" w:hAnsi="Times New Roman" w:cs="Times New Roman"/>
                <w:color w:val="000000"/>
                <w:sz w:val="24"/>
                <w:szCs w:val="24"/>
              </w:rPr>
            </w:pPr>
            <w:r w:rsidRPr="005E07A7">
              <w:rPr>
                <w:rFonts w:ascii="Times New Roman" w:hAnsi="Times New Roman" w:cs="Times New Roman"/>
                <w:color w:val="000000"/>
                <w:sz w:val="24"/>
                <w:szCs w:val="24"/>
              </w:rPr>
              <w:t xml:space="preserve">- выявлять закономерности и противоречия в рассматриваемых явлениях; </w:t>
            </w:r>
          </w:p>
          <w:p w14:paraId="608E48B8" w14:textId="77777777" w:rsidR="00462651" w:rsidRPr="005E07A7" w:rsidRDefault="00462651" w:rsidP="00AE4FBF">
            <w:pPr>
              <w:spacing w:after="0"/>
              <w:jc w:val="both"/>
              <w:rPr>
                <w:rFonts w:ascii="Times New Roman" w:hAnsi="Times New Roman" w:cs="Times New Roman"/>
                <w:color w:val="000000"/>
                <w:sz w:val="24"/>
                <w:szCs w:val="24"/>
              </w:rPr>
            </w:pPr>
            <w:r w:rsidRPr="005E07A7">
              <w:rPr>
                <w:rFonts w:ascii="Times New Roman" w:hAnsi="Times New Roman" w:cs="Times New Roman"/>
                <w:color w:val="000000"/>
                <w:sz w:val="24"/>
                <w:szCs w:val="24"/>
              </w:rPr>
              <w:t>- вносить коррективы в деятельность, оценивать соответствие результатов целям, оценивать риски последствий деятельности;</w:t>
            </w:r>
            <w:r w:rsidRPr="005E07A7">
              <w:rPr>
                <w:rFonts w:ascii="Times New Roman" w:hAnsi="Times New Roman" w:cs="Times New Roman"/>
                <w:iCs/>
                <w:sz w:val="24"/>
                <w:szCs w:val="24"/>
              </w:rPr>
              <w:t xml:space="preserve"> </w:t>
            </w:r>
          </w:p>
          <w:p w14:paraId="4D889342"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color w:val="000000"/>
                <w:sz w:val="24"/>
                <w:szCs w:val="24"/>
              </w:rPr>
              <w:lastRenderedPageBreak/>
              <w:t xml:space="preserve">- </w:t>
            </w:r>
            <w:r w:rsidRPr="005E07A7">
              <w:rPr>
                <w:rFonts w:ascii="Times New Roman" w:eastAsia="Times New Roman" w:hAnsi="Times New Roman" w:cs="Times New Roman"/>
                <w:color w:val="000000"/>
                <w:sz w:val="24"/>
                <w:szCs w:val="24"/>
                <w:lang w:eastAsia="ru-RU"/>
              </w:rPr>
              <w:t>развивать креативное мышление при решении жизненных проблем</w:t>
            </w:r>
            <w:r w:rsidRPr="005E07A7">
              <w:rPr>
                <w:rFonts w:ascii="Times New Roman" w:hAnsi="Times New Roman" w:cs="Times New Roman"/>
                <w:iCs/>
                <w:sz w:val="24"/>
                <w:szCs w:val="24"/>
              </w:rPr>
              <w:t xml:space="preserve"> </w:t>
            </w:r>
          </w:p>
          <w:p w14:paraId="0B8631B5" w14:textId="77777777" w:rsidR="00462651" w:rsidRPr="005E07A7" w:rsidRDefault="00462651" w:rsidP="00AE4FBF">
            <w:pPr>
              <w:spacing w:after="0"/>
              <w:jc w:val="both"/>
              <w:rPr>
                <w:rFonts w:ascii="Times New Roman" w:hAnsi="Times New Roman" w:cs="Times New Roman"/>
                <w:color w:val="000000"/>
                <w:sz w:val="24"/>
                <w:szCs w:val="24"/>
                <w:shd w:val="clear" w:color="auto" w:fill="FFFFFF"/>
              </w:rPr>
            </w:pPr>
            <w:r w:rsidRPr="005E07A7">
              <w:rPr>
                <w:rStyle w:val="dt-m"/>
                <w:rFonts w:ascii="Times New Roman" w:hAnsi="Times New Roman" w:cs="Times New Roman"/>
                <w:color w:val="808080"/>
                <w:sz w:val="24"/>
                <w:szCs w:val="24"/>
                <w:shd w:val="clear" w:color="auto" w:fill="FFFFFF"/>
              </w:rPr>
              <w:t>б)</w:t>
            </w:r>
            <w:r w:rsidRPr="005E07A7">
              <w:rPr>
                <w:rFonts w:ascii="Times New Roman" w:hAnsi="Times New Roman" w:cs="Times New Roman"/>
                <w:color w:val="000000"/>
                <w:sz w:val="24"/>
                <w:szCs w:val="24"/>
                <w:shd w:val="clear" w:color="auto" w:fill="FFFFFF"/>
              </w:rPr>
              <w:t> базовые исследовательские действия:</w:t>
            </w:r>
          </w:p>
          <w:p w14:paraId="362DA15B"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000000"/>
                <w:sz w:val="24"/>
                <w:szCs w:val="24"/>
                <w:lang w:eastAsia="ru-RU"/>
              </w:rPr>
              <w:t>- владеть навыками учебно-исследовательской и проектной деятельности, навыками разрешения проблем;</w:t>
            </w:r>
            <w:r w:rsidRPr="005E07A7">
              <w:rPr>
                <w:rFonts w:ascii="Times New Roman" w:hAnsi="Times New Roman" w:cs="Times New Roman"/>
                <w:iCs/>
                <w:sz w:val="24"/>
                <w:szCs w:val="24"/>
              </w:rPr>
              <w:t xml:space="preserve"> </w:t>
            </w:r>
          </w:p>
          <w:p w14:paraId="0F93E72B"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000000"/>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5E07A7">
              <w:rPr>
                <w:rFonts w:ascii="Times New Roman" w:hAnsi="Times New Roman" w:cs="Times New Roman"/>
                <w:iCs/>
                <w:sz w:val="24"/>
                <w:szCs w:val="24"/>
              </w:rPr>
              <w:t xml:space="preserve"> </w:t>
            </w:r>
          </w:p>
          <w:p w14:paraId="38181E8F" w14:textId="77777777" w:rsidR="00462651" w:rsidRPr="005E07A7" w:rsidRDefault="00462651" w:rsidP="00AE4FBF">
            <w:pPr>
              <w:spacing w:after="0"/>
              <w:jc w:val="both"/>
              <w:rPr>
                <w:rFonts w:ascii="Times New Roman" w:hAnsi="Times New Roman" w:cs="Times New Roman"/>
                <w:iCs/>
                <w:sz w:val="24"/>
                <w:szCs w:val="24"/>
              </w:rPr>
            </w:pPr>
            <w:r w:rsidRPr="005E07A7">
              <w:rPr>
                <w:rFonts w:ascii="Times New Roman" w:eastAsia="Times New Roman" w:hAnsi="Times New Roman" w:cs="Times New Roman"/>
                <w:color w:val="000000"/>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5E07A7">
              <w:rPr>
                <w:rFonts w:ascii="Times New Roman" w:hAnsi="Times New Roman" w:cs="Times New Roman"/>
                <w:iCs/>
                <w:sz w:val="24"/>
                <w:szCs w:val="24"/>
              </w:rPr>
              <w:t xml:space="preserve"> </w:t>
            </w:r>
          </w:p>
          <w:p w14:paraId="105927CC"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000000"/>
                <w:sz w:val="24"/>
                <w:szCs w:val="24"/>
                <w:lang w:eastAsia="ru-RU"/>
              </w:rPr>
              <w:t>- уметь переносить знания в познавательную и практическую области жизнедеятельности;</w:t>
            </w:r>
          </w:p>
          <w:p w14:paraId="47587A67"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000000"/>
                <w:sz w:val="24"/>
                <w:szCs w:val="24"/>
                <w:lang w:eastAsia="ru-RU"/>
              </w:rPr>
              <w:t>- уметь интегрировать знания из разных предметных областей;</w:t>
            </w:r>
            <w:r w:rsidRPr="005E07A7">
              <w:rPr>
                <w:rFonts w:ascii="Times New Roman" w:hAnsi="Times New Roman" w:cs="Times New Roman"/>
                <w:iCs/>
                <w:sz w:val="24"/>
                <w:szCs w:val="24"/>
              </w:rPr>
              <w:t xml:space="preserve"> </w:t>
            </w:r>
          </w:p>
          <w:p w14:paraId="285C8B39"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000000"/>
                <w:sz w:val="24"/>
                <w:szCs w:val="24"/>
                <w:lang w:eastAsia="ru-RU"/>
              </w:rPr>
              <w:t>- выдвигать новые идеи, предлагать оригинальные подходы и решения;</w:t>
            </w:r>
            <w:r w:rsidRPr="005E07A7">
              <w:rPr>
                <w:rFonts w:ascii="Times New Roman" w:hAnsi="Times New Roman" w:cs="Times New Roman"/>
                <w:iCs/>
                <w:sz w:val="24"/>
                <w:szCs w:val="24"/>
              </w:rPr>
              <w:t xml:space="preserve"> </w:t>
            </w:r>
          </w:p>
          <w:p w14:paraId="0155E054" w14:textId="77777777" w:rsidR="00462651" w:rsidRPr="005E07A7" w:rsidRDefault="00462651" w:rsidP="00AE4FBF">
            <w:pPr>
              <w:spacing w:after="0"/>
              <w:jc w:val="both"/>
              <w:rPr>
                <w:rFonts w:ascii="Times New Roman" w:eastAsia="Times New Roman" w:hAnsi="Times New Roman" w:cs="Times New Roman"/>
                <w:sz w:val="24"/>
                <w:szCs w:val="24"/>
                <w:lang w:eastAsia="ru-RU"/>
              </w:rPr>
            </w:pPr>
            <w:r w:rsidRPr="005E07A7">
              <w:rPr>
                <w:rFonts w:ascii="Times New Roman" w:hAnsi="Times New Roman" w:cs="Times New Roman"/>
                <w:color w:val="000000"/>
                <w:sz w:val="24"/>
                <w:szCs w:val="24"/>
              </w:rPr>
              <w:t xml:space="preserve">- способность их использования в познавательной и социальной практике </w:t>
            </w:r>
          </w:p>
        </w:tc>
        <w:tc>
          <w:tcPr>
            <w:tcW w:w="6804" w:type="dxa"/>
          </w:tcPr>
          <w:p w14:paraId="568BA917"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sz w:val="24"/>
                <w:szCs w:val="24"/>
              </w:rPr>
              <w:lastRenderedPageBreak/>
              <w:t>- 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14:paraId="46E2C880"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sz w:val="24"/>
                <w:szCs w:val="24"/>
              </w:rPr>
              <w:t>- 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14:paraId="0532A015"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sz w:val="24"/>
                <w:szCs w:val="24"/>
              </w:rPr>
              <w:t xml:space="preserve">- сформировать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Pr="005E07A7">
              <w:rPr>
                <w:rFonts w:ascii="Times New Roman" w:hAnsi="Times New Roman" w:cs="Times New Roman"/>
                <w:sz w:val="24"/>
                <w:szCs w:val="24"/>
              </w:rPr>
              <w:t>геоэкологическими</w:t>
            </w:r>
            <w:proofErr w:type="spellEnd"/>
            <w:r w:rsidRPr="005E07A7">
              <w:rPr>
                <w:rFonts w:ascii="Times New Roman" w:hAnsi="Times New Roman" w:cs="Times New Roman"/>
                <w:sz w:val="24"/>
                <w:szCs w:val="24"/>
              </w:rPr>
              <w:t xml:space="preserve"> процессами и явлениями; между </w:t>
            </w:r>
            <w:r w:rsidRPr="005E07A7">
              <w:rPr>
                <w:rFonts w:ascii="Times New Roman" w:hAnsi="Times New Roman" w:cs="Times New Roman"/>
                <w:sz w:val="24"/>
                <w:szCs w:val="24"/>
              </w:rPr>
              <w:lastRenderedPageBreak/>
              <w:t>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14:paraId="02340758"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sz w:val="24"/>
                <w:szCs w:val="24"/>
              </w:rPr>
              <w:t>- владеть географической терминологией и системой базовых географических понятий, умение применять социально-экономические понятия для решения учебных и (или) практико-ориентированных задач;</w:t>
            </w:r>
          </w:p>
          <w:p w14:paraId="210A79E9"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hAnsi="Times New Roman" w:cs="Times New Roman"/>
                <w:sz w:val="24"/>
                <w:szCs w:val="24"/>
              </w:rPr>
              <w:t>- сформировать знания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приводить примеры взаимосвязи глобальных проблем; приводить примеры возможных путей решения глобальных проблем;</w:t>
            </w:r>
          </w:p>
        </w:tc>
      </w:tr>
      <w:tr w:rsidR="00462651" w:rsidRPr="005E07A7" w14:paraId="304B4FB7" w14:textId="77777777" w:rsidTr="00AE4FBF">
        <w:tc>
          <w:tcPr>
            <w:tcW w:w="2830" w:type="dxa"/>
          </w:tcPr>
          <w:p w14:paraId="03B2CEA9"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000000"/>
                <w:sz w:val="24"/>
                <w:szCs w:val="24"/>
                <w:lang w:eastAsia="ru-RU"/>
              </w:rPr>
              <w:t xml:space="preserve">ОК 02. </w:t>
            </w:r>
            <w:r w:rsidRPr="005E07A7">
              <w:rPr>
                <w:rFonts w:ascii="Times New Roman" w:eastAsia="Times New Roman" w:hAnsi="Times New Roman" w:cs="Times New Roman"/>
                <w:sz w:val="24"/>
                <w:szCs w:val="24"/>
                <w:lang w:eastAsia="ru-RU"/>
              </w:rPr>
              <w:t xml:space="preserve">Использовать современные средства поиска, анализа и интерпретации информации, и информационные технологии для выполнения задач </w:t>
            </w:r>
            <w:r w:rsidRPr="005E07A7">
              <w:rPr>
                <w:rFonts w:ascii="Times New Roman" w:eastAsia="Times New Roman" w:hAnsi="Times New Roman" w:cs="Times New Roman"/>
                <w:sz w:val="24"/>
                <w:szCs w:val="24"/>
                <w:lang w:eastAsia="ru-RU"/>
              </w:rPr>
              <w:lastRenderedPageBreak/>
              <w:t>профессиональной деятельности</w:t>
            </w:r>
          </w:p>
        </w:tc>
        <w:tc>
          <w:tcPr>
            <w:tcW w:w="5103" w:type="dxa"/>
          </w:tcPr>
          <w:p w14:paraId="7DAEDB25" w14:textId="77777777" w:rsidR="00462651" w:rsidRPr="005E07A7" w:rsidRDefault="00462651" w:rsidP="00AE4FBF">
            <w:pPr>
              <w:spacing w:after="0"/>
              <w:jc w:val="both"/>
              <w:rPr>
                <w:rFonts w:ascii="Times New Roman" w:hAnsi="Times New Roman" w:cs="Times New Roman"/>
                <w:color w:val="000000"/>
                <w:sz w:val="24"/>
                <w:szCs w:val="24"/>
                <w:shd w:val="clear" w:color="auto" w:fill="FFFFFF"/>
              </w:rPr>
            </w:pPr>
            <w:r w:rsidRPr="005E07A7">
              <w:rPr>
                <w:rFonts w:ascii="Times New Roman" w:hAnsi="Times New Roman" w:cs="Times New Roman"/>
                <w:color w:val="000000"/>
                <w:sz w:val="24"/>
                <w:szCs w:val="24"/>
                <w:shd w:val="clear" w:color="auto" w:fill="FFFFFF"/>
              </w:rPr>
              <w:lastRenderedPageBreak/>
              <w:t>В области ценности научного познания:</w:t>
            </w:r>
          </w:p>
          <w:p w14:paraId="381A0BA9"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color w:val="000000"/>
                <w:sz w:val="24"/>
                <w:szCs w:val="24"/>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5E07A7">
              <w:rPr>
                <w:rFonts w:ascii="Times New Roman" w:hAnsi="Times New Roman" w:cs="Times New Roman"/>
                <w:iCs/>
                <w:sz w:val="24"/>
                <w:szCs w:val="24"/>
              </w:rPr>
              <w:t xml:space="preserve"> </w:t>
            </w:r>
          </w:p>
          <w:p w14:paraId="5A3E178D"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color w:val="000000"/>
                <w:sz w:val="24"/>
                <w:szCs w:val="24"/>
                <w:shd w:val="clear" w:color="auto" w:fill="FFFFFF"/>
              </w:rPr>
              <w:lastRenderedPageBreak/>
              <w:t xml:space="preserve">- совершенствование языковой и читательской культуры как средства взаимодействия между людьми и познания мира; </w:t>
            </w:r>
          </w:p>
          <w:p w14:paraId="1B1A6F2A" w14:textId="77777777" w:rsidR="00462651" w:rsidRPr="005E07A7" w:rsidRDefault="00462651" w:rsidP="00AE4FBF">
            <w:pPr>
              <w:spacing w:after="0"/>
              <w:jc w:val="both"/>
              <w:rPr>
                <w:rFonts w:ascii="Times New Roman" w:hAnsi="Times New Roman" w:cs="Times New Roman"/>
                <w:iCs/>
                <w:sz w:val="24"/>
                <w:szCs w:val="24"/>
              </w:rPr>
            </w:pPr>
            <w:r w:rsidRPr="005E07A7">
              <w:rPr>
                <w:rFonts w:ascii="Times New Roman" w:hAnsi="Times New Roman" w:cs="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60276A29" w14:textId="77777777" w:rsidR="00462651" w:rsidRPr="005E07A7" w:rsidRDefault="00462651" w:rsidP="00AE4FBF">
            <w:pPr>
              <w:spacing w:after="0"/>
              <w:jc w:val="both"/>
              <w:rPr>
                <w:rStyle w:val="dt-m"/>
                <w:rFonts w:ascii="Times New Roman" w:hAnsi="Times New Roman" w:cs="Times New Roman"/>
                <w:color w:val="808080"/>
                <w:sz w:val="24"/>
                <w:szCs w:val="24"/>
                <w:shd w:val="clear" w:color="auto" w:fill="FFFFFF"/>
              </w:rPr>
            </w:pPr>
            <w:r w:rsidRPr="005E07A7">
              <w:rPr>
                <w:rFonts w:ascii="Times New Roman" w:hAnsi="Times New Roman" w:cs="Times New Roman"/>
                <w:color w:val="000000"/>
                <w:sz w:val="24"/>
                <w:szCs w:val="24"/>
                <w:shd w:val="clear" w:color="auto" w:fill="FFFFFF"/>
              </w:rPr>
              <w:t>Овладение универсальными учебными познавательными действиями:</w:t>
            </w:r>
          </w:p>
          <w:p w14:paraId="632080CF"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808080"/>
                <w:sz w:val="24"/>
                <w:szCs w:val="24"/>
                <w:lang w:eastAsia="ru-RU"/>
              </w:rPr>
              <w:t>в)</w:t>
            </w:r>
            <w:r w:rsidRPr="005E07A7">
              <w:rPr>
                <w:rFonts w:ascii="Times New Roman" w:eastAsia="Times New Roman" w:hAnsi="Times New Roman" w:cs="Times New Roman"/>
                <w:color w:val="000000"/>
                <w:sz w:val="24"/>
                <w:szCs w:val="24"/>
                <w:lang w:eastAsia="ru-RU"/>
              </w:rPr>
              <w:t> работа с информацией:</w:t>
            </w:r>
          </w:p>
          <w:p w14:paraId="70FA5DD6"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eastAsia="Times New Roman" w:hAnsi="Times New Roman" w:cs="Times New Roman"/>
                <w:color w:val="000000"/>
                <w:sz w:val="24"/>
                <w:szCs w:val="24"/>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FEED660"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eastAsia="Times New Roman" w:hAnsi="Times New Roman" w:cs="Times New Roman"/>
                <w:color w:val="000000"/>
                <w:sz w:val="24"/>
                <w:szCs w:val="24"/>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18A2EFA1"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eastAsia="Times New Roman" w:hAnsi="Times New Roman" w:cs="Times New Roman"/>
                <w:color w:val="000000"/>
                <w:sz w:val="24"/>
                <w:szCs w:val="24"/>
                <w:lang w:eastAsia="ru-RU"/>
              </w:rPr>
              <w:t>- оценивать достоверность, легитимность информации, ее соответствие правовым и морально-этическим нормам;</w:t>
            </w:r>
            <w:r w:rsidRPr="005E07A7">
              <w:rPr>
                <w:rFonts w:ascii="Times New Roman" w:hAnsi="Times New Roman" w:cs="Times New Roman"/>
                <w:color w:val="000000"/>
                <w:sz w:val="24"/>
                <w:szCs w:val="24"/>
                <w:shd w:val="clear" w:color="auto" w:fill="FFFFFF"/>
              </w:rPr>
              <w:t xml:space="preserve"> </w:t>
            </w:r>
          </w:p>
          <w:p w14:paraId="3DCFA34B"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eastAsia="Times New Roman" w:hAnsi="Times New Roman" w:cs="Times New Roman"/>
                <w:color w:val="000000"/>
                <w:sz w:val="24"/>
                <w:szCs w:val="24"/>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61B849BD" w14:textId="77777777" w:rsidR="00462651" w:rsidRPr="005E07A7" w:rsidRDefault="00462651" w:rsidP="00AE4FBF">
            <w:pPr>
              <w:spacing w:after="0"/>
              <w:jc w:val="both"/>
              <w:rPr>
                <w:rFonts w:ascii="Times New Roman" w:eastAsia="Times New Roman" w:hAnsi="Times New Roman" w:cs="Times New Roman"/>
                <w:sz w:val="24"/>
                <w:szCs w:val="24"/>
                <w:lang w:eastAsia="ru-RU"/>
              </w:rPr>
            </w:pPr>
            <w:r w:rsidRPr="005E07A7">
              <w:rPr>
                <w:rFonts w:ascii="Times New Roman" w:eastAsia="Times New Roman" w:hAnsi="Times New Roman" w:cs="Times New Roman"/>
                <w:color w:val="000000"/>
                <w:sz w:val="24"/>
                <w:szCs w:val="24"/>
                <w:lang w:eastAsia="ru-RU"/>
              </w:rPr>
              <w:lastRenderedPageBreak/>
              <w:t>- владеть навыками распознавания и защиты информации, информационной безопасности личности</w:t>
            </w:r>
            <w:r w:rsidRPr="005E07A7">
              <w:rPr>
                <w:rFonts w:ascii="Times New Roman" w:hAnsi="Times New Roman" w:cs="Times New Roman"/>
                <w:color w:val="000000"/>
                <w:sz w:val="24"/>
                <w:szCs w:val="24"/>
                <w:shd w:val="clear" w:color="auto" w:fill="FFFFFF"/>
              </w:rPr>
              <w:t xml:space="preserve">; </w:t>
            </w:r>
            <w:r w:rsidRPr="005E07A7">
              <w:rPr>
                <w:rFonts w:ascii="Times New Roman" w:hAnsi="Times New Roman" w:cs="Times New Roman"/>
                <w:iCs/>
                <w:sz w:val="24"/>
                <w:szCs w:val="24"/>
              </w:rPr>
              <w:t xml:space="preserve"> </w:t>
            </w:r>
          </w:p>
        </w:tc>
        <w:tc>
          <w:tcPr>
            <w:tcW w:w="6804" w:type="dxa"/>
          </w:tcPr>
          <w:p w14:paraId="75F1BB29"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sz w:val="24"/>
                <w:szCs w:val="24"/>
              </w:rPr>
              <w:lastRenderedPageBreak/>
              <w:t xml:space="preserve">- 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w:t>
            </w:r>
            <w:r w:rsidRPr="005E07A7">
              <w:rPr>
                <w:rFonts w:ascii="Times New Roman" w:hAnsi="Times New Roman" w:cs="Times New Roman"/>
                <w:sz w:val="24"/>
                <w:szCs w:val="24"/>
              </w:rPr>
              <w:t>положение и взаиморасположение географических объектов в пространстве;</w:t>
            </w:r>
          </w:p>
          <w:p w14:paraId="55A61C7D"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sz w:val="24"/>
                <w:szCs w:val="24"/>
              </w:rPr>
              <w:t>- сформировать умения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наблюдений; выбирать форму фиксации результатов наблюдения; формулировать обобщения и выводы по результатам наблюдения;</w:t>
            </w:r>
          </w:p>
          <w:p w14:paraId="609FC658"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sz w:val="24"/>
                <w:szCs w:val="24"/>
              </w:rPr>
              <w:t>- сформировать умения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географические объекты, процессы и явления; 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14:paraId="6C88FD20" w14:textId="77777777" w:rsidR="00462651" w:rsidRPr="005E07A7" w:rsidRDefault="00462651" w:rsidP="00AE4FBF">
            <w:pPr>
              <w:spacing w:after="0"/>
              <w:jc w:val="both"/>
              <w:rPr>
                <w:rFonts w:ascii="Times New Roman" w:eastAsia="Times New Roman" w:hAnsi="Times New Roman" w:cs="Times New Roman"/>
                <w:sz w:val="24"/>
                <w:szCs w:val="24"/>
                <w:lang w:eastAsia="ru-RU"/>
              </w:rPr>
            </w:pPr>
          </w:p>
          <w:p w14:paraId="5E63A8B0" w14:textId="77777777" w:rsidR="00462651" w:rsidRPr="005E07A7" w:rsidRDefault="00462651" w:rsidP="00AE4FBF">
            <w:pPr>
              <w:spacing w:after="0"/>
              <w:jc w:val="both"/>
              <w:rPr>
                <w:rFonts w:ascii="Times New Roman" w:eastAsia="Times New Roman" w:hAnsi="Times New Roman" w:cs="Times New Roman"/>
                <w:sz w:val="24"/>
                <w:szCs w:val="24"/>
                <w:lang w:eastAsia="ru-RU"/>
              </w:rPr>
            </w:pPr>
          </w:p>
        </w:tc>
      </w:tr>
      <w:tr w:rsidR="00462651" w:rsidRPr="005E07A7" w14:paraId="292D6536" w14:textId="77777777" w:rsidTr="00AE4FBF">
        <w:tc>
          <w:tcPr>
            <w:tcW w:w="2830" w:type="dxa"/>
          </w:tcPr>
          <w:p w14:paraId="543DE8E9"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000000"/>
                <w:sz w:val="24"/>
                <w:szCs w:val="24"/>
                <w:lang w:eastAsia="ru-RU"/>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5103" w:type="dxa"/>
          </w:tcPr>
          <w:p w14:paraId="661D0CC8" w14:textId="77777777" w:rsidR="00462651" w:rsidRPr="005E07A7" w:rsidRDefault="00462651" w:rsidP="00AE4FBF">
            <w:pPr>
              <w:spacing w:after="0"/>
              <w:jc w:val="both"/>
              <w:rPr>
                <w:rFonts w:ascii="Times New Roman" w:hAnsi="Times New Roman" w:cs="Times New Roman"/>
                <w:color w:val="000000"/>
                <w:sz w:val="24"/>
                <w:szCs w:val="24"/>
                <w:shd w:val="clear" w:color="auto" w:fill="FFFFFF"/>
              </w:rPr>
            </w:pPr>
            <w:r w:rsidRPr="005E07A7">
              <w:rPr>
                <w:rFonts w:ascii="Times New Roman" w:hAnsi="Times New Roman" w:cs="Times New Roman"/>
                <w:color w:val="000000"/>
                <w:sz w:val="24"/>
                <w:szCs w:val="24"/>
                <w:shd w:val="clear" w:color="auto" w:fill="FFFFFF"/>
              </w:rPr>
              <w:t xml:space="preserve"> В области духовно-нравственного воспитания:</w:t>
            </w:r>
          </w:p>
          <w:p w14:paraId="03804235" w14:textId="77777777" w:rsidR="00462651" w:rsidRPr="005E07A7" w:rsidRDefault="00462651" w:rsidP="00AE4FBF">
            <w:pPr>
              <w:spacing w:after="0"/>
              <w:jc w:val="both"/>
              <w:rPr>
                <w:rFonts w:ascii="Times New Roman" w:hAnsi="Times New Roman" w:cs="Times New Roman"/>
                <w:iCs/>
                <w:sz w:val="24"/>
                <w:szCs w:val="24"/>
              </w:rPr>
            </w:pPr>
            <w:r w:rsidRPr="005E07A7">
              <w:rPr>
                <w:rFonts w:ascii="Times New Roman" w:hAnsi="Times New Roman" w:cs="Times New Roman"/>
                <w:color w:val="000000"/>
                <w:sz w:val="24"/>
                <w:szCs w:val="24"/>
                <w:shd w:val="clear" w:color="auto" w:fill="FFFFFF"/>
              </w:rPr>
              <w:t>- сформированность нравственного сознания, этического поведения;</w:t>
            </w:r>
          </w:p>
          <w:p w14:paraId="6A788DCB"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color w:val="000000"/>
                <w:sz w:val="24"/>
                <w:szCs w:val="24"/>
                <w:shd w:val="clear" w:color="auto" w:fill="FFFFFF"/>
              </w:rPr>
              <w:t>- способность оценивать ситуацию и принимать осознанные решения, ориентируясь на морально-нравственные нормы и ценности;</w:t>
            </w:r>
          </w:p>
          <w:p w14:paraId="2DE49AD6"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color w:val="000000"/>
                <w:sz w:val="24"/>
                <w:szCs w:val="24"/>
                <w:shd w:val="clear" w:color="auto" w:fill="FFFFFF"/>
              </w:rPr>
              <w:t>- осознание личного вклада в построение устойчивого будущего;</w:t>
            </w:r>
          </w:p>
          <w:p w14:paraId="3614C169" w14:textId="77777777" w:rsidR="00462651" w:rsidRPr="005E07A7" w:rsidRDefault="00462651" w:rsidP="00AE4FBF">
            <w:pPr>
              <w:spacing w:after="0"/>
              <w:jc w:val="both"/>
              <w:rPr>
                <w:rFonts w:ascii="Times New Roman" w:hAnsi="Times New Roman" w:cs="Times New Roman"/>
                <w:color w:val="000000"/>
                <w:sz w:val="24"/>
                <w:szCs w:val="24"/>
                <w:shd w:val="clear" w:color="auto" w:fill="FFFFFF"/>
              </w:rPr>
            </w:pPr>
            <w:r w:rsidRPr="005E07A7">
              <w:rPr>
                <w:rFonts w:ascii="Times New Roman" w:hAnsi="Times New Roman" w:cs="Times New Roman"/>
                <w:color w:val="000000"/>
                <w:sz w:val="24"/>
                <w:szCs w:val="24"/>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554C9F6D"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000000"/>
                <w:sz w:val="24"/>
                <w:szCs w:val="24"/>
                <w:lang w:eastAsia="ru-RU"/>
              </w:rPr>
              <w:t>Овладение универсальными регулятивными действиями:</w:t>
            </w:r>
          </w:p>
          <w:p w14:paraId="778D00F8"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808080"/>
                <w:sz w:val="24"/>
                <w:szCs w:val="24"/>
                <w:lang w:eastAsia="ru-RU"/>
              </w:rPr>
              <w:t>а)</w:t>
            </w:r>
            <w:r w:rsidRPr="005E07A7">
              <w:rPr>
                <w:rFonts w:ascii="Times New Roman" w:eastAsia="Times New Roman" w:hAnsi="Times New Roman" w:cs="Times New Roman"/>
                <w:color w:val="000000"/>
                <w:sz w:val="24"/>
                <w:szCs w:val="24"/>
                <w:lang w:eastAsia="ru-RU"/>
              </w:rPr>
              <w:t> самоорганизация:</w:t>
            </w:r>
          </w:p>
          <w:p w14:paraId="776B2B44"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000000"/>
                <w:sz w:val="24"/>
                <w:szCs w:val="24"/>
                <w:lang w:eastAsia="ru-RU"/>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6567D599"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000000"/>
                <w:sz w:val="24"/>
                <w:szCs w:val="24"/>
                <w:lang w:eastAsia="ru-RU"/>
              </w:rPr>
              <w:t>- самостоятельно составлять план решения проблемы с учетом имеющихся ресурсов, собственных возможностей и предпочтений;</w:t>
            </w:r>
          </w:p>
          <w:p w14:paraId="5B7A3F33"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000000"/>
                <w:sz w:val="24"/>
                <w:szCs w:val="24"/>
                <w:lang w:eastAsia="ru-RU"/>
              </w:rPr>
              <w:t>- давать оценку новым ситуациям;</w:t>
            </w:r>
          </w:p>
          <w:p w14:paraId="7BD76196"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000000"/>
                <w:sz w:val="24"/>
                <w:szCs w:val="24"/>
                <w:lang w:eastAsia="ru-RU"/>
              </w:rPr>
              <w:t xml:space="preserve">способствовать формированию и проявлению широкой эрудиции в разных областях знаний, </w:t>
            </w:r>
            <w:r w:rsidRPr="005E07A7">
              <w:rPr>
                <w:rFonts w:ascii="Times New Roman" w:eastAsia="Times New Roman" w:hAnsi="Times New Roman" w:cs="Times New Roman"/>
                <w:color w:val="000000"/>
                <w:sz w:val="24"/>
                <w:szCs w:val="24"/>
                <w:lang w:eastAsia="ru-RU"/>
              </w:rPr>
              <w:lastRenderedPageBreak/>
              <w:t>постоянно повышать свой образовательный и культурный уровень;</w:t>
            </w:r>
          </w:p>
          <w:p w14:paraId="10C7C46F"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808080"/>
                <w:sz w:val="24"/>
                <w:szCs w:val="24"/>
                <w:lang w:eastAsia="ru-RU"/>
              </w:rPr>
              <w:t>б)</w:t>
            </w:r>
            <w:r w:rsidRPr="005E07A7">
              <w:rPr>
                <w:rFonts w:ascii="Times New Roman" w:eastAsia="Times New Roman" w:hAnsi="Times New Roman" w:cs="Times New Roman"/>
                <w:color w:val="000000"/>
                <w:sz w:val="24"/>
                <w:szCs w:val="24"/>
                <w:lang w:eastAsia="ru-RU"/>
              </w:rPr>
              <w:t> самоконтроль:</w:t>
            </w:r>
          </w:p>
          <w:p w14:paraId="5AC7A36D"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000000"/>
                <w:sz w:val="24"/>
                <w:szCs w:val="24"/>
                <w:lang w:eastAsia="ru-RU"/>
              </w:rPr>
              <w:t>использовать приемы рефлексии для оценки ситуации, выбора верного решения;</w:t>
            </w:r>
          </w:p>
          <w:p w14:paraId="37D562EA"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000000"/>
                <w:sz w:val="24"/>
                <w:szCs w:val="24"/>
                <w:lang w:eastAsia="ru-RU"/>
              </w:rPr>
              <w:t>- уметь оценивать риски и своевременно принимать решения по их снижению;</w:t>
            </w:r>
          </w:p>
          <w:p w14:paraId="10408E71"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808080"/>
                <w:sz w:val="24"/>
                <w:szCs w:val="24"/>
                <w:lang w:eastAsia="ru-RU"/>
              </w:rPr>
              <w:t>в)</w:t>
            </w:r>
            <w:r w:rsidRPr="005E07A7">
              <w:rPr>
                <w:rFonts w:ascii="Times New Roman" w:eastAsia="Times New Roman" w:hAnsi="Times New Roman" w:cs="Times New Roman"/>
                <w:color w:val="000000"/>
                <w:sz w:val="24"/>
                <w:szCs w:val="24"/>
                <w:lang w:eastAsia="ru-RU"/>
              </w:rPr>
              <w:t> эмоциональный интеллект, предполагающий сформированность:</w:t>
            </w:r>
          </w:p>
          <w:p w14:paraId="17A539F4"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000000"/>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38AD0242"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000000"/>
                <w:sz w:val="24"/>
                <w:szCs w:val="24"/>
                <w:lang w:eastAsia="ru-RU"/>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603C75CA" w14:textId="77777777" w:rsidR="00462651" w:rsidRPr="005E07A7" w:rsidRDefault="00462651" w:rsidP="00AE4FBF">
            <w:pPr>
              <w:spacing w:after="0"/>
              <w:jc w:val="both"/>
              <w:rPr>
                <w:rFonts w:ascii="Times New Roman" w:eastAsia="Times New Roman" w:hAnsi="Times New Roman" w:cs="Times New Roman"/>
                <w:sz w:val="24"/>
                <w:szCs w:val="24"/>
                <w:lang w:eastAsia="ru-RU"/>
              </w:rPr>
            </w:pPr>
            <w:r w:rsidRPr="005E07A7">
              <w:rPr>
                <w:rFonts w:ascii="Times New Roman" w:eastAsia="Times New Roman" w:hAnsi="Times New Roman" w:cs="Times New Roman"/>
                <w:color w:val="000000"/>
                <w:sz w:val="24"/>
                <w:szCs w:val="24"/>
                <w:lang w:eastAsia="ru-RU"/>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6804" w:type="dxa"/>
          </w:tcPr>
          <w:p w14:paraId="0A7FC218"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sz w:val="24"/>
                <w:szCs w:val="24"/>
              </w:rPr>
              <w:lastRenderedPageBreak/>
              <w:t>- 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14:paraId="6245C1EC"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p>
        </w:tc>
      </w:tr>
      <w:tr w:rsidR="00462651" w:rsidRPr="005E07A7" w14:paraId="0BB5C6E1" w14:textId="77777777" w:rsidTr="00AE4FBF">
        <w:tc>
          <w:tcPr>
            <w:tcW w:w="2830" w:type="dxa"/>
          </w:tcPr>
          <w:p w14:paraId="4D90805D"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000000"/>
                <w:sz w:val="24"/>
                <w:szCs w:val="24"/>
                <w:lang w:eastAsia="ru-RU"/>
              </w:rPr>
              <w:t>ОК 04.</w:t>
            </w:r>
          </w:p>
          <w:p w14:paraId="3B994F05"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sz w:val="24"/>
                <w:szCs w:val="24"/>
                <w:lang w:eastAsia="ru-RU"/>
              </w:rPr>
              <w:t>Эффективно взаимодействовать и работать в коллективе и команде</w:t>
            </w:r>
          </w:p>
        </w:tc>
        <w:tc>
          <w:tcPr>
            <w:tcW w:w="5103" w:type="dxa"/>
          </w:tcPr>
          <w:p w14:paraId="0379477D" w14:textId="77777777" w:rsidR="00462651" w:rsidRPr="005E07A7" w:rsidRDefault="00462651" w:rsidP="00AE4FBF">
            <w:pPr>
              <w:spacing w:after="0"/>
              <w:jc w:val="both"/>
              <w:rPr>
                <w:rFonts w:ascii="Times New Roman" w:hAnsi="Times New Roman" w:cs="Times New Roman"/>
                <w:color w:val="000000"/>
                <w:sz w:val="24"/>
                <w:szCs w:val="24"/>
                <w:shd w:val="clear" w:color="auto" w:fill="FFFFFF"/>
              </w:rPr>
            </w:pPr>
            <w:r w:rsidRPr="005E07A7">
              <w:rPr>
                <w:rFonts w:ascii="Times New Roman" w:hAnsi="Times New Roman" w:cs="Times New Roman"/>
                <w:color w:val="000000"/>
                <w:sz w:val="24"/>
                <w:szCs w:val="24"/>
                <w:shd w:val="clear" w:color="auto" w:fill="FFFFFF"/>
              </w:rPr>
              <w:t>- готовность к саморазвитию, самостоятельности и самоопределению;</w:t>
            </w:r>
          </w:p>
          <w:p w14:paraId="5EB843A0" w14:textId="77777777" w:rsidR="00462651" w:rsidRPr="005E07A7" w:rsidRDefault="00462651" w:rsidP="00AE4FBF">
            <w:pPr>
              <w:spacing w:after="0"/>
              <w:jc w:val="both"/>
              <w:rPr>
                <w:rFonts w:ascii="Times New Roman" w:hAnsi="Times New Roman" w:cs="Times New Roman"/>
                <w:color w:val="000000"/>
                <w:sz w:val="24"/>
                <w:szCs w:val="24"/>
              </w:rPr>
            </w:pPr>
            <w:r w:rsidRPr="005E07A7">
              <w:rPr>
                <w:rFonts w:ascii="Times New Roman" w:hAnsi="Times New Roman" w:cs="Times New Roman"/>
                <w:color w:val="000000"/>
                <w:sz w:val="24"/>
                <w:szCs w:val="24"/>
              </w:rPr>
              <w:t>-овладение навыками учебно-исследовательской, проектной и социальной деятельности;</w:t>
            </w:r>
          </w:p>
          <w:p w14:paraId="5E073A53"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000000"/>
                <w:sz w:val="24"/>
                <w:szCs w:val="24"/>
                <w:lang w:eastAsia="ru-RU"/>
              </w:rPr>
              <w:t>Овладение универсальными коммуникативными действиями:</w:t>
            </w:r>
          </w:p>
          <w:p w14:paraId="56555CE4"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808080"/>
                <w:sz w:val="24"/>
                <w:szCs w:val="24"/>
                <w:lang w:eastAsia="ru-RU"/>
              </w:rPr>
              <w:t>б)</w:t>
            </w:r>
            <w:r w:rsidRPr="005E07A7">
              <w:rPr>
                <w:rFonts w:ascii="Times New Roman" w:eastAsia="Times New Roman" w:hAnsi="Times New Roman" w:cs="Times New Roman"/>
                <w:color w:val="000000"/>
                <w:sz w:val="24"/>
                <w:szCs w:val="24"/>
                <w:lang w:eastAsia="ru-RU"/>
              </w:rPr>
              <w:t> совместная деятельность:</w:t>
            </w:r>
          </w:p>
          <w:p w14:paraId="23D96F65"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000000"/>
                <w:sz w:val="24"/>
                <w:szCs w:val="24"/>
                <w:lang w:eastAsia="ru-RU"/>
              </w:rPr>
              <w:t>- понимать и использовать преимущества командной и индивидуальной работы;</w:t>
            </w:r>
          </w:p>
          <w:p w14:paraId="679343FD"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000000"/>
                <w:sz w:val="24"/>
                <w:szCs w:val="24"/>
                <w:lang w:eastAsia="ru-RU"/>
              </w:rPr>
              <w:lastRenderedPageBreak/>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7A439FF"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000000"/>
                <w:sz w:val="24"/>
                <w:szCs w:val="24"/>
                <w:lang w:eastAsia="ru-RU"/>
              </w:rPr>
              <w:t>- координировать и выполнять работу в условиях реального, виртуального и комбинированного взаимодействия;</w:t>
            </w:r>
          </w:p>
          <w:p w14:paraId="1251B37F"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000000"/>
                <w:sz w:val="24"/>
                <w:szCs w:val="24"/>
                <w:lang w:eastAsia="ru-RU"/>
              </w:rPr>
              <w:t>- осуществлять позитивное стратегическое поведение в различных ситуациях, проявлять творчество и воображение, быть инициативным</w:t>
            </w:r>
          </w:p>
          <w:p w14:paraId="635FCA07"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000000"/>
                <w:sz w:val="24"/>
                <w:szCs w:val="24"/>
                <w:lang w:eastAsia="ru-RU"/>
              </w:rPr>
              <w:t>Овладение универсальными регулятивными действиями:</w:t>
            </w:r>
          </w:p>
          <w:p w14:paraId="6CD665E7"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808080"/>
                <w:sz w:val="24"/>
                <w:szCs w:val="24"/>
                <w:lang w:eastAsia="ru-RU"/>
              </w:rPr>
              <w:t>г)</w:t>
            </w:r>
            <w:r w:rsidRPr="005E07A7">
              <w:rPr>
                <w:rFonts w:ascii="Times New Roman" w:eastAsia="Times New Roman" w:hAnsi="Times New Roman" w:cs="Times New Roman"/>
                <w:color w:val="000000"/>
                <w:sz w:val="24"/>
                <w:szCs w:val="24"/>
                <w:lang w:eastAsia="ru-RU"/>
              </w:rPr>
              <w:t> принятие себя и других людей:</w:t>
            </w:r>
          </w:p>
          <w:p w14:paraId="78103651"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000000"/>
                <w:sz w:val="24"/>
                <w:szCs w:val="24"/>
                <w:lang w:eastAsia="ru-RU"/>
              </w:rPr>
              <w:t>- принимать мотивы и аргументы других людей при анализе результатов деятельности;</w:t>
            </w:r>
          </w:p>
          <w:p w14:paraId="2100B4BE"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000000"/>
                <w:sz w:val="24"/>
                <w:szCs w:val="24"/>
                <w:lang w:eastAsia="ru-RU"/>
              </w:rPr>
              <w:t>- признавать свое право и право других людей на ошибки;</w:t>
            </w:r>
          </w:p>
          <w:p w14:paraId="3322A57B"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000000"/>
                <w:sz w:val="24"/>
                <w:szCs w:val="24"/>
                <w:lang w:eastAsia="ru-RU"/>
              </w:rPr>
              <w:t>- развивать способность понимать мир с позиции другого человека;</w:t>
            </w:r>
          </w:p>
        </w:tc>
        <w:tc>
          <w:tcPr>
            <w:tcW w:w="6804" w:type="dxa"/>
          </w:tcPr>
          <w:p w14:paraId="53332BF6"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sz w:val="24"/>
                <w:szCs w:val="24"/>
              </w:rPr>
              <w:lastRenderedPageBreak/>
              <w:t>- владеть географической терминологией и системой базовых географических понятий, умение применять социально-экономические понятия для решения учебных и (или) практико-ориентированных задач;</w:t>
            </w:r>
          </w:p>
          <w:p w14:paraId="6D2A52C2" w14:textId="77777777" w:rsidR="00462651" w:rsidRPr="005E07A7" w:rsidRDefault="00462651" w:rsidP="00AE4FBF">
            <w:pPr>
              <w:spacing w:after="0"/>
              <w:jc w:val="both"/>
              <w:rPr>
                <w:rFonts w:ascii="Times New Roman" w:hAnsi="Times New Roman" w:cs="Times New Roman"/>
                <w:color w:val="000000"/>
                <w:sz w:val="24"/>
                <w:szCs w:val="24"/>
                <w:lang w:eastAsia="ru-RU"/>
              </w:rPr>
            </w:pPr>
          </w:p>
        </w:tc>
      </w:tr>
      <w:tr w:rsidR="00462651" w:rsidRPr="005E07A7" w14:paraId="5ADB08DB" w14:textId="77777777" w:rsidTr="00AE4FBF">
        <w:tc>
          <w:tcPr>
            <w:tcW w:w="2830" w:type="dxa"/>
          </w:tcPr>
          <w:p w14:paraId="579B5684"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000000"/>
                <w:sz w:val="24"/>
                <w:szCs w:val="24"/>
                <w:lang w:eastAsia="ru-RU"/>
              </w:rPr>
              <w:t>ОК 05.</w:t>
            </w:r>
          </w:p>
          <w:p w14:paraId="7D52E94E"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sz w:val="24"/>
                <w:szCs w:val="24"/>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103" w:type="dxa"/>
          </w:tcPr>
          <w:p w14:paraId="70CD4FFE" w14:textId="77777777" w:rsidR="00462651" w:rsidRPr="005E07A7" w:rsidRDefault="00462651" w:rsidP="00AE4FBF">
            <w:pPr>
              <w:spacing w:after="0"/>
              <w:jc w:val="both"/>
              <w:rPr>
                <w:rFonts w:ascii="Times New Roman" w:hAnsi="Times New Roman" w:cs="Times New Roman"/>
                <w:color w:val="000000"/>
                <w:sz w:val="24"/>
                <w:szCs w:val="24"/>
                <w:shd w:val="clear" w:color="auto" w:fill="FFFFFF"/>
              </w:rPr>
            </w:pPr>
            <w:r w:rsidRPr="005E07A7">
              <w:rPr>
                <w:rFonts w:ascii="Times New Roman" w:hAnsi="Times New Roman" w:cs="Times New Roman"/>
                <w:color w:val="000000"/>
                <w:sz w:val="24"/>
                <w:szCs w:val="24"/>
                <w:shd w:val="clear" w:color="auto" w:fill="FFFFFF"/>
              </w:rPr>
              <w:t>В области эстетического воспитания:</w:t>
            </w:r>
          </w:p>
          <w:p w14:paraId="0F82AA74"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color w:val="000000"/>
                <w:sz w:val="24"/>
                <w:szCs w:val="24"/>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14:paraId="22D1DC44"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color w:val="000000"/>
                <w:sz w:val="24"/>
                <w:szCs w:val="24"/>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67FBD20D"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color w:val="000000"/>
                <w:sz w:val="24"/>
                <w:szCs w:val="24"/>
                <w:shd w:val="clear" w:color="auto" w:fill="FFFFFF"/>
              </w:rPr>
              <w:t xml:space="preserve">- убежденность в значимости для личности и общества отечественного и мирового </w:t>
            </w:r>
            <w:r w:rsidRPr="005E07A7">
              <w:rPr>
                <w:rFonts w:ascii="Times New Roman" w:hAnsi="Times New Roman" w:cs="Times New Roman"/>
                <w:color w:val="000000"/>
                <w:sz w:val="24"/>
                <w:szCs w:val="24"/>
                <w:shd w:val="clear" w:color="auto" w:fill="FFFFFF"/>
              </w:rPr>
              <w:lastRenderedPageBreak/>
              <w:t>искусства, этнических культурных традиций и народного творчества;</w:t>
            </w:r>
          </w:p>
          <w:p w14:paraId="42B62326" w14:textId="77777777" w:rsidR="00462651" w:rsidRPr="005E07A7" w:rsidRDefault="00462651" w:rsidP="00AE4FBF">
            <w:pPr>
              <w:spacing w:after="0"/>
              <w:jc w:val="both"/>
              <w:rPr>
                <w:rFonts w:ascii="Times New Roman" w:hAnsi="Times New Roman" w:cs="Times New Roman"/>
                <w:color w:val="000000"/>
                <w:sz w:val="24"/>
                <w:szCs w:val="24"/>
                <w:shd w:val="clear" w:color="auto" w:fill="FFFFFF"/>
              </w:rPr>
            </w:pPr>
            <w:r w:rsidRPr="005E07A7">
              <w:rPr>
                <w:rFonts w:ascii="Times New Roman" w:hAnsi="Times New Roman" w:cs="Times New Roman"/>
                <w:color w:val="000000"/>
                <w:sz w:val="24"/>
                <w:szCs w:val="24"/>
                <w:shd w:val="clear" w:color="auto" w:fill="FFFFFF"/>
              </w:rPr>
              <w:t>- готовность к самовыражению в разных видах искусства, стремление проявлять качества творческой личности;</w:t>
            </w:r>
          </w:p>
          <w:p w14:paraId="606F4E42" w14:textId="77777777" w:rsidR="00462651" w:rsidRPr="005E07A7" w:rsidRDefault="00462651" w:rsidP="00AE4FBF">
            <w:pPr>
              <w:spacing w:after="0"/>
              <w:jc w:val="both"/>
              <w:rPr>
                <w:rFonts w:ascii="Times New Roman" w:eastAsia="Times New Roman" w:hAnsi="Times New Roman" w:cs="Times New Roman"/>
                <w:color w:val="000000"/>
                <w:sz w:val="24"/>
                <w:szCs w:val="24"/>
                <w:u w:val="single"/>
                <w:lang w:eastAsia="ru-RU"/>
              </w:rPr>
            </w:pPr>
            <w:r w:rsidRPr="005E07A7">
              <w:rPr>
                <w:rFonts w:ascii="Times New Roman" w:eastAsia="Times New Roman" w:hAnsi="Times New Roman" w:cs="Times New Roman"/>
                <w:color w:val="000000"/>
                <w:sz w:val="24"/>
                <w:szCs w:val="24"/>
                <w:lang w:eastAsia="ru-RU"/>
              </w:rPr>
              <w:t>Овладение универсальными коммуникативными действиями:</w:t>
            </w:r>
          </w:p>
          <w:p w14:paraId="291A1192"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808080"/>
                <w:sz w:val="24"/>
                <w:szCs w:val="24"/>
                <w:lang w:eastAsia="ru-RU"/>
              </w:rPr>
              <w:t>а)</w:t>
            </w:r>
            <w:r w:rsidRPr="005E07A7">
              <w:rPr>
                <w:rFonts w:ascii="Times New Roman" w:eastAsia="Times New Roman" w:hAnsi="Times New Roman" w:cs="Times New Roman"/>
                <w:color w:val="000000"/>
                <w:sz w:val="24"/>
                <w:szCs w:val="24"/>
                <w:lang w:eastAsia="ru-RU"/>
              </w:rPr>
              <w:t> общение:</w:t>
            </w:r>
          </w:p>
          <w:p w14:paraId="6820CE7A"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000000"/>
                <w:sz w:val="24"/>
                <w:szCs w:val="24"/>
                <w:lang w:eastAsia="ru-RU"/>
              </w:rPr>
              <w:t>- осуществлять коммуникации во всех сферах жизни;</w:t>
            </w:r>
          </w:p>
          <w:p w14:paraId="4D9E0040"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000000"/>
                <w:sz w:val="24"/>
                <w:szCs w:val="24"/>
                <w:lang w:eastAsia="ru-RU"/>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417C8099" w14:textId="77777777" w:rsidR="00462651" w:rsidRPr="005E07A7" w:rsidRDefault="00462651" w:rsidP="00AE4FBF">
            <w:pPr>
              <w:spacing w:after="0"/>
              <w:jc w:val="both"/>
              <w:rPr>
                <w:rFonts w:ascii="Times New Roman" w:eastAsia="Times New Roman" w:hAnsi="Times New Roman" w:cs="Times New Roman"/>
                <w:sz w:val="24"/>
                <w:szCs w:val="24"/>
                <w:lang w:eastAsia="ru-RU"/>
              </w:rPr>
            </w:pPr>
            <w:r w:rsidRPr="005E07A7">
              <w:rPr>
                <w:rFonts w:ascii="Times New Roman" w:hAnsi="Times New Roman" w:cs="Times New Roman"/>
                <w:color w:val="000000"/>
                <w:sz w:val="24"/>
                <w:szCs w:val="24"/>
              </w:rPr>
              <w:t>- развернуто и логично излагать свою точку зрения с использованием языковых средств;</w:t>
            </w:r>
          </w:p>
        </w:tc>
        <w:tc>
          <w:tcPr>
            <w:tcW w:w="6804" w:type="dxa"/>
          </w:tcPr>
          <w:p w14:paraId="605E5641"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sz w:val="24"/>
                <w:szCs w:val="24"/>
              </w:rPr>
              <w:lastRenderedPageBreak/>
              <w:t>- 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14:paraId="1E1FF24D"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sz w:val="24"/>
                <w:szCs w:val="24"/>
              </w:rPr>
              <w:t xml:space="preserve">- сформировать систему комплексных социально ориентированных географических знаний о закономерностях </w:t>
            </w:r>
            <w:r w:rsidRPr="005E07A7">
              <w:rPr>
                <w:rFonts w:ascii="Times New Roman" w:hAnsi="Times New Roman" w:cs="Times New Roman"/>
                <w:sz w:val="24"/>
                <w:szCs w:val="24"/>
              </w:rPr>
              <w:lastRenderedPageBreak/>
              <w:t xml:space="preserve">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Pr="005E07A7">
              <w:rPr>
                <w:rFonts w:ascii="Times New Roman" w:hAnsi="Times New Roman" w:cs="Times New Roman"/>
                <w:sz w:val="24"/>
                <w:szCs w:val="24"/>
              </w:rPr>
              <w:t>геоэкологическими</w:t>
            </w:r>
            <w:proofErr w:type="spellEnd"/>
            <w:r w:rsidRPr="005E07A7">
              <w:rPr>
                <w:rFonts w:ascii="Times New Roman" w:hAnsi="Times New Roman" w:cs="Times New Roman"/>
                <w:sz w:val="24"/>
                <w:szCs w:val="24"/>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14:paraId="4A9F4306"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p>
        </w:tc>
      </w:tr>
      <w:tr w:rsidR="00462651" w:rsidRPr="005E07A7" w14:paraId="39353B1F" w14:textId="77777777" w:rsidTr="00AE4FBF">
        <w:tc>
          <w:tcPr>
            <w:tcW w:w="2830" w:type="dxa"/>
          </w:tcPr>
          <w:p w14:paraId="1FEFA4EF"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000000"/>
                <w:sz w:val="24"/>
                <w:szCs w:val="24"/>
                <w:lang w:eastAsia="ru-RU"/>
              </w:rPr>
              <w:t>ОК 06.</w:t>
            </w:r>
          </w:p>
          <w:p w14:paraId="47972377"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000000"/>
                <w:sz w:val="24"/>
                <w:szCs w:val="24"/>
                <w:lang w:eastAsia="ru-RU"/>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r w:rsidRPr="005E07A7">
              <w:rPr>
                <w:rFonts w:ascii="Times New Roman" w:eastAsia="Times New Roman" w:hAnsi="Times New Roman" w:cs="Times New Roman"/>
                <w:color w:val="000000"/>
                <w:sz w:val="24"/>
                <w:szCs w:val="24"/>
                <w:lang w:eastAsia="ru-RU"/>
              </w:rPr>
              <w:lastRenderedPageBreak/>
              <w:t>антикоррупционного поведения</w:t>
            </w:r>
          </w:p>
        </w:tc>
        <w:tc>
          <w:tcPr>
            <w:tcW w:w="5103" w:type="dxa"/>
          </w:tcPr>
          <w:p w14:paraId="0C386061" w14:textId="77777777" w:rsidR="00462651" w:rsidRPr="005E07A7" w:rsidRDefault="00462651" w:rsidP="00AE4FBF">
            <w:pPr>
              <w:spacing w:after="0"/>
              <w:jc w:val="both"/>
              <w:rPr>
                <w:rFonts w:ascii="Times New Roman" w:hAnsi="Times New Roman" w:cs="Times New Roman"/>
                <w:iCs/>
                <w:sz w:val="24"/>
                <w:szCs w:val="24"/>
              </w:rPr>
            </w:pPr>
            <w:r w:rsidRPr="005E07A7">
              <w:rPr>
                <w:rFonts w:ascii="Times New Roman" w:hAnsi="Times New Roman" w:cs="Times New Roman"/>
                <w:color w:val="000000"/>
                <w:sz w:val="24"/>
                <w:szCs w:val="24"/>
                <w:shd w:val="clear" w:color="auto" w:fill="FFFFFF"/>
              </w:rPr>
              <w:lastRenderedPageBreak/>
              <w:t>- осознание обучающимися российской гражданской идентичности;</w:t>
            </w:r>
          </w:p>
          <w:p w14:paraId="69D61C0A" w14:textId="77777777" w:rsidR="00462651" w:rsidRPr="005E07A7" w:rsidRDefault="00462651" w:rsidP="00AE4FBF">
            <w:pPr>
              <w:spacing w:after="0"/>
              <w:jc w:val="both"/>
              <w:rPr>
                <w:rFonts w:ascii="Times New Roman" w:hAnsi="Times New Roman" w:cs="Times New Roman"/>
                <w:color w:val="000000"/>
                <w:sz w:val="24"/>
                <w:szCs w:val="24"/>
                <w:shd w:val="clear" w:color="auto" w:fill="FFFFFF"/>
              </w:rPr>
            </w:pPr>
            <w:r w:rsidRPr="005E07A7">
              <w:rPr>
                <w:rFonts w:ascii="Times New Roman" w:hAnsi="Times New Roman" w:cs="Times New Roman"/>
                <w:color w:val="000000"/>
                <w:sz w:val="24"/>
                <w:szCs w:val="24"/>
                <w:shd w:val="clear" w:color="auto" w:fill="FFFFFF"/>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55FE8B51" w14:textId="77777777" w:rsidR="00462651" w:rsidRPr="005E07A7" w:rsidRDefault="00462651" w:rsidP="00AE4FBF">
            <w:pPr>
              <w:spacing w:after="0"/>
              <w:jc w:val="both"/>
              <w:rPr>
                <w:rFonts w:ascii="Times New Roman" w:hAnsi="Times New Roman" w:cs="Times New Roman"/>
                <w:color w:val="000000"/>
                <w:sz w:val="24"/>
                <w:szCs w:val="24"/>
                <w:shd w:val="clear" w:color="auto" w:fill="FFFFFF"/>
              </w:rPr>
            </w:pPr>
            <w:r w:rsidRPr="005E07A7">
              <w:rPr>
                <w:rFonts w:ascii="Times New Roman" w:hAnsi="Times New Roman" w:cs="Times New Roman"/>
                <w:color w:val="000000"/>
                <w:sz w:val="24"/>
                <w:szCs w:val="24"/>
                <w:shd w:val="clear" w:color="auto" w:fill="FFFFFF"/>
              </w:rPr>
              <w:t>В части гражданского воспитания:</w:t>
            </w:r>
          </w:p>
          <w:p w14:paraId="21337A8B"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color w:val="000000"/>
                <w:sz w:val="24"/>
                <w:szCs w:val="24"/>
                <w:shd w:val="clear" w:color="auto" w:fill="FFFFFF"/>
              </w:rPr>
              <w:t>- осознание своих конституционных прав и обязанностей, уважение закона и правопорядка;</w:t>
            </w:r>
          </w:p>
          <w:p w14:paraId="4EF0F159"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color w:val="000000"/>
                <w:sz w:val="24"/>
                <w:szCs w:val="24"/>
                <w:shd w:val="clear" w:color="auto" w:fill="FFFFFF"/>
              </w:rPr>
              <w:lastRenderedPageBreak/>
              <w:t>- принятие традиционных национальных, общечеловеческих гуманистических и демократических ценностей;</w:t>
            </w:r>
          </w:p>
          <w:p w14:paraId="0C67CEC8"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color w:val="000000"/>
                <w:sz w:val="24"/>
                <w:szCs w:val="24"/>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5749445"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color w:val="000000"/>
                <w:sz w:val="24"/>
                <w:szCs w:val="24"/>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6468C4BA"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color w:val="000000"/>
                <w:sz w:val="24"/>
                <w:szCs w:val="24"/>
                <w:shd w:val="clear" w:color="auto" w:fill="FFFFFF"/>
              </w:rPr>
              <w:t>- умение взаимодействовать с социальными институтами в соответствии с их функциями и назначением;</w:t>
            </w:r>
          </w:p>
          <w:p w14:paraId="224FED1D"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color w:val="000000"/>
                <w:sz w:val="24"/>
                <w:szCs w:val="24"/>
                <w:shd w:val="clear" w:color="auto" w:fill="FFFFFF"/>
              </w:rPr>
              <w:t>- готовность к гуманитарной и волонтерской деятельности;</w:t>
            </w:r>
            <w:r w:rsidRPr="005E07A7">
              <w:rPr>
                <w:rFonts w:ascii="Times New Roman" w:hAnsi="Times New Roman" w:cs="Times New Roman"/>
                <w:iCs/>
                <w:sz w:val="24"/>
                <w:szCs w:val="24"/>
              </w:rPr>
              <w:t xml:space="preserve"> </w:t>
            </w:r>
          </w:p>
          <w:p w14:paraId="6F482755" w14:textId="77777777" w:rsidR="00462651" w:rsidRPr="005E07A7" w:rsidRDefault="00462651" w:rsidP="00AE4FBF">
            <w:pPr>
              <w:spacing w:after="0"/>
              <w:jc w:val="both"/>
              <w:rPr>
                <w:rFonts w:ascii="Times New Roman" w:hAnsi="Times New Roman" w:cs="Times New Roman"/>
                <w:color w:val="000000"/>
                <w:sz w:val="24"/>
                <w:szCs w:val="24"/>
                <w:shd w:val="clear" w:color="auto" w:fill="FFFFFF"/>
              </w:rPr>
            </w:pPr>
            <w:r w:rsidRPr="005E07A7">
              <w:rPr>
                <w:rFonts w:ascii="Times New Roman" w:hAnsi="Times New Roman" w:cs="Times New Roman"/>
                <w:color w:val="000000"/>
                <w:sz w:val="24"/>
                <w:szCs w:val="24"/>
                <w:shd w:val="clear" w:color="auto" w:fill="FFFFFF"/>
              </w:rPr>
              <w:t>патриотического воспитания:</w:t>
            </w:r>
          </w:p>
          <w:p w14:paraId="3E19D1C1"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color w:val="000000"/>
                <w:sz w:val="24"/>
                <w:szCs w:val="24"/>
                <w:shd w:val="clear" w:color="auto" w:fill="FFFFFF"/>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7F90A5E9"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color w:val="000000"/>
                <w:sz w:val="24"/>
                <w:szCs w:val="24"/>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6B39E2D0" w14:textId="77777777" w:rsidR="00462651" w:rsidRPr="005E07A7" w:rsidRDefault="00462651" w:rsidP="00AE4FBF">
            <w:pPr>
              <w:spacing w:after="0"/>
              <w:jc w:val="both"/>
              <w:rPr>
                <w:rFonts w:ascii="Times New Roman" w:hAnsi="Times New Roman" w:cs="Times New Roman"/>
                <w:color w:val="000000"/>
                <w:sz w:val="24"/>
                <w:szCs w:val="24"/>
                <w:shd w:val="clear" w:color="auto" w:fill="FFFFFF"/>
              </w:rPr>
            </w:pPr>
            <w:r w:rsidRPr="005E07A7">
              <w:rPr>
                <w:rFonts w:ascii="Times New Roman" w:hAnsi="Times New Roman" w:cs="Times New Roman"/>
                <w:color w:val="000000"/>
                <w:sz w:val="24"/>
                <w:szCs w:val="24"/>
                <w:shd w:val="clear" w:color="auto" w:fill="FFFFFF"/>
              </w:rPr>
              <w:lastRenderedPageBreak/>
              <w:t>- идейная убежденность, готовность к служению и защите Отечества, ответственность за его судьбу;</w:t>
            </w:r>
          </w:p>
          <w:p w14:paraId="26BF397A" w14:textId="77777777" w:rsidR="00462651" w:rsidRPr="005E07A7" w:rsidRDefault="00462651" w:rsidP="00AE4FBF">
            <w:pPr>
              <w:spacing w:after="0"/>
              <w:jc w:val="both"/>
              <w:rPr>
                <w:rFonts w:ascii="Times New Roman" w:hAnsi="Times New Roman" w:cs="Times New Roman"/>
                <w:color w:val="000000"/>
                <w:sz w:val="24"/>
                <w:szCs w:val="24"/>
              </w:rPr>
            </w:pPr>
            <w:r w:rsidRPr="005E07A7">
              <w:rPr>
                <w:rFonts w:ascii="Times New Roman" w:hAnsi="Times New Roman" w:cs="Times New Roman"/>
                <w:color w:val="000000"/>
                <w:sz w:val="24"/>
                <w:szCs w:val="24"/>
                <w:shd w:val="clear" w:color="auto" w:fill="FFFFFF"/>
              </w:rPr>
              <w:t>освоенные обучающимися межпредметные понятия и универсальные учебные действия (регулятивные, познавательные, коммуникативные);</w:t>
            </w:r>
          </w:p>
          <w:p w14:paraId="110CD72A" w14:textId="77777777" w:rsidR="00462651" w:rsidRPr="005E07A7" w:rsidRDefault="00462651" w:rsidP="00AE4FBF">
            <w:pPr>
              <w:spacing w:after="0"/>
              <w:jc w:val="both"/>
              <w:rPr>
                <w:rFonts w:ascii="Times New Roman" w:hAnsi="Times New Roman" w:cs="Times New Roman"/>
                <w:color w:val="000000"/>
                <w:sz w:val="24"/>
                <w:szCs w:val="24"/>
              </w:rPr>
            </w:pPr>
            <w:r w:rsidRPr="005E07A7">
              <w:rPr>
                <w:rFonts w:ascii="Times New Roman" w:hAnsi="Times New Roman" w:cs="Times New Roman"/>
                <w:color w:val="000000"/>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34A71191" w14:textId="77777777" w:rsidR="00462651" w:rsidRPr="005E07A7" w:rsidRDefault="00462651" w:rsidP="00AE4FBF">
            <w:pPr>
              <w:spacing w:after="0"/>
              <w:jc w:val="both"/>
              <w:rPr>
                <w:rFonts w:ascii="Times New Roman" w:eastAsia="Times New Roman" w:hAnsi="Times New Roman" w:cs="Times New Roman"/>
                <w:sz w:val="24"/>
                <w:szCs w:val="24"/>
                <w:lang w:eastAsia="ru-RU"/>
              </w:rPr>
            </w:pPr>
            <w:r w:rsidRPr="005E07A7">
              <w:rPr>
                <w:rFonts w:ascii="Times New Roman" w:hAnsi="Times New Roman" w:cs="Times New Roman"/>
                <w:color w:val="000000"/>
                <w:sz w:val="24"/>
                <w:szCs w:val="24"/>
              </w:rPr>
              <w:t>- овладение навыками учебно-исследовательской, проектной и социальной деятельности</w:t>
            </w:r>
          </w:p>
        </w:tc>
        <w:tc>
          <w:tcPr>
            <w:tcW w:w="6804" w:type="dxa"/>
          </w:tcPr>
          <w:p w14:paraId="0859C112"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sz w:val="24"/>
                <w:szCs w:val="24"/>
              </w:rPr>
              <w:lastRenderedPageBreak/>
              <w:t>- 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14:paraId="76507766"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sz w:val="24"/>
                <w:szCs w:val="24"/>
              </w:rPr>
              <w:t xml:space="preserve">- 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w:t>
            </w:r>
            <w:r w:rsidRPr="005E07A7">
              <w:rPr>
                <w:rFonts w:ascii="Times New Roman" w:hAnsi="Times New Roman" w:cs="Times New Roman"/>
                <w:sz w:val="24"/>
                <w:szCs w:val="24"/>
              </w:rPr>
              <w:t>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14:paraId="0801762D"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sz w:val="24"/>
                <w:szCs w:val="24"/>
              </w:rPr>
              <w:t xml:space="preserve">- 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5E07A7">
              <w:rPr>
                <w:rFonts w:ascii="Times New Roman" w:hAnsi="Times New Roman" w:cs="Times New Roman"/>
                <w:sz w:val="24"/>
                <w:szCs w:val="24"/>
              </w:rPr>
              <w:t>геоэкологические</w:t>
            </w:r>
            <w:proofErr w:type="spellEnd"/>
            <w:r w:rsidRPr="005E07A7">
              <w:rPr>
                <w:rFonts w:ascii="Times New Roman" w:hAnsi="Times New Roman" w:cs="Times New Roman"/>
                <w:sz w:val="24"/>
                <w:szCs w:val="24"/>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14:paraId="3B1F420A" w14:textId="77777777" w:rsidR="00462651" w:rsidRPr="005E07A7" w:rsidRDefault="00462651" w:rsidP="00AE4FBF">
            <w:pPr>
              <w:spacing w:after="0"/>
              <w:jc w:val="both"/>
              <w:rPr>
                <w:rFonts w:ascii="Times New Roman" w:eastAsia="Times New Roman" w:hAnsi="Times New Roman" w:cs="Times New Roman"/>
                <w:sz w:val="24"/>
                <w:szCs w:val="24"/>
                <w:lang w:eastAsia="ru-RU"/>
              </w:rPr>
            </w:pPr>
          </w:p>
        </w:tc>
      </w:tr>
      <w:tr w:rsidR="00462651" w:rsidRPr="005E07A7" w14:paraId="40E0C1D8" w14:textId="77777777" w:rsidTr="00AE4FBF">
        <w:tc>
          <w:tcPr>
            <w:tcW w:w="2830" w:type="dxa"/>
          </w:tcPr>
          <w:p w14:paraId="4A29E4A9" w14:textId="77777777" w:rsidR="00462651" w:rsidRPr="005E07A7" w:rsidRDefault="00462651" w:rsidP="00AE4FBF">
            <w:pPr>
              <w:spacing w:after="0"/>
              <w:jc w:val="both"/>
              <w:rPr>
                <w:rFonts w:ascii="Times New Roman" w:eastAsia="Times New Roman" w:hAnsi="Times New Roman" w:cs="Times New Roman"/>
                <w:sz w:val="24"/>
                <w:szCs w:val="24"/>
                <w:lang w:eastAsia="ru-RU"/>
              </w:rPr>
            </w:pPr>
            <w:r w:rsidRPr="005E07A7">
              <w:rPr>
                <w:rFonts w:ascii="Times New Roman" w:eastAsia="Times New Roman" w:hAnsi="Times New Roman" w:cs="Times New Roman"/>
                <w:color w:val="000000"/>
                <w:sz w:val="24"/>
                <w:szCs w:val="24"/>
                <w:lang w:eastAsia="ru-RU"/>
              </w:rPr>
              <w:lastRenderedPageBreak/>
              <w:t xml:space="preserve">ОК 07. </w:t>
            </w:r>
            <w:r w:rsidRPr="005E07A7">
              <w:rPr>
                <w:rFonts w:ascii="Times New Roman" w:eastAsia="Times New Roman" w:hAnsi="Times New Roman" w:cs="Times New Roman"/>
                <w:sz w:val="24"/>
                <w:szCs w:val="24"/>
                <w:lang w:eastAsia="ru-RU"/>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103" w:type="dxa"/>
          </w:tcPr>
          <w:p w14:paraId="4435FD6A" w14:textId="77777777" w:rsidR="00462651" w:rsidRPr="005E07A7" w:rsidRDefault="00462651" w:rsidP="00AE4FBF">
            <w:pPr>
              <w:spacing w:after="0"/>
              <w:jc w:val="both"/>
              <w:rPr>
                <w:rFonts w:ascii="Times New Roman" w:hAnsi="Times New Roman" w:cs="Times New Roman"/>
                <w:color w:val="000000"/>
                <w:sz w:val="24"/>
                <w:szCs w:val="24"/>
                <w:shd w:val="clear" w:color="auto" w:fill="FFFFFF"/>
              </w:rPr>
            </w:pPr>
            <w:r w:rsidRPr="005E07A7">
              <w:rPr>
                <w:rFonts w:ascii="Times New Roman" w:hAnsi="Times New Roman" w:cs="Times New Roman"/>
                <w:color w:val="000000"/>
                <w:sz w:val="24"/>
                <w:szCs w:val="24"/>
                <w:shd w:val="clear" w:color="auto" w:fill="FFFFFF"/>
              </w:rPr>
              <w:t>В области экологического воспитания:</w:t>
            </w:r>
          </w:p>
          <w:p w14:paraId="66479310" w14:textId="77777777" w:rsidR="00462651" w:rsidRPr="005E07A7" w:rsidRDefault="00462651" w:rsidP="00AE4FBF">
            <w:pPr>
              <w:spacing w:after="0"/>
              <w:jc w:val="both"/>
              <w:rPr>
                <w:rFonts w:ascii="Times New Roman" w:hAnsi="Times New Roman" w:cs="Times New Roman"/>
                <w:color w:val="000000"/>
                <w:sz w:val="24"/>
                <w:szCs w:val="24"/>
                <w:shd w:val="clear" w:color="auto" w:fill="FFFFFF"/>
              </w:rPr>
            </w:pPr>
            <w:r w:rsidRPr="005E07A7">
              <w:rPr>
                <w:rFonts w:ascii="Times New Roman" w:hAnsi="Times New Roman" w:cs="Times New Roman"/>
                <w:color w:val="000000"/>
                <w:sz w:val="24"/>
                <w:szCs w:val="24"/>
                <w:shd w:val="clear" w:color="auto" w:fill="FFFFFF"/>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62E1B88F"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color w:val="000000"/>
                <w:sz w:val="24"/>
                <w:szCs w:val="24"/>
                <w:shd w:val="clear" w:color="auto" w:fill="FFFFFF"/>
              </w:rPr>
              <w:t>- планирование и осуществление действий в окружающей среде на основе знания целей устойчивого развития человечества;</w:t>
            </w:r>
            <w:r w:rsidRPr="005E07A7">
              <w:rPr>
                <w:rFonts w:ascii="Times New Roman" w:hAnsi="Times New Roman" w:cs="Times New Roman"/>
                <w:iCs/>
                <w:sz w:val="24"/>
                <w:szCs w:val="24"/>
              </w:rPr>
              <w:t xml:space="preserve"> </w:t>
            </w:r>
          </w:p>
          <w:p w14:paraId="0872276F"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color w:val="000000"/>
                <w:sz w:val="24"/>
                <w:szCs w:val="24"/>
                <w:shd w:val="clear" w:color="auto" w:fill="FFFFFF"/>
              </w:rPr>
              <w:t>активное неприятие действий, приносящих вред окружающей среде;</w:t>
            </w:r>
            <w:r w:rsidRPr="005E07A7">
              <w:rPr>
                <w:rFonts w:ascii="Times New Roman" w:hAnsi="Times New Roman" w:cs="Times New Roman"/>
                <w:iCs/>
                <w:sz w:val="24"/>
                <w:szCs w:val="24"/>
              </w:rPr>
              <w:t xml:space="preserve"> </w:t>
            </w:r>
          </w:p>
          <w:p w14:paraId="1E5F8CDE"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color w:val="000000"/>
                <w:sz w:val="24"/>
                <w:szCs w:val="24"/>
                <w:shd w:val="clear" w:color="auto" w:fill="FFFFFF"/>
              </w:rPr>
              <w:lastRenderedPageBreak/>
              <w:t>- умение прогнозировать неблагоприятные экологические последствия предпринимаемых действий, предотвращать их;</w:t>
            </w:r>
            <w:r w:rsidRPr="005E07A7">
              <w:rPr>
                <w:rFonts w:ascii="Times New Roman" w:hAnsi="Times New Roman" w:cs="Times New Roman"/>
                <w:iCs/>
                <w:sz w:val="24"/>
                <w:szCs w:val="24"/>
              </w:rPr>
              <w:t xml:space="preserve"> </w:t>
            </w:r>
          </w:p>
          <w:p w14:paraId="52ABD552" w14:textId="77777777" w:rsidR="00462651" w:rsidRPr="005E07A7" w:rsidRDefault="00462651" w:rsidP="00AE4FBF">
            <w:pPr>
              <w:spacing w:after="0"/>
              <w:jc w:val="both"/>
              <w:rPr>
                <w:rFonts w:ascii="Times New Roman" w:hAnsi="Times New Roman" w:cs="Times New Roman"/>
                <w:color w:val="000000"/>
                <w:sz w:val="24"/>
                <w:szCs w:val="24"/>
                <w:shd w:val="clear" w:color="auto" w:fill="FFFFFF"/>
              </w:rPr>
            </w:pPr>
            <w:r w:rsidRPr="005E07A7">
              <w:rPr>
                <w:rFonts w:ascii="Times New Roman" w:hAnsi="Times New Roman" w:cs="Times New Roman"/>
                <w:color w:val="000000"/>
                <w:sz w:val="24"/>
                <w:szCs w:val="24"/>
                <w:shd w:val="clear" w:color="auto" w:fill="FFFFFF"/>
              </w:rPr>
              <w:t>- расширение опыта деятельности экологической направленности;</w:t>
            </w:r>
            <w:r w:rsidRPr="005E07A7">
              <w:rPr>
                <w:rFonts w:ascii="Times New Roman" w:hAnsi="Times New Roman" w:cs="Times New Roman"/>
                <w:iCs/>
                <w:sz w:val="24"/>
                <w:szCs w:val="24"/>
              </w:rPr>
              <w:t xml:space="preserve"> </w:t>
            </w:r>
          </w:p>
          <w:p w14:paraId="25239F3B"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hAnsi="Times New Roman" w:cs="Times New Roman"/>
                <w:color w:val="000000"/>
                <w:sz w:val="24"/>
                <w:szCs w:val="24"/>
              </w:rPr>
              <w:t>- овладение навыками учебно-исследовательской, проектной и социальной деятельности;</w:t>
            </w:r>
          </w:p>
        </w:tc>
        <w:tc>
          <w:tcPr>
            <w:tcW w:w="6804" w:type="dxa"/>
          </w:tcPr>
          <w:p w14:paraId="62A0583F"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sz w:val="24"/>
                <w:szCs w:val="24"/>
              </w:rPr>
              <w:lastRenderedPageBreak/>
              <w:t xml:space="preserve">- 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Pr="005E07A7">
              <w:rPr>
                <w:rFonts w:ascii="Times New Roman" w:hAnsi="Times New Roman" w:cs="Times New Roman"/>
                <w:sz w:val="24"/>
                <w:szCs w:val="24"/>
              </w:rPr>
              <w:t>геоэкологическими</w:t>
            </w:r>
            <w:proofErr w:type="spellEnd"/>
            <w:r w:rsidRPr="005E07A7">
              <w:rPr>
                <w:rFonts w:ascii="Times New Roman" w:hAnsi="Times New Roman" w:cs="Times New Roman"/>
                <w:sz w:val="24"/>
                <w:szCs w:val="24"/>
              </w:rPr>
              <w:t xml:space="preserve"> процессами и явлениями; между природными условиями и размещением населения, между природными условиями и природно-ресурсным капиталом и </w:t>
            </w:r>
            <w:r w:rsidRPr="005E07A7">
              <w:rPr>
                <w:rFonts w:ascii="Times New Roman" w:hAnsi="Times New Roman" w:cs="Times New Roman"/>
                <w:sz w:val="24"/>
                <w:szCs w:val="24"/>
              </w:rPr>
              <w:lastRenderedPageBreak/>
              <w:t>отраслевой структурой хозяйства стран; формулировать и/или обосновывать выводы на основе использования географических знаний;</w:t>
            </w:r>
          </w:p>
          <w:p w14:paraId="3C666378"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sz w:val="24"/>
                <w:szCs w:val="24"/>
              </w:rPr>
              <w:t>- 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14:paraId="3F02D2BA"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sz w:val="24"/>
                <w:szCs w:val="24"/>
              </w:rPr>
              <w:t xml:space="preserve">- 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5E07A7">
              <w:rPr>
                <w:rFonts w:ascii="Times New Roman" w:hAnsi="Times New Roman" w:cs="Times New Roman"/>
                <w:sz w:val="24"/>
                <w:szCs w:val="24"/>
              </w:rPr>
              <w:t>геоэкологические</w:t>
            </w:r>
            <w:proofErr w:type="spellEnd"/>
            <w:r w:rsidRPr="005E07A7">
              <w:rPr>
                <w:rFonts w:ascii="Times New Roman" w:hAnsi="Times New Roman" w:cs="Times New Roman"/>
                <w:sz w:val="24"/>
                <w:szCs w:val="24"/>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14:paraId="6A5B0521"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sz w:val="24"/>
                <w:szCs w:val="24"/>
              </w:rPr>
              <w:t xml:space="preserve">- сформировать умения применять географические знания для оценки разнообразных явлений и процессов: оценивать географические факторы, определяющие сущность и динамику </w:t>
            </w:r>
            <w:r w:rsidRPr="005E07A7">
              <w:rPr>
                <w:rFonts w:ascii="Times New Roman" w:hAnsi="Times New Roman" w:cs="Times New Roman"/>
                <w:sz w:val="24"/>
                <w:szCs w:val="24"/>
              </w:rPr>
              <w:lastRenderedPageBreak/>
              <w:t xml:space="preserve">важнейших социально-экономических и </w:t>
            </w:r>
            <w:proofErr w:type="spellStart"/>
            <w:r w:rsidRPr="005E07A7">
              <w:rPr>
                <w:rFonts w:ascii="Times New Roman" w:hAnsi="Times New Roman" w:cs="Times New Roman"/>
                <w:sz w:val="24"/>
                <w:szCs w:val="24"/>
              </w:rPr>
              <w:t>геоэкологических</w:t>
            </w:r>
            <w:proofErr w:type="spellEnd"/>
            <w:r w:rsidRPr="005E07A7">
              <w:rPr>
                <w:rFonts w:ascii="Times New Roman" w:hAnsi="Times New Roman" w:cs="Times New Roman"/>
                <w:sz w:val="24"/>
                <w:szCs w:val="24"/>
              </w:rPr>
              <w:t xml:space="preserve"> процессов; оценивать изученные социально-экономические и </w:t>
            </w:r>
            <w:proofErr w:type="spellStart"/>
            <w:r w:rsidRPr="005E07A7">
              <w:rPr>
                <w:rFonts w:ascii="Times New Roman" w:hAnsi="Times New Roman" w:cs="Times New Roman"/>
                <w:sz w:val="24"/>
                <w:szCs w:val="24"/>
              </w:rPr>
              <w:t>геоэкологические</w:t>
            </w:r>
            <w:proofErr w:type="spellEnd"/>
            <w:r w:rsidRPr="005E07A7">
              <w:rPr>
                <w:rFonts w:ascii="Times New Roman" w:hAnsi="Times New Roman" w:cs="Times New Roman"/>
                <w:sz w:val="24"/>
                <w:szCs w:val="24"/>
              </w:rPr>
              <w:t xml:space="preserve"> процессы и явления;</w:t>
            </w:r>
          </w:p>
        </w:tc>
      </w:tr>
      <w:tr w:rsidR="00462651" w:rsidRPr="005E07A7" w14:paraId="5B22232A" w14:textId="77777777" w:rsidTr="00AE4FBF">
        <w:tc>
          <w:tcPr>
            <w:tcW w:w="2830" w:type="dxa"/>
          </w:tcPr>
          <w:p w14:paraId="097942CE"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000000"/>
                <w:sz w:val="24"/>
                <w:szCs w:val="24"/>
                <w:lang w:eastAsia="ru-RU"/>
              </w:rPr>
              <w:lastRenderedPageBreak/>
              <w:t>ОК 09.</w:t>
            </w:r>
          </w:p>
          <w:p w14:paraId="0C048951"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sz w:val="24"/>
                <w:szCs w:val="24"/>
                <w:lang w:eastAsia="ru-RU"/>
              </w:rPr>
              <w:t>Пользоваться профессиональной документацией на государственном и иностранном языках</w:t>
            </w:r>
          </w:p>
        </w:tc>
        <w:tc>
          <w:tcPr>
            <w:tcW w:w="5103" w:type="dxa"/>
          </w:tcPr>
          <w:p w14:paraId="2514AFE9" w14:textId="77777777" w:rsidR="00462651" w:rsidRPr="005E07A7" w:rsidRDefault="00462651" w:rsidP="00AE4FBF">
            <w:pPr>
              <w:spacing w:after="0"/>
              <w:jc w:val="both"/>
              <w:rPr>
                <w:rFonts w:ascii="Times New Roman" w:hAnsi="Times New Roman" w:cs="Times New Roman"/>
                <w:color w:val="000000"/>
                <w:sz w:val="24"/>
                <w:szCs w:val="24"/>
                <w:shd w:val="clear" w:color="auto" w:fill="FFFFFF"/>
              </w:rPr>
            </w:pPr>
            <w:r w:rsidRPr="005E07A7">
              <w:rPr>
                <w:rFonts w:ascii="Times New Roman" w:hAnsi="Times New Roman" w:cs="Times New Roman"/>
                <w:color w:val="000000"/>
                <w:sz w:val="24"/>
                <w:szCs w:val="24"/>
                <w:shd w:val="clear" w:color="auto" w:fill="FFFFFF"/>
              </w:rPr>
              <w:t xml:space="preserve">- наличие мотивации к обучению и личностному развитию; </w:t>
            </w:r>
          </w:p>
          <w:p w14:paraId="25AD3C10" w14:textId="77777777" w:rsidR="00462651" w:rsidRPr="005E07A7" w:rsidRDefault="00462651" w:rsidP="00AE4FBF">
            <w:pPr>
              <w:spacing w:after="0"/>
              <w:jc w:val="both"/>
              <w:rPr>
                <w:rFonts w:ascii="Times New Roman" w:hAnsi="Times New Roman" w:cs="Times New Roman"/>
                <w:color w:val="000000"/>
                <w:sz w:val="24"/>
                <w:szCs w:val="24"/>
                <w:shd w:val="clear" w:color="auto" w:fill="FFFFFF"/>
              </w:rPr>
            </w:pPr>
            <w:r w:rsidRPr="005E07A7">
              <w:rPr>
                <w:rFonts w:ascii="Times New Roman" w:hAnsi="Times New Roman" w:cs="Times New Roman"/>
                <w:color w:val="000000"/>
                <w:sz w:val="24"/>
                <w:szCs w:val="24"/>
                <w:shd w:val="clear" w:color="auto" w:fill="FFFFFF"/>
              </w:rPr>
              <w:t>В области ценности научного познания:</w:t>
            </w:r>
          </w:p>
          <w:p w14:paraId="01E5F10E"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color w:val="000000"/>
                <w:sz w:val="24"/>
                <w:szCs w:val="24"/>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5E07A7">
              <w:rPr>
                <w:rFonts w:ascii="Times New Roman" w:hAnsi="Times New Roman" w:cs="Times New Roman"/>
                <w:iCs/>
                <w:sz w:val="24"/>
                <w:szCs w:val="24"/>
              </w:rPr>
              <w:t xml:space="preserve"> </w:t>
            </w:r>
          </w:p>
          <w:p w14:paraId="6D5D6540"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color w:val="000000"/>
                <w:sz w:val="24"/>
                <w:szCs w:val="24"/>
                <w:shd w:val="clear" w:color="auto" w:fill="FFFFFF"/>
              </w:rPr>
              <w:t>- совершенствование языковой и читательской культуры как средства взаимодействия между людьми и познания мира;</w:t>
            </w:r>
            <w:r w:rsidRPr="005E07A7">
              <w:rPr>
                <w:rFonts w:ascii="Times New Roman" w:hAnsi="Times New Roman" w:cs="Times New Roman"/>
                <w:iCs/>
                <w:sz w:val="24"/>
                <w:szCs w:val="24"/>
              </w:rPr>
              <w:t xml:space="preserve"> </w:t>
            </w:r>
          </w:p>
          <w:p w14:paraId="330226D0" w14:textId="77777777" w:rsidR="00462651" w:rsidRPr="005E07A7" w:rsidRDefault="00462651" w:rsidP="00AE4FBF">
            <w:pPr>
              <w:spacing w:after="0"/>
              <w:jc w:val="both"/>
              <w:rPr>
                <w:rFonts w:ascii="Times New Roman" w:hAnsi="Times New Roman" w:cs="Times New Roman"/>
                <w:color w:val="000000"/>
                <w:sz w:val="24"/>
                <w:szCs w:val="24"/>
                <w:shd w:val="clear" w:color="auto" w:fill="FFFFFF"/>
              </w:rPr>
            </w:pPr>
            <w:r w:rsidRPr="005E07A7">
              <w:rPr>
                <w:rFonts w:ascii="Times New Roman" w:hAnsi="Times New Roman" w:cs="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7497CCF4" w14:textId="77777777" w:rsidR="00462651" w:rsidRPr="005E07A7" w:rsidRDefault="00462651" w:rsidP="00AE4FBF">
            <w:pPr>
              <w:spacing w:after="0"/>
              <w:jc w:val="both"/>
              <w:rPr>
                <w:rStyle w:val="dt-m"/>
                <w:rFonts w:ascii="Times New Roman" w:hAnsi="Times New Roman" w:cs="Times New Roman"/>
                <w:color w:val="808080"/>
                <w:sz w:val="24"/>
                <w:szCs w:val="24"/>
                <w:shd w:val="clear" w:color="auto" w:fill="FFFFFF"/>
              </w:rPr>
            </w:pPr>
            <w:r w:rsidRPr="005E07A7">
              <w:rPr>
                <w:rFonts w:ascii="Times New Roman" w:hAnsi="Times New Roman" w:cs="Times New Roman"/>
                <w:color w:val="000000"/>
                <w:sz w:val="24"/>
                <w:szCs w:val="24"/>
                <w:shd w:val="clear" w:color="auto" w:fill="FFFFFF"/>
              </w:rPr>
              <w:t>Овладение универсальными учебными познавательными действиями:</w:t>
            </w:r>
          </w:p>
          <w:p w14:paraId="7E9EB335" w14:textId="77777777" w:rsidR="00462651" w:rsidRPr="005E07A7" w:rsidRDefault="00462651" w:rsidP="00AE4FBF">
            <w:pPr>
              <w:spacing w:after="0"/>
              <w:jc w:val="both"/>
              <w:rPr>
                <w:rFonts w:ascii="Times New Roman" w:hAnsi="Times New Roman" w:cs="Times New Roman"/>
                <w:color w:val="000000"/>
                <w:sz w:val="24"/>
                <w:szCs w:val="24"/>
                <w:shd w:val="clear" w:color="auto" w:fill="FFFFFF"/>
              </w:rPr>
            </w:pPr>
            <w:r w:rsidRPr="005E07A7">
              <w:rPr>
                <w:rStyle w:val="dt-m"/>
                <w:rFonts w:ascii="Times New Roman" w:hAnsi="Times New Roman" w:cs="Times New Roman"/>
                <w:color w:val="808080"/>
                <w:sz w:val="24"/>
                <w:szCs w:val="24"/>
                <w:shd w:val="clear" w:color="auto" w:fill="FFFFFF"/>
              </w:rPr>
              <w:t>б)</w:t>
            </w:r>
            <w:r w:rsidRPr="005E07A7">
              <w:rPr>
                <w:rFonts w:ascii="Times New Roman" w:hAnsi="Times New Roman" w:cs="Times New Roman"/>
                <w:color w:val="000000"/>
                <w:sz w:val="24"/>
                <w:szCs w:val="24"/>
                <w:shd w:val="clear" w:color="auto" w:fill="FFFFFF"/>
              </w:rPr>
              <w:t> базовые исследовательские действия:</w:t>
            </w:r>
          </w:p>
          <w:p w14:paraId="294E0126"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000000"/>
                <w:sz w:val="24"/>
                <w:szCs w:val="24"/>
                <w:lang w:eastAsia="ru-RU"/>
              </w:rPr>
              <w:t>- владеть навыками учебно-исследовательской и проектной деятельности, навыками разрешения проблем;</w:t>
            </w:r>
          </w:p>
          <w:p w14:paraId="308EE340"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000000"/>
                <w:sz w:val="24"/>
                <w:szCs w:val="24"/>
                <w:lang w:eastAsia="ru-RU"/>
              </w:rPr>
              <w:t>- способность и готовность к самостоятельному поиску методов решения практических задач, применению различных методов познания;</w:t>
            </w:r>
            <w:r w:rsidRPr="005E07A7">
              <w:rPr>
                <w:rFonts w:ascii="Times New Roman" w:hAnsi="Times New Roman" w:cs="Times New Roman"/>
                <w:iCs/>
                <w:sz w:val="24"/>
                <w:szCs w:val="24"/>
              </w:rPr>
              <w:t xml:space="preserve"> </w:t>
            </w:r>
          </w:p>
          <w:p w14:paraId="74B0DCEC"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000000"/>
                <w:sz w:val="24"/>
                <w:szCs w:val="24"/>
                <w:lang w:eastAsia="ru-RU"/>
              </w:rPr>
              <w:t xml:space="preserve">- овладение видами деятельности по получению нового знания, его интерпретации, преобразованию и применению в различных </w:t>
            </w:r>
            <w:r w:rsidRPr="005E07A7">
              <w:rPr>
                <w:rFonts w:ascii="Times New Roman" w:eastAsia="Times New Roman" w:hAnsi="Times New Roman" w:cs="Times New Roman"/>
                <w:color w:val="000000"/>
                <w:sz w:val="24"/>
                <w:szCs w:val="24"/>
                <w:lang w:eastAsia="ru-RU"/>
              </w:rPr>
              <w:lastRenderedPageBreak/>
              <w:t>учебных ситуациях, в том числе при создании учебных и социальных проектов;</w:t>
            </w:r>
            <w:r w:rsidRPr="005E07A7">
              <w:rPr>
                <w:rFonts w:ascii="Times New Roman" w:hAnsi="Times New Roman" w:cs="Times New Roman"/>
                <w:iCs/>
                <w:sz w:val="24"/>
                <w:szCs w:val="24"/>
              </w:rPr>
              <w:t xml:space="preserve"> </w:t>
            </w:r>
          </w:p>
          <w:p w14:paraId="40183F4C"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000000"/>
                <w:sz w:val="24"/>
                <w:szCs w:val="24"/>
                <w:lang w:eastAsia="ru-RU"/>
              </w:rPr>
              <w:t>- формирование научного типа мышления, владение научной терминологией, ключевыми понятиями и методами;</w:t>
            </w:r>
            <w:r w:rsidRPr="005E07A7">
              <w:rPr>
                <w:rFonts w:ascii="Times New Roman" w:hAnsi="Times New Roman" w:cs="Times New Roman"/>
                <w:iCs/>
                <w:sz w:val="24"/>
                <w:szCs w:val="24"/>
              </w:rPr>
              <w:t xml:space="preserve"> </w:t>
            </w:r>
          </w:p>
          <w:p w14:paraId="7D41204C"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r w:rsidRPr="005E07A7">
              <w:rPr>
                <w:rFonts w:ascii="Times New Roman" w:eastAsia="Times New Roman" w:hAnsi="Times New Roman" w:cs="Times New Roman"/>
                <w:color w:val="000000"/>
                <w:sz w:val="24"/>
                <w:szCs w:val="24"/>
                <w:lang w:eastAsia="ru-RU"/>
              </w:rPr>
              <w:t>-осуществлять целенаправленный поиск переноса средств и способов действия в профессиональную среду</w:t>
            </w:r>
          </w:p>
        </w:tc>
        <w:tc>
          <w:tcPr>
            <w:tcW w:w="6804" w:type="dxa"/>
          </w:tcPr>
          <w:p w14:paraId="4680EDB5"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sz w:val="24"/>
                <w:szCs w:val="24"/>
              </w:rPr>
              <w:lastRenderedPageBreak/>
              <w:t>- 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14:paraId="5B2C1A62"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sz w:val="24"/>
                <w:szCs w:val="24"/>
              </w:rPr>
              <w:t>- владеть географической терминологией и системой базовых географических понятий, умение применять социально-экономические понятия для решения учебных и (или) практико-ориентированных задач;</w:t>
            </w:r>
          </w:p>
          <w:p w14:paraId="45FD1571"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sz w:val="24"/>
                <w:szCs w:val="24"/>
              </w:rPr>
              <w:t>- 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14:paraId="192C62D9" w14:textId="77777777" w:rsidR="00462651" w:rsidRPr="005E07A7" w:rsidRDefault="00462651" w:rsidP="00AE4FBF">
            <w:pPr>
              <w:spacing w:after="0"/>
              <w:jc w:val="both"/>
              <w:rPr>
                <w:rFonts w:ascii="Times New Roman" w:hAnsi="Times New Roman" w:cs="Times New Roman"/>
                <w:sz w:val="24"/>
                <w:szCs w:val="24"/>
              </w:rPr>
            </w:pPr>
            <w:r w:rsidRPr="005E07A7">
              <w:rPr>
                <w:rFonts w:ascii="Times New Roman" w:hAnsi="Times New Roman" w:cs="Times New Roman"/>
                <w:sz w:val="24"/>
                <w:szCs w:val="24"/>
              </w:rPr>
              <w:lastRenderedPageBreak/>
              <w:t xml:space="preserve">- 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5E07A7">
              <w:rPr>
                <w:rFonts w:ascii="Times New Roman" w:hAnsi="Times New Roman" w:cs="Times New Roman"/>
                <w:sz w:val="24"/>
                <w:szCs w:val="24"/>
              </w:rPr>
              <w:t>геоэкологические</w:t>
            </w:r>
            <w:proofErr w:type="spellEnd"/>
            <w:r w:rsidRPr="005E07A7">
              <w:rPr>
                <w:rFonts w:ascii="Times New Roman" w:hAnsi="Times New Roman" w:cs="Times New Roman"/>
                <w:sz w:val="24"/>
                <w:szCs w:val="24"/>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14:paraId="56D8EDA8" w14:textId="77777777" w:rsidR="00462651" w:rsidRPr="005E07A7" w:rsidRDefault="00462651" w:rsidP="00AE4FBF">
            <w:pPr>
              <w:spacing w:after="0"/>
              <w:jc w:val="both"/>
              <w:rPr>
                <w:rFonts w:ascii="Times New Roman" w:eastAsia="Times New Roman" w:hAnsi="Times New Roman" w:cs="Times New Roman"/>
                <w:color w:val="000000"/>
                <w:sz w:val="24"/>
                <w:szCs w:val="24"/>
                <w:lang w:eastAsia="ru-RU"/>
              </w:rPr>
            </w:pPr>
          </w:p>
        </w:tc>
      </w:tr>
      <w:bookmarkEnd w:id="1"/>
    </w:tbl>
    <w:p w14:paraId="0DE4B5B7" w14:textId="77777777" w:rsidR="000350F3" w:rsidRDefault="000350F3" w:rsidP="0003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
          <w:sz w:val="24"/>
          <w:szCs w:val="24"/>
        </w:rPr>
        <w:sectPr w:rsidR="000350F3" w:rsidSect="003A30F2">
          <w:pgSz w:w="16840" w:h="11907" w:orient="landscape"/>
          <w:pgMar w:top="851" w:right="1134" w:bottom="851" w:left="992" w:header="709" w:footer="709" w:gutter="0"/>
          <w:cols w:space="720"/>
          <w:docGrid w:linePitch="360"/>
        </w:sectPr>
      </w:pPr>
    </w:p>
    <w:p w14:paraId="66204FF1" w14:textId="77777777" w:rsidR="000350F3" w:rsidRDefault="000350F3" w:rsidP="0003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
          <w:sz w:val="24"/>
          <w:szCs w:val="24"/>
        </w:rPr>
      </w:pPr>
    </w:p>
    <w:p w14:paraId="04CA6B12" w14:textId="77777777" w:rsidR="003A30F2" w:rsidRPr="003A30F2" w:rsidRDefault="003A30F2" w:rsidP="0003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center"/>
        <w:rPr>
          <w:rFonts w:ascii="Times New Roman" w:eastAsia="Times New Roman" w:hAnsi="Times New Roman" w:cs="Times New Roman"/>
          <w:b/>
          <w:sz w:val="24"/>
          <w:szCs w:val="24"/>
        </w:rPr>
      </w:pPr>
      <w:r w:rsidRPr="003A30F2">
        <w:rPr>
          <w:rFonts w:ascii="Times New Roman" w:eastAsia="Times New Roman" w:hAnsi="Times New Roman" w:cs="Times New Roman"/>
          <w:b/>
          <w:sz w:val="24"/>
          <w:szCs w:val="24"/>
        </w:rPr>
        <w:t>2. Структура и содержание общеобразовательной дисциплины</w:t>
      </w:r>
    </w:p>
    <w:p w14:paraId="2DBF0D7D" w14:textId="77777777" w:rsidR="003A30F2" w:rsidRPr="003A30F2" w:rsidRDefault="003A30F2" w:rsidP="003A30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sz w:val="24"/>
          <w:szCs w:val="24"/>
        </w:rPr>
      </w:pPr>
    </w:p>
    <w:p w14:paraId="10CA7474" w14:textId="77777777" w:rsidR="003A30F2" w:rsidRPr="00217941" w:rsidRDefault="003A30F2" w:rsidP="003A30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sz w:val="24"/>
          <w:szCs w:val="24"/>
        </w:rPr>
      </w:pPr>
      <w:r w:rsidRPr="003A30F2">
        <w:rPr>
          <w:rFonts w:ascii="Times New Roman" w:eastAsia="Times New Roman" w:hAnsi="Times New Roman" w:cs="Times New Roman"/>
          <w:b/>
          <w:sz w:val="24"/>
          <w:szCs w:val="24"/>
        </w:rPr>
        <w:t>2.1. Объем дисциплины и виды учебной работы</w:t>
      </w:r>
    </w:p>
    <w:tbl>
      <w:tblPr>
        <w:tblW w:w="9571" w:type="dxa"/>
        <w:tblInd w:w="-34" w:type="dxa"/>
        <w:tblBorders>
          <w:top w:val="single" w:sz="6" w:space="0" w:color="000000"/>
          <w:left w:val="single" w:sz="6" w:space="0" w:color="000000"/>
          <w:bottom w:val="single" w:sz="6" w:space="0" w:color="000000"/>
          <w:right w:val="single" w:sz="6" w:space="0" w:color="000000"/>
          <w:insideH w:val="single" w:sz="4" w:space="0" w:color="auto"/>
          <w:insideV w:val="single" w:sz="6" w:space="0" w:color="000000"/>
        </w:tblBorders>
        <w:tblLayout w:type="fixed"/>
        <w:tblLook w:val="01E0" w:firstRow="1" w:lastRow="1" w:firstColumn="1" w:lastColumn="1" w:noHBand="0" w:noVBand="0"/>
      </w:tblPr>
      <w:tblGrid>
        <w:gridCol w:w="7345"/>
        <w:gridCol w:w="2226"/>
      </w:tblGrid>
      <w:tr w:rsidR="00217941" w:rsidRPr="00217941" w14:paraId="56F92E4B" w14:textId="77777777" w:rsidTr="7FB2582F">
        <w:trPr>
          <w:trHeight w:val="870"/>
        </w:trPr>
        <w:tc>
          <w:tcPr>
            <w:tcW w:w="7345" w:type="dxa"/>
            <w:tcBorders>
              <w:top w:val="single" w:sz="6" w:space="0" w:color="000000" w:themeColor="text1"/>
              <w:left w:val="single" w:sz="6" w:space="0" w:color="000000" w:themeColor="text1"/>
            </w:tcBorders>
            <w:shd w:val="clear" w:color="auto" w:fill="auto"/>
            <w:vAlign w:val="center"/>
          </w:tcPr>
          <w:p w14:paraId="1302232B" w14:textId="77777777" w:rsidR="00217941" w:rsidRPr="00217941" w:rsidRDefault="00217941" w:rsidP="00217941">
            <w:pPr>
              <w:spacing w:after="0" w:line="23" w:lineRule="atLeast"/>
              <w:jc w:val="center"/>
              <w:rPr>
                <w:rFonts w:ascii="Times New Roman" w:eastAsia="Times New Roman" w:hAnsi="Times New Roman" w:cs="Times New Roman"/>
                <w:b/>
                <w:sz w:val="24"/>
                <w:szCs w:val="24"/>
              </w:rPr>
            </w:pPr>
            <w:r w:rsidRPr="00217941">
              <w:rPr>
                <w:rFonts w:ascii="Times New Roman" w:eastAsia="Times New Roman" w:hAnsi="Times New Roman" w:cs="Times New Roman"/>
                <w:b/>
                <w:sz w:val="24"/>
                <w:szCs w:val="24"/>
              </w:rPr>
              <w:t>Вид учебной работы</w:t>
            </w:r>
          </w:p>
        </w:tc>
        <w:tc>
          <w:tcPr>
            <w:tcW w:w="2226" w:type="dxa"/>
            <w:tcBorders>
              <w:top w:val="single" w:sz="6" w:space="0" w:color="000000" w:themeColor="text1"/>
              <w:right w:val="single" w:sz="6" w:space="0" w:color="000000" w:themeColor="text1"/>
            </w:tcBorders>
            <w:shd w:val="clear" w:color="auto" w:fill="auto"/>
          </w:tcPr>
          <w:p w14:paraId="2F2B5435" w14:textId="77777777" w:rsidR="00217941" w:rsidRPr="00217941" w:rsidRDefault="00217941" w:rsidP="00217941">
            <w:pPr>
              <w:spacing w:after="0" w:line="23" w:lineRule="atLeast"/>
              <w:jc w:val="center"/>
              <w:rPr>
                <w:rFonts w:ascii="Times New Roman" w:eastAsia="Times New Roman" w:hAnsi="Times New Roman" w:cs="Times New Roman"/>
                <w:b/>
                <w:sz w:val="24"/>
                <w:szCs w:val="24"/>
              </w:rPr>
            </w:pPr>
            <w:r w:rsidRPr="00217941">
              <w:rPr>
                <w:rFonts w:ascii="Times New Roman" w:eastAsia="Times New Roman" w:hAnsi="Times New Roman" w:cs="Times New Roman"/>
                <w:b/>
                <w:sz w:val="24"/>
                <w:szCs w:val="24"/>
              </w:rPr>
              <w:t>Базовый уровень</w:t>
            </w:r>
          </w:p>
        </w:tc>
      </w:tr>
      <w:tr w:rsidR="00217941" w:rsidRPr="00217941" w14:paraId="302024D0" w14:textId="77777777" w:rsidTr="7FB2582F">
        <w:trPr>
          <w:trHeight w:val="460"/>
        </w:trPr>
        <w:tc>
          <w:tcPr>
            <w:tcW w:w="7345" w:type="dxa"/>
            <w:tcBorders>
              <w:left w:val="single" w:sz="6" w:space="0" w:color="000000" w:themeColor="text1"/>
            </w:tcBorders>
            <w:shd w:val="clear" w:color="auto" w:fill="auto"/>
          </w:tcPr>
          <w:p w14:paraId="22931C18" w14:textId="77777777" w:rsidR="00217941" w:rsidRPr="00217941" w:rsidRDefault="00217941" w:rsidP="00217941">
            <w:pPr>
              <w:spacing w:after="0" w:line="23" w:lineRule="atLeast"/>
              <w:jc w:val="center"/>
              <w:rPr>
                <w:rFonts w:ascii="Times New Roman" w:eastAsia="Times New Roman" w:hAnsi="Times New Roman" w:cs="Times New Roman"/>
                <w:b/>
                <w:sz w:val="24"/>
                <w:szCs w:val="24"/>
              </w:rPr>
            </w:pPr>
            <w:r w:rsidRPr="00217941">
              <w:rPr>
                <w:rFonts w:ascii="Times New Roman" w:eastAsia="Times New Roman" w:hAnsi="Times New Roman" w:cs="Times New Roman"/>
                <w:b/>
                <w:sz w:val="24"/>
                <w:szCs w:val="24"/>
              </w:rPr>
              <w:t>Объем образовательной программы дисциплины</w:t>
            </w:r>
          </w:p>
        </w:tc>
        <w:tc>
          <w:tcPr>
            <w:tcW w:w="2226" w:type="dxa"/>
            <w:tcBorders>
              <w:right w:val="single" w:sz="6" w:space="0" w:color="000000" w:themeColor="text1"/>
            </w:tcBorders>
            <w:shd w:val="clear" w:color="auto" w:fill="auto"/>
            <w:vAlign w:val="center"/>
          </w:tcPr>
          <w:p w14:paraId="0DD2C0A5" w14:textId="4C937932" w:rsidR="00217941" w:rsidRPr="00BB6D09" w:rsidRDefault="7FB2582F" w:rsidP="7FB2582F">
            <w:pPr>
              <w:spacing w:after="0" w:line="23" w:lineRule="atLeast"/>
              <w:jc w:val="center"/>
              <w:rPr>
                <w:rFonts w:ascii="Times New Roman" w:eastAsia="Times New Roman" w:hAnsi="Times New Roman" w:cs="Times New Roman"/>
                <w:b/>
                <w:bCs/>
                <w:iCs/>
                <w:color w:val="FF0000"/>
                <w:sz w:val="24"/>
                <w:szCs w:val="24"/>
              </w:rPr>
            </w:pPr>
            <w:r w:rsidRPr="00BB6D09">
              <w:rPr>
                <w:rFonts w:ascii="Times New Roman" w:eastAsia="Times New Roman" w:hAnsi="Times New Roman" w:cs="Times New Roman"/>
                <w:b/>
                <w:bCs/>
                <w:iCs/>
                <w:color w:val="000000" w:themeColor="text1"/>
                <w:sz w:val="24"/>
                <w:szCs w:val="24"/>
              </w:rPr>
              <w:t>72</w:t>
            </w:r>
          </w:p>
        </w:tc>
      </w:tr>
      <w:tr w:rsidR="00217941" w:rsidRPr="00217941" w14:paraId="1F259787" w14:textId="77777777" w:rsidTr="7FB2582F">
        <w:trPr>
          <w:trHeight w:val="460"/>
        </w:trPr>
        <w:tc>
          <w:tcPr>
            <w:tcW w:w="7345" w:type="dxa"/>
            <w:tcBorders>
              <w:left w:val="single" w:sz="6" w:space="0" w:color="000000" w:themeColor="text1"/>
            </w:tcBorders>
            <w:shd w:val="clear" w:color="auto" w:fill="auto"/>
          </w:tcPr>
          <w:p w14:paraId="7DE2FAEF" w14:textId="77777777" w:rsidR="00217941" w:rsidRPr="00217941" w:rsidRDefault="00217941" w:rsidP="00217941">
            <w:pPr>
              <w:spacing w:after="0" w:line="23" w:lineRule="atLeast"/>
              <w:rPr>
                <w:rFonts w:ascii="Times New Roman" w:eastAsia="Times New Roman" w:hAnsi="Times New Roman" w:cs="Times New Roman"/>
                <w:b/>
                <w:sz w:val="24"/>
                <w:szCs w:val="24"/>
              </w:rPr>
            </w:pPr>
            <w:r w:rsidRPr="00217941">
              <w:rPr>
                <w:rFonts w:ascii="Times New Roman" w:eastAsia="Times New Roman" w:hAnsi="Times New Roman" w:cs="Times New Roman"/>
                <w:b/>
                <w:sz w:val="24"/>
                <w:szCs w:val="24"/>
              </w:rPr>
              <w:t>Основное содержание</w:t>
            </w:r>
          </w:p>
        </w:tc>
        <w:tc>
          <w:tcPr>
            <w:tcW w:w="2226" w:type="dxa"/>
            <w:tcBorders>
              <w:right w:val="single" w:sz="6" w:space="0" w:color="000000" w:themeColor="text1"/>
            </w:tcBorders>
            <w:shd w:val="clear" w:color="auto" w:fill="auto"/>
            <w:vAlign w:val="center"/>
          </w:tcPr>
          <w:p w14:paraId="1622BD4B" w14:textId="7A047E21" w:rsidR="00217941" w:rsidRPr="00B66CF6" w:rsidRDefault="00B66CF6" w:rsidP="7FB2582F">
            <w:pPr>
              <w:spacing w:after="0"/>
              <w:jc w:val="center"/>
              <w:rPr>
                <w:rFonts w:ascii="Times New Roman" w:hAnsi="Times New Roman" w:cs="Times New Roman"/>
                <w:b/>
                <w:bCs/>
                <w:sz w:val="24"/>
                <w:szCs w:val="24"/>
              </w:rPr>
            </w:pPr>
            <w:r w:rsidRPr="00B66CF6">
              <w:rPr>
                <w:rFonts w:ascii="Times New Roman" w:hAnsi="Times New Roman" w:cs="Times New Roman"/>
                <w:b/>
                <w:bCs/>
                <w:sz w:val="24"/>
                <w:szCs w:val="24"/>
              </w:rPr>
              <w:t>54</w:t>
            </w:r>
          </w:p>
        </w:tc>
      </w:tr>
      <w:tr w:rsidR="00217941" w:rsidRPr="00217941" w14:paraId="6E8C3375" w14:textId="77777777" w:rsidTr="7FB2582F">
        <w:trPr>
          <w:trHeight w:val="490"/>
        </w:trPr>
        <w:tc>
          <w:tcPr>
            <w:tcW w:w="9571" w:type="dxa"/>
            <w:gridSpan w:val="2"/>
            <w:tcBorders>
              <w:left w:val="single" w:sz="6" w:space="0" w:color="000000" w:themeColor="text1"/>
              <w:right w:val="single" w:sz="6" w:space="0" w:color="000000" w:themeColor="text1"/>
            </w:tcBorders>
            <w:shd w:val="clear" w:color="auto" w:fill="auto"/>
            <w:vAlign w:val="center"/>
            <w:hideMark/>
          </w:tcPr>
          <w:p w14:paraId="6B1B6594" w14:textId="77777777" w:rsidR="00217941" w:rsidRPr="00B66CF6" w:rsidRDefault="00217941" w:rsidP="00217941">
            <w:pPr>
              <w:suppressAutoHyphens/>
              <w:spacing w:after="0" w:line="23" w:lineRule="atLeast"/>
              <w:rPr>
                <w:rFonts w:ascii="Times New Roman" w:eastAsia="Times New Roman" w:hAnsi="Times New Roman" w:cs="Times New Roman"/>
                <w:iCs/>
                <w:sz w:val="24"/>
                <w:szCs w:val="24"/>
              </w:rPr>
            </w:pPr>
            <w:r w:rsidRPr="00B66CF6">
              <w:rPr>
                <w:rFonts w:ascii="Times New Roman" w:eastAsia="Times New Roman" w:hAnsi="Times New Roman" w:cs="Times New Roman"/>
                <w:sz w:val="24"/>
                <w:szCs w:val="24"/>
              </w:rPr>
              <w:t>в т. ч.:</w:t>
            </w:r>
          </w:p>
        </w:tc>
      </w:tr>
      <w:tr w:rsidR="00217941" w:rsidRPr="00217941" w14:paraId="394374D4" w14:textId="77777777" w:rsidTr="7FB2582F">
        <w:trPr>
          <w:trHeight w:val="490"/>
        </w:trPr>
        <w:tc>
          <w:tcPr>
            <w:tcW w:w="7345" w:type="dxa"/>
            <w:tcBorders>
              <w:left w:val="single" w:sz="6" w:space="0" w:color="000000" w:themeColor="text1"/>
            </w:tcBorders>
            <w:shd w:val="clear" w:color="auto" w:fill="auto"/>
            <w:vAlign w:val="center"/>
            <w:hideMark/>
          </w:tcPr>
          <w:p w14:paraId="1D445A8D" w14:textId="77777777" w:rsidR="00217941" w:rsidRPr="00217941" w:rsidRDefault="00217941" w:rsidP="00217941">
            <w:pPr>
              <w:suppressAutoHyphens/>
              <w:spacing w:after="0" w:line="23" w:lineRule="atLeast"/>
              <w:rPr>
                <w:rFonts w:ascii="Times New Roman" w:eastAsia="Times New Roman" w:hAnsi="Times New Roman" w:cs="Times New Roman"/>
                <w:sz w:val="24"/>
                <w:szCs w:val="24"/>
              </w:rPr>
            </w:pPr>
            <w:r w:rsidRPr="00217941">
              <w:rPr>
                <w:rFonts w:ascii="Times New Roman" w:eastAsia="Times New Roman" w:hAnsi="Times New Roman" w:cs="Times New Roman"/>
                <w:sz w:val="24"/>
                <w:szCs w:val="24"/>
              </w:rPr>
              <w:t>теоретическое обучение</w:t>
            </w:r>
          </w:p>
        </w:tc>
        <w:tc>
          <w:tcPr>
            <w:tcW w:w="2226" w:type="dxa"/>
            <w:tcBorders>
              <w:right w:val="single" w:sz="4" w:space="0" w:color="000000" w:themeColor="text1"/>
            </w:tcBorders>
            <w:shd w:val="clear" w:color="auto" w:fill="auto"/>
            <w:vAlign w:val="center"/>
          </w:tcPr>
          <w:p w14:paraId="6B62F1B3" w14:textId="60E12706" w:rsidR="00217941" w:rsidRPr="00B66CF6" w:rsidRDefault="00B66CF6" w:rsidP="006D4003">
            <w:pPr>
              <w:suppressAutoHyphens/>
              <w:spacing w:after="0" w:line="23" w:lineRule="atLeast"/>
              <w:jc w:val="center"/>
              <w:rPr>
                <w:rFonts w:ascii="Times New Roman" w:eastAsia="Times New Roman" w:hAnsi="Times New Roman" w:cs="Times New Roman"/>
                <w:sz w:val="24"/>
                <w:szCs w:val="24"/>
              </w:rPr>
            </w:pPr>
            <w:r w:rsidRPr="00B66CF6">
              <w:rPr>
                <w:rFonts w:ascii="Times New Roman" w:eastAsia="Times New Roman" w:hAnsi="Times New Roman" w:cs="Times New Roman"/>
                <w:sz w:val="24"/>
                <w:szCs w:val="24"/>
              </w:rPr>
              <w:t>20</w:t>
            </w:r>
          </w:p>
        </w:tc>
      </w:tr>
      <w:tr w:rsidR="00217941" w:rsidRPr="00217941" w14:paraId="408F3809" w14:textId="77777777" w:rsidTr="7FB2582F">
        <w:trPr>
          <w:trHeight w:val="490"/>
        </w:trPr>
        <w:tc>
          <w:tcPr>
            <w:tcW w:w="7345" w:type="dxa"/>
            <w:tcBorders>
              <w:left w:val="single" w:sz="6" w:space="0" w:color="000000" w:themeColor="text1"/>
            </w:tcBorders>
            <w:shd w:val="clear" w:color="auto" w:fill="auto"/>
            <w:vAlign w:val="center"/>
            <w:hideMark/>
          </w:tcPr>
          <w:p w14:paraId="47680DCF" w14:textId="3729F748" w:rsidR="00217941" w:rsidRPr="00217941" w:rsidRDefault="00217941" w:rsidP="00BB6D09">
            <w:pPr>
              <w:suppressAutoHyphens/>
              <w:spacing w:after="0" w:line="23" w:lineRule="atLeast"/>
              <w:rPr>
                <w:rFonts w:ascii="Times New Roman" w:eastAsia="Times New Roman" w:hAnsi="Times New Roman" w:cs="Times New Roman"/>
                <w:sz w:val="24"/>
                <w:szCs w:val="24"/>
              </w:rPr>
            </w:pPr>
            <w:r w:rsidRPr="00217941">
              <w:rPr>
                <w:rFonts w:ascii="Times New Roman" w:eastAsia="Times New Roman" w:hAnsi="Times New Roman" w:cs="Times New Roman"/>
                <w:sz w:val="24"/>
                <w:szCs w:val="24"/>
              </w:rPr>
              <w:t>практические занятия</w:t>
            </w:r>
            <w:r w:rsidRPr="00217941">
              <w:rPr>
                <w:rFonts w:ascii="Times New Roman" w:eastAsia="Times New Roman" w:hAnsi="Times New Roman" w:cs="Times New Roman"/>
                <w:i/>
                <w:sz w:val="24"/>
                <w:szCs w:val="24"/>
              </w:rPr>
              <w:t xml:space="preserve"> </w:t>
            </w:r>
          </w:p>
        </w:tc>
        <w:tc>
          <w:tcPr>
            <w:tcW w:w="2226" w:type="dxa"/>
            <w:tcBorders>
              <w:right w:val="single" w:sz="4" w:space="0" w:color="000000" w:themeColor="text1"/>
            </w:tcBorders>
            <w:shd w:val="clear" w:color="auto" w:fill="auto"/>
            <w:vAlign w:val="center"/>
          </w:tcPr>
          <w:p w14:paraId="02F2C34E" w14:textId="6ADD3EFE" w:rsidR="00217941" w:rsidRPr="00B66CF6" w:rsidRDefault="00B66CF6" w:rsidP="006D4003">
            <w:pPr>
              <w:suppressAutoHyphens/>
              <w:spacing w:after="0" w:line="23" w:lineRule="atLeast"/>
              <w:jc w:val="center"/>
              <w:rPr>
                <w:rFonts w:ascii="Times New Roman" w:eastAsia="Times New Roman" w:hAnsi="Times New Roman" w:cs="Times New Roman"/>
                <w:sz w:val="24"/>
                <w:szCs w:val="24"/>
              </w:rPr>
            </w:pPr>
            <w:r w:rsidRPr="00B66CF6">
              <w:rPr>
                <w:rFonts w:ascii="Times New Roman" w:eastAsia="Times New Roman" w:hAnsi="Times New Roman" w:cs="Times New Roman"/>
                <w:sz w:val="24"/>
                <w:szCs w:val="24"/>
              </w:rPr>
              <w:t>34</w:t>
            </w:r>
          </w:p>
        </w:tc>
      </w:tr>
      <w:tr w:rsidR="00BD3632" w:rsidRPr="00217941" w14:paraId="7B201CF3" w14:textId="77777777" w:rsidTr="7FB2582F">
        <w:trPr>
          <w:trHeight w:val="490"/>
        </w:trPr>
        <w:tc>
          <w:tcPr>
            <w:tcW w:w="7345" w:type="dxa"/>
            <w:tcBorders>
              <w:left w:val="single" w:sz="6" w:space="0" w:color="000000" w:themeColor="text1"/>
            </w:tcBorders>
            <w:shd w:val="clear" w:color="auto" w:fill="auto"/>
            <w:vAlign w:val="center"/>
          </w:tcPr>
          <w:p w14:paraId="5295B9B1" w14:textId="75838A7C" w:rsidR="00BD3632" w:rsidRPr="006D4003" w:rsidRDefault="00BD3632" w:rsidP="00BB6D09">
            <w:pPr>
              <w:suppressAutoHyphens/>
              <w:spacing w:after="0"/>
              <w:rPr>
                <w:rFonts w:ascii="Times New Roman" w:hAnsi="Times New Roman" w:cs="Times New Roman"/>
                <w:b/>
                <w:i/>
                <w:color w:val="FF0000"/>
                <w:sz w:val="24"/>
                <w:szCs w:val="24"/>
              </w:rPr>
            </w:pPr>
            <w:r w:rsidRPr="007A2E65">
              <w:rPr>
                <w:rFonts w:ascii="Times New Roman" w:hAnsi="Times New Roman" w:cs="Times New Roman"/>
                <w:b/>
                <w:i/>
                <w:sz w:val="24"/>
                <w:szCs w:val="24"/>
              </w:rPr>
              <w:t xml:space="preserve">Профессионально-ориентированное содержание </w:t>
            </w:r>
          </w:p>
        </w:tc>
        <w:tc>
          <w:tcPr>
            <w:tcW w:w="2226" w:type="dxa"/>
            <w:tcBorders>
              <w:right w:val="single" w:sz="4" w:space="0" w:color="000000" w:themeColor="text1"/>
            </w:tcBorders>
            <w:shd w:val="clear" w:color="auto" w:fill="auto"/>
            <w:vAlign w:val="center"/>
          </w:tcPr>
          <w:p w14:paraId="691A2A64" w14:textId="1C753C5A" w:rsidR="00BD3632" w:rsidRPr="00B66CF6" w:rsidRDefault="007A2E65">
            <w:pPr>
              <w:suppressAutoHyphens/>
              <w:spacing w:after="0"/>
              <w:jc w:val="center"/>
              <w:rPr>
                <w:rFonts w:ascii="Times New Roman" w:hAnsi="Times New Roman" w:cs="Times New Roman"/>
                <w:b/>
                <w:iCs/>
                <w:color w:val="FF0000"/>
                <w:sz w:val="24"/>
                <w:szCs w:val="24"/>
              </w:rPr>
            </w:pPr>
            <w:r w:rsidRPr="00B66CF6">
              <w:rPr>
                <w:rFonts w:ascii="Times New Roman" w:hAnsi="Times New Roman" w:cs="Times New Roman"/>
                <w:b/>
                <w:iCs/>
                <w:color w:val="000000" w:themeColor="text1"/>
                <w:sz w:val="24"/>
                <w:szCs w:val="24"/>
              </w:rPr>
              <w:t>16</w:t>
            </w:r>
          </w:p>
        </w:tc>
      </w:tr>
      <w:tr w:rsidR="00BB6D09" w:rsidRPr="00217941" w14:paraId="172FA537" w14:textId="77777777" w:rsidTr="7FB2582F">
        <w:trPr>
          <w:trHeight w:val="490"/>
        </w:trPr>
        <w:tc>
          <w:tcPr>
            <w:tcW w:w="7345" w:type="dxa"/>
            <w:tcBorders>
              <w:left w:val="single" w:sz="6" w:space="0" w:color="000000" w:themeColor="text1"/>
            </w:tcBorders>
            <w:shd w:val="clear" w:color="auto" w:fill="auto"/>
            <w:vAlign w:val="center"/>
          </w:tcPr>
          <w:p w14:paraId="52000896" w14:textId="28CA2BA8" w:rsidR="00BB6D09" w:rsidRPr="007A2E65" w:rsidRDefault="00BB6D09" w:rsidP="00BB6D09">
            <w:pPr>
              <w:suppressAutoHyphens/>
              <w:spacing w:after="0"/>
              <w:rPr>
                <w:rFonts w:ascii="Times New Roman" w:hAnsi="Times New Roman" w:cs="Times New Roman"/>
                <w:b/>
                <w:i/>
                <w:sz w:val="24"/>
                <w:szCs w:val="24"/>
              </w:rPr>
            </w:pPr>
            <w:r w:rsidRPr="00BB6D09">
              <w:rPr>
                <w:rFonts w:ascii="Times New Roman" w:hAnsi="Times New Roman" w:cs="Times New Roman"/>
                <w:b/>
                <w:i/>
                <w:sz w:val="24"/>
                <w:szCs w:val="24"/>
              </w:rPr>
              <w:t>теоретическое обучение</w:t>
            </w:r>
          </w:p>
        </w:tc>
        <w:tc>
          <w:tcPr>
            <w:tcW w:w="2226" w:type="dxa"/>
            <w:tcBorders>
              <w:right w:val="single" w:sz="4" w:space="0" w:color="000000" w:themeColor="text1"/>
            </w:tcBorders>
            <w:shd w:val="clear" w:color="auto" w:fill="auto"/>
            <w:vAlign w:val="center"/>
          </w:tcPr>
          <w:p w14:paraId="665648B1" w14:textId="6EF98F17" w:rsidR="00BB6D09" w:rsidRPr="00B66CF6" w:rsidRDefault="00BB6D09">
            <w:pPr>
              <w:suppressAutoHyphens/>
              <w:spacing w:after="0"/>
              <w:jc w:val="center"/>
              <w:rPr>
                <w:rFonts w:ascii="Times New Roman" w:hAnsi="Times New Roman" w:cs="Times New Roman"/>
                <w:bCs/>
                <w:iCs/>
                <w:color w:val="000000" w:themeColor="text1"/>
                <w:sz w:val="24"/>
                <w:szCs w:val="24"/>
              </w:rPr>
            </w:pPr>
            <w:r w:rsidRPr="00B66CF6">
              <w:rPr>
                <w:rFonts w:ascii="Times New Roman" w:hAnsi="Times New Roman" w:cs="Times New Roman"/>
                <w:bCs/>
                <w:iCs/>
                <w:color w:val="000000" w:themeColor="text1"/>
                <w:sz w:val="24"/>
                <w:szCs w:val="24"/>
              </w:rPr>
              <w:t>16</w:t>
            </w:r>
          </w:p>
        </w:tc>
      </w:tr>
      <w:tr w:rsidR="00217941" w:rsidRPr="00217941" w14:paraId="33D843D8" w14:textId="77777777" w:rsidTr="7FB2582F">
        <w:trPr>
          <w:trHeight w:val="331"/>
        </w:trPr>
        <w:tc>
          <w:tcPr>
            <w:tcW w:w="7345" w:type="dxa"/>
            <w:tcBorders>
              <w:left w:val="single" w:sz="6" w:space="0" w:color="000000" w:themeColor="text1"/>
              <w:bottom w:val="single" w:sz="6" w:space="0" w:color="000000" w:themeColor="text1"/>
            </w:tcBorders>
            <w:shd w:val="clear" w:color="auto" w:fill="auto"/>
            <w:vAlign w:val="center"/>
            <w:hideMark/>
          </w:tcPr>
          <w:p w14:paraId="7D96116C" w14:textId="77777777" w:rsidR="00AE4FBF" w:rsidRDefault="00217941" w:rsidP="00EF507C">
            <w:pPr>
              <w:suppressAutoHyphens/>
              <w:spacing w:after="0" w:line="23" w:lineRule="atLeast"/>
              <w:rPr>
                <w:rFonts w:ascii="Times New Roman" w:eastAsia="Times New Roman" w:hAnsi="Times New Roman" w:cs="Times New Roman"/>
                <w:b/>
                <w:iCs/>
                <w:sz w:val="24"/>
                <w:szCs w:val="24"/>
              </w:rPr>
            </w:pPr>
            <w:r w:rsidRPr="00217941">
              <w:rPr>
                <w:rFonts w:ascii="Times New Roman" w:eastAsia="Times New Roman" w:hAnsi="Times New Roman" w:cs="Times New Roman"/>
                <w:b/>
                <w:iCs/>
                <w:sz w:val="24"/>
                <w:szCs w:val="24"/>
              </w:rPr>
              <w:t xml:space="preserve">Промежуточная аттестация </w:t>
            </w:r>
          </w:p>
          <w:p w14:paraId="0F6CFA34" w14:textId="299E90F3" w:rsidR="00EF507C" w:rsidRPr="00CC4101" w:rsidRDefault="00CC4101" w:rsidP="00EF507C">
            <w:pPr>
              <w:suppressAutoHyphens/>
              <w:spacing w:after="0" w:line="23" w:lineRule="atLeast"/>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 xml:space="preserve">(дифференцированный </w:t>
            </w:r>
            <w:proofErr w:type="gramStart"/>
            <w:r>
              <w:rPr>
                <w:rFonts w:ascii="Times New Roman" w:eastAsia="Times New Roman" w:hAnsi="Times New Roman" w:cs="Times New Roman"/>
                <w:b/>
                <w:iCs/>
                <w:sz w:val="24"/>
                <w:szCs w:val="24"/>
              </w:rPr>
              <w:t>зачет )</w:t>
            </w:r>
            <w:proofErr w:type="gramEnd"/>
          </w:p>
        </w:tc>
        <w:tc>
          <w:tcPr>
            <w:tcW w:w="2226" w:type="dxa"/>
            <w:tcBorders>
              <w:bottom w:val="single" w:sz="6" w:space="0" w:color="000000" w:themeColor="text1"/>
              <w:right w:val="single" w:sz="6" w:space="0" w:color="000000" w:themeColor="text1"/>
            </w:tcBorders>
            <w:shd w:val="clear" w:color="auto" w:fill="auto"/>
            <w:vAlign w:val="center"/>
          </w:tcPr>
          <w:p w14:paraId="19219836" w14:textId="7F94F212" w:rsidR="00217941" w:rsidRPr="00B66CF6" w:rsidRDefault="7FB2582F" w:rsidP="7FB2582F">
            <w:pPr>
              <w:suppressAutoHyphens/>
              <w:spacing w:after="0" w:line="23" w:lineRule="atLeast"/>
              <w:jc w:val="center"/>
              <w:rPr>
                <w:rFonts w:ascii="Times New Roman" w:eastAsia="Times New Roman" w:hAnsi="Times New Roman" w:cs="Times New Roman"/>
                <w:b/>
                <w:bCs/>
                <w:sz w:val="24"/>
                <w:szCs w:val="24"/>
              </w:rPr>
            </w:pPr>
            <w:r w:rsidRPr="00B66CF6">
              <w:rPr>
                <w:rFonts w:ascii="Times New Roman" w:eastAsia="Times New Roman" w:hAnsi="Times New Roman" w:cs="Times New Roman"/>
                <w:b/>
                <w:bCs/>
                <w:sz w:val="24"/>
                <w:szCs w:val="24"/>
              </w:rPr>
              <w:t>2</w:t>
            </w:r>
          </w:p>
        </w:tc>
      </w:tr>
    </w:tbl>
    <w:p w14:paraId="769D0D3C" w14:textId="77777777" w:rsidR="00217941" w:rsidRDefault="00217941" w:rsidP="00B27815">
      <w:pPr>
        <w:spacing w:after="0" w:line="23" w:lineRule="atLeast"/>
        <w:rPr>
          <w:rFonts w:ascii="Times New Roman" w:eastAsia="Times New Roman" w:hAnsi="Times New Roman" w:cs="Times New Roman"/>
          <w:bCs/>
          <w:i/>
          <w:color w:val="FF0000"/>
          <w:sz w:val="24"/>
          <w:szCs w:val="24"/>
          <w:lang w:eastAsia="ru-RU"/>
        </w:rPr>
      </w:pPr>
    </w:p>
    <w:p w14:paraId="6ACBA1A7" w14:textId="77777777" w:rsidR="00B27815" w:rsidRPr="00217941" w:rsidRDefault="00B27815" w:rsidP="00B27815">
      <w:pPr>
        <w:spacing w:after="0" w:line="23" w:lineRule="atLeast"/>
        <w:rPr>
          <w:rFonts w:ascii="Times New Roman" w:eastAsia="Times New Roman" w:hAnsi="Times New Roman" w:cs="Times New Roman"/>
          <w:b/>
          <w:color w:val="000000"/>
          <w:sz w:val="24"/>
          <w:szCs w:val="24"/>
        </w:rPr>
        <w:sectPr w:rsidR="00B27815" w:rsidRPr="00217941" w:rsidSect="000350F3">
          <w:pgSz w:w="11907" w:h="16840"/>
          <w:pgMar w:top="1134" w:right="851" w:bottom="992" w:left="851" w:header="709" w:footer="709" w:gutter="0"/>
          <w:cols w:space="720"/>
          <w:docGrid w:linePitch="360"/>
        </w:sectPr>
      </w:pPr>
    </w:p>
    <w:p w14:paraId="51D4DA57" w14:textId="77777777" w:rsidR="00B27815" w:rsidRDefault="00B27815" w:rsidP="00217941">
      <w:pPr>
        <w:spacing w:after="0" w:line="23" w:lineRule="atLeast"/>
        <w:rPr>
          <w:rFonts w:ascii="Times New Roman" w:eastAsia="Times New Roman" w:hAnsi="Times New Roman" w:cs="Times New Roman"/>
          <w:b/>
          <w:lang w:eastAsia="ru-RU"/>
        </w:rPr>
      </w:pPr>
    </w:p>
    <w:p w14:paraId="6DC90C3A" w14:textId="6C783B3F" w:rsidR="00B27815" w:rsidRDefault="00B27815" w:rsidP="00B27815">
      <w:pPr>
        <w:spacing w:after="0"/>
        <w:jc w:val="both"/>
        <w:rPr>
          <w:rFonts w:ascii="Times New Roman" w:hAnsi="Times New Roman" w:cs="Times New Roman"/>
          <w:b/>
          <w:bCs/>
          <w:lang w:eastAsia="ru-RU"/>
        </w:rPr>
      </w:pPr>
      <w:bookmarkStart w:id="2" w:name="_Toc114921137"/>
      <w:r w:rsidRPr="008A0E99">
        <w:rPr>
          <w:rFonts w:ascii="Times New Roman" w:hAnsi="Times New Roman" w:cs="Times New Roman"/>
          <w:b/>
          <w:bCs/>
          <w:lang w:eastAsia="ru-RU"/>
        </w:rPr>
        <w:t>2.2. Тематический план и содержание дисциплины «</w:t>
      </w:r>
      <w:r w:rsidR="00391867">
        <w:rPr>
          <w:rFonts w:ascii="Times New Roman" w:hAnsi="Times New Roman" w:cs="Times New Roman"/>
          <w:b/>
          <w:bCs/>
          <w:lang w:eastAsia="ru-RU"/>
        </w:rPr>
        <w:t xml:space="preserve">ОД.08 </w:t>
      </w:r>
      <w:r w:rsidRPr="008A0E99">
        <w:rPr>
          <w:rFonts w:ascii="Times New Roman" w:hAnsi="Times New Roman" w:cs="Times New Roman"/>
          <w:b/>
          <w:bCs/>
          <w:lang w:eastAsia="ru-RU"/>
        </w:rPr>
        <w:t>География</w:t>
      </w:r>
      <w:bookmarkEnd w:id="2"/>
      <w:r w:rsidRPr="008A0E99">
        <w:rPr>
          <w:rFonts w:ascii="Times New Roman" w:hAnsi="Times New Roman" w:cs="Times New Roman"/>
          <w:b/>
          <w:bCs/>
          <w:lang w:eastAsia="ru-RU"/>
        </w:rPr>
        <w:t>»</w:t>
      </w:r>
    </w:p>
    <w:p w14:paraId="59F2279D" w14:textId="77777777" w:rsidR="00EA2C3E" w:rsidRPr="008A0E99" w:rsidRDefault="00EA2C3E" w:rsidP="00B27815">
      <w:pPr>
        <w:spacing w:after="0"/>
        <w:jc w:val="both"/>
        <w:rPr>
          <w:rFonts w:ascii="Times New Roman" w:hAnsi="Times New Roman" w:cs="Times New Roman"/>
          <w:b/>
          <w:bCs/>
          <w:lang w:eastAsia="ru-RU"/>
        </w:rPr>
      </w:pPr>
    </w:p>
    <w:p w14:paraId="54E6F7FE" w14:textId="77777777" w:rsidR="00B27815" w:rsidRPr="008A0E99" w:rsidRDefault="00B27815" w:rsidP="00B27815">
      <w:pPr>
        <w:spacing w:after="0"/>
        <w:jc w:val="both"/>
        <w:rPr>
          <w:rFonts w:ascii="Times New Roman" w:hAnsi="Times New Roman" w:cs="Times New Roman"/>
          <w:lang w:eastAsia="ru-RU"/>
        </w:rPr>
      </w:pPr>
    </w:p>
    <w:tbl>
      <w:tblPr>
        <w:tblW w:w="1456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10"/>
        <w:gridCol w:w="6866"/>
        <w:gridCol w:w="2974"/>
        <w:gridCol w:w="2416"/>
      </w:tblGrid>
      <w:tr w:rsidR="00EA2C3E" w:rsidRPr="008A0E99" w14:paraId="25C55BD4" w14:textId="77777777" w:rsidTr="000D00D1">
        <w:tc>
          <w:tcPr>
            <w:tcW w:w="2310" w:type="dxa"/>
            <w:shd w:val="clear" w:color="auto" w:fill="auto"/>
            <w:vAlign w:val="center"/>
          </w:tcPr>
          <w:p w14:paraId="3BC4ACE8" w14:textId="3C27D4A8" w:rsidR="00EA2C3E" w:rsidRPr="00EA2C3E" w:rsidRDefault="00EA2C3E" w:rsidP="00AC69F0">
            <w:pPr>
              <w:spacing w:after="0"/>
              <w:jc w:val="center"/>
              <w:rPr>
                <w:rFonts w:ascii="Times New Roman" w:eastAsia="Calibri" w:hAnsi="Times New Roman" w:cs="Times New Roman"/>
                <w:b/>
                <w:bCs/>
                <w:lang w:eastAsia="ru-RU"/>
              </w:rPr>
            </w:pPr>
            <w:r w:rsidRPr="00EA2C3E">
              <w:rPr>
                <w:rFonts w:ascii="Times New Roman" w:eastAsia="Times New Roman" w:hAnsi="Times New Roman" w:cs="Times New Roman"/>
                <w:b/>
              </w:rPr>
              <w:t>Наименование разделов и тем</w:t>
            </w:r>
          </w:p>
        </w:tc>
        <w:tc>
          <w:tcPr>
            <w:tcW w:w="6866" w:type="dxa"/>
            <w:shd w:val="clear" w:color="auto" w:fill="auto"/>
            <w:vAlign w:val="center"/>
          </w:tcPr>
          <w:p w14:paraId="032A0DC3" w14:textId="5F15F67D" w:rsidR="00EA2C3E" w:rsidRPr="00EA2C3E" w:rsidRDefault="00EA2C3E" w:rsidP="00AC69F0">
            <w:pPr>
              <w:spacing w:after="0"/>
              <w:jc w:val="center"/>
              <w:rPr>
                <w:rFonts w:ascii="Times New Roman" w:eastAsia="Calibri" w:hAnsi="Times New Roman" w:cs="Times New Roman"/>
                <w:b/>
                <w:bCs/>
                <w:lang w:eastAsia="ru-RU"/>
              </w:rPr>
            </w:pPr>
            <w:r w:rsidRPr="00EA2C3E">
              <w:rPr>
                <w:rFonts w:ascii="Times New Roman" w:eastAsia="Times New Roman" w:hAnsi="Times New Roman" w:cs="Times New Roman"/>
                <w:b/>
              </w:rPr>
              <w:t xml:space="preserve">Содержание учебного материала и формы организации деятельности обучающихся </w:t>
            </w:r>
          </w:p>
        </w:tc>
        <w:tc>
          <w:tcPr>
            <w:tcW w:w="2974" w:type="dxa"/>
            <w:shd w:val="clear" w:color="auto" w:fill="auto"/>
            <w:vAlign w:val="center"/>
          </w:tcPr>
          <w:p w14:paraId="7F5E9E45" w14:textId="689E01DC" w:rsidR="00EA2C3E" w:rsidRPr="00EA2C3E" w:rsidRDefault="00EA2C3E" w:rsidP="00AC69F0">
            <w:pPr>
              <w:spacing w:after="0"/>
              <w:rPr>
                <w:rFonts w:ascii="Times New Roman" w:hAnsi="Times New Roman" w:cs="Times New Roman"/>
                <w:b/>
                <w:bCs/>
              </w:rPr>
            </w:pPr>
            <w:r w:rsidRPr="00EA2C3E">
              <w:rPr>
                <w:rFonts w:ascii="Times New Roman" w:eastAsia="Times New Roman" w:hAnsi="Times New Roman" w:cs="Times New Roman"/>
                <w:b/>
              </w:rPr>
              <w:t xml:space="preserve">Объем, акад. ч/в том числе в форме практической подготовки, </w:t>
            </w:r>
            <w:proofErr w:type="spellStart"/>
            <w:r w:rsidRPr="00EA2C3E">
              <w:rPr>
                <w:rFonts w:ascii="Times New Roman" w:eastAsia="Times New Roman" w:hAnsi="Times New Roman" w:cs="Times New Roman"/>
                <w:b/>
              </w:rPr>
              <w:t>акад.ч</w:t>
            </w:r>
            <w:proofErr w:type="spellEnd"/>
            <w:r w:rsidRPr="00EA2C3E">
              <w:rPr>
                <w:rFonts w:ascii="Times New Roman" w:eastAsia="Times New Roman" w:hAnsi="Times New Roman" w:cs="Times New Roman"/>
                <w:b/>
              </w:rPr>
              <w:t>. часов</w:t>
            </w:r>
          </w:p>
        </w:tc>
        <w:tc>
          <w:tcPr>
            <w:tcW w:w="2416" w:type="dxa"/>
            <w:shd w:val="clear" w:color="auto" w:fill="auto"/>
            <w:vAlign w:val="center"/>
          </w:tcPr>
          <w:p w14:paraId="6BEAB241" w14:textId="10BA36B5" w:rsidR="00EA2C3E" w:rsidRPr="00EA2C3E" w:rsidRDefault="00EA2C3E" w:rsidP="00AC69F0">
            <w:pPr>
              <w:spacing w:after="0"/>
              <w:rPr>
                <w:rFonts w:ascii="Times New Roman" w:eastAsia="Calibri" w:hAnsi="Times New Roman" w:cs="Times New Roman"/>
                <w:b/>
                <w:bCs/>
                <w:lang w:eastAsia="ru-RU"/>
              </w:rPr>
            </w:pPr>
            <w:r w:rsidRPr="00EA2C3E">
              <w:rPr>
                <w:rFonts w:ascii="Times New Roman" w:eastAsia="Times New Roman" w:hAnsi="Times New Roman" w:cs="Times New Roman"/>
                <w:b/>
              </w:rPr>
              <w:t>Коды компетенций и личностных результатов, формированию которых способствует элемент программы</w:t>
            </w:r>
          </w:p>
        </w:tc>
      </w:tr>
      <w:tr w:rsidR="00B27815" w:rsidRPr="008A0E99" w14:paraId="351F93D5" w14:textId="77777777" w:rsidTr="000D00D1">
        <w:tc>
          <w:tcPr>
            <w:tcW w:w="2310" w:type="dxa"/>
            <w:shd w:val="clear" w:color="auto" w:fill="auto"/>
          </w:tcPr>
          <w:p w14:paraId="1F60A35E" w14:textId="77777777" w:rsidR="00B27815" w:rsidRPr="008A0E99" w:rsidRDefault="00B27815" w:rsidP="00AC69F0">
            <w:pPr>
              <w:spacing w:after="0"/>
              <w:jc w:val="center"/>
              <w:rPr>
                <w:rFonts w:ascii="Times New Roman" w:eastAsia="Calibri" w:hAnsi="Times New Roman" w:cs="Times New Roman"/>
                <w:lang w:eastAsia="ru-RU"/>
              </w:rPr>
            </w:pPr>
            <w:bookmarkStart w:id="3" w:name="_Toc114921142"/>
            <w:bookmarkStart w:id="4" w:name="_Toc114927637"/>
            <w:r w:rsidRPr="008A0E99">
              <w:rPr>
                <w:rFonts w:ascii="Times New Roman" w:eastAsia="Calibri" w:hAnsi="Times New Roman" w:cs="Times New Roman"/>
                <w:lang w:eastAsia="ru-RU"/>
              </w:rPr>
              <w:t>1</w:t>
            </w:r>
            <w:bookmarkEnd w:id="3"/>
            <w:bookmarkEnd w:id="4"/>
          </w:p>
        </w:tc>
        <w:tc>
          <w:tcPr>
            <w:tcW w:w="6866" w:type="dxa"/>
            <w:shd w:val="clear" w:color="auto" w:fill="auto"/>
          </w:tcPr>
          <w:p w14:paraId="59680E56" w14:textId="77777777" w:rsidR="00B27815" w:rsidRPr="008A0E99" w:rsidRDefault="00B27815" w:rsidP="00AC69F0">
            <w:pPr>
              <w:spacing w:after="0"/>
              <w:jc w:val="center"/>
              <w:rPr>
                <w:rFonts w:ascii="Times New Roman" w:eastAsia="Calibri" w:hAnsi="Times New Roman" w:cs="Times New Roman"/>
                <w:lang w:eastAsia="ru-RU"/>
              </w:rPr>
            </w:pPr>
            <w:bookmarkStart w:id="5" w:name="_Toc114921143"/>
            <w:bookmarkStart w:id="6" w:name="_Toc114927638"/>
            <w:r w:rsidRPr="008A0E99">
              <w:rPr>
                <w:rFonts w:ascii="Times New Roman" w:eastAsia="Calibri" w:hAnsi="Times New Roman" w:cs="Times New Roman"/>
                <w:lang w:eastAsia="ru-RU"/>
              </w:rPr>
              <w:t>2</w:t>
            </w:r>
            <w:bookmarkEnd w:id="5"/>
            <w:bookmarkEnd w:id="6"/>
          </w:p>
        </w:tc>
        <w:tc>
          <w:tcPr>
            <w:tcW w:w="2974" w:type="dxa"/>
            <w:shd w:val="clear" w:color="auto" w:fill="auto"/>
          </w:tcPr>
          <w:p w14:paraId="07FAD422" w14:textId="77777777" w:rsidR="00B27815" w:rsidRPr="008A0E99" w:rsidRDefault="00B27815" w:rsidP="00AC69F0">
            <w:pPr>
              <w:spacing w:after="0"/>
              <w:jc w:val="center"/>
              <w:rPr>
                <w:rFonts w:ascii="Times New Roman" w:eastAsia="Calibri" w:hAnsi="Times New Roman" w:cs="Times New Roman"/>
                <w:lang w:eastAsia="ru-RU"/>
              </w:rPr>
            </w:pPr>
            <w:bookmarkStart w:id="7" w:name="_Toc114921144"/>
            <w:bookmarkStart w:id="8" w:name="_Toc114927639"/>
            <w:r w:rsidRPr="008A0E99">
              <w:rPr>
                <w:rFonts w:ascii="Times New Roman" w:eastAsia="Calibri" w:hAnsi="Times New Roman" w:cs="Times New Roman"/>
                <w:lang w:eastAsia="ru-RU"/>
              </w:rPr>
              <w:t>3</w:t>
            </w:r>
            <w:bookmarkEnd w:id="7"/>
            <w:bookmarkEnd w:id="8"/>
          </w:p>
        </w:tc>
        <w:tc>
          <w:tcPr>
            <w:tcW w:w="2416" w:type="dxa"/>
            <w:shd w:val="clear" w:color="auto" w:fill="auto"/>
          </w:tcPr>
          <w:p w14:paraId="3CA8DC7E" w14:textId="77777777" w:rsidR="00B27815" w:rsidRPr="008A0E99" w:rsidRDefault="00B27815" w:rsidP="00AC69F0">
            <w:pPr>
              <w:spacing w:after="0"/>
              <w:jc w:val="center"/>
              <w:rPr>
                <w:rFonts w:ascii="Times New Roman" w:eastAsia="Calibri" w:hAnsi="Times New Roman" w:cs="Times New Roman"/>
                <w:lang w:eastAsia="ru-RU"/>
              </w:rPr>
            </w:pPr>
            <w:bookmarkStart w:id="9" w:name="_Toc114921145"/>
            <w:bookmarkStart w:id="10" w:name="_Toc114927640"/>
            <w:r w:rsidRPr="008A0E99">
              <w:rPr>
                <w:rFonts w:ascii="Times New Roman" w:eastAsia="Calibri" w:hAnsi="Times New Roman" w:cs="Times New Roman"/>
                <w:lang w:eastAsia="ru-RU"/>
              </w:rPr>
              <w:t>4</w:t>
            </w:r>
            <w:bookmarkEnd w:id="9"/>
            <w:bookmarkEnd w:id="10"/>
          </w:p>
        </w:tc>
      </w:tr>
      <w:tr w:rsidR="000D00D1" w:rsidRPr="008A0E99" w14:paraId="50F3DD02" w14:textId="75E45099" w:rsidTr="000D00D1">
        <w:tc>
          <w:tcPr>
            <w:tcW w:w="2310" w:type="dxa"/>
            <w:shd w:val="clear" w:color="auto" w:fill="auto"/>
          </w:tcPr>
          <w:p w14:paraId="177725DA" w14:textId="6B8FB4A3" w:rsidR="000D00D1" w:rsidRPr="000D00D1" w:rsidRDefault="000D00D1" w:rsidP="000D00D1">
            <w:pPr>
              <w:spacing w:after="0"/>
              <w:rPr>
                <w:rFonts w:ascii="Times New Roman" w:eastAsia="Times New Roman" w:hAnsi="Times New Roman" w:cs="Times New Roman"/>
                <w:b/>
                <w:bCs/>
                <w:iCs/>
                <w:lang w:eastAsia="ru-RU"/>
              </w:rPr>
            </w:pPr>
            <w:r w:rsidRPr="000D00D1">
              <w:rPr>
                <w:rFonts w:ascii="Times New Roman" w:eastAsia="Times New Roman" w:hAnsi="Times New Roman" w:cs="Times New Roman"/>
                <w:b/>
                <w:bCs/>
                <w:iCs/>
                <w:lang w:eastAsia="ru-RU"/>
              </w:rPr>
              <w:t>Раздел 1</w:t>
            </w:r>
            <w:r>
              <w:rPr>
                <w:rFonts w:ascii="Times New Roman" w:eastAsia="Times New Roman" w:hAnsi="Times New Roman" w:cs="Times New Roman"/>
                <w:b/>
                <w:bCs/>
                <w:iCs/>
                <w:lang w:eastAsia="ru-RU"/>
              </w:rPr>
              <w:t>. Введение</w:t>
            </w:r>
          </w:p>
        </w:tc>
        <w:tc>
          <w:tcPr>
            <w:tcW w:w="6866" w:type="dxa"/>
            <w:shd w:val="clear" w:color="auto" w:fill="auto"/>
          </w:tcPr>
          <w:p w14:paraId="49CA5348" w14:textId="77777777" w:rsidR="000D00D1" w:rsidRPr="000D00D1" w:rsidRDefault="000D00D1" w:rsidP="000D00D1">
            <w:pPr>
              <w:spacing w:after="0"/>
              <w:rPr>
                <w:rFonts w:ascii="Times New Roman" w:eastAsia="Times New Roman" w:hAnsi="Times New Roman" w:cs="Times New Roman"/>
                <w:b/>
                <w:bCs/>
                <w:iCs/>
                <w:lang w:eastAsia="ru-RU"/>
              </w:rPr>
            </w:pPr>
          </w:p>
        </w:tc>
        <w:tc>
          <w:tcPr>
            <w:tcW w:w="2974" w:type="dxa"/>
            <w:shd w:val="clear" w:color="auto" w:fill="auto"/>
          </w:tcPr>
          <w:p w14:paraId="55C4BF17" w14:textId="3CBD0DBB" w:rsidR="000D00D1" w:rsidRPr="000D00D1" w:rsidRDefault="000D00D1" w:rsidP="000D00D1">
            <w:pPr>
              <w:spacing w:after="0"/>
              <w:jc w:val="center"/>
              <w:rPr>
                <w:rFonts w:ascii="Times New Roman" w:eastAsia="Times New Roman" w:hAnsi="Times New Roman" w:cs="Times New Roman"/>
                <w:b/>
                <w:bCs/>
                <w:iCs/>
                <w:lang w:eastAsia="ru-RU"/>
              </w:rPr>
            </w:pPr>
            <w:r w:rsidRPr="00081C61">
              <w:rPr>
                <w:rFonts w:ascii="Times New Roman" w:eastAsia="Times New Roman" w:hAnsi="Times New Roman" w:cs="Times New Roman"/>
                <w:b/>
                <w:bCs/>
                <w:iCs/>
                <w:lang w:eastAsia="ru-RU"/>
              </w:rPr>
              <w:t>4</w:t>
            </w:r>
          </w:p>
        </w:tc>
        <w:tc>
          <w:tcPr>
            <w:tcW w:w="2416" w:type="dxa"/>
            <w:shd w:val="clear" w:color="auto" w:fill="auto"/>
          </w:tcPr>
          <w:p w14:paraId="52F4F28B" w14:textId="3D4A1071" w:rsidR="000D00D1" w:rsidRPr="000D00D1" w:rsidRDefault="000D00D1" w:rsidP="000D00D1">
            <w:pPr>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ОК 01., </w:t>
            </w:r>
            <w:r w:rsidRPr="008A0E99">
              <w:rPr>
                <w:rFonts w:ascii="Times New Roman" w:eastAsia="Times New Roman" w:hAnsi="Times New Roman" w:cs="Times New Roman"/>
                <w:lang w:eastAsia="ru-RU"/>
              </w:rPr>
              <w:t>ОК 02.</w:t>
            </w:r>
            <w:r>
              <w:rPr>
                <w:rFonts w:ascii="Times New Roman" w:eastAsia="Times New Roman" w:hAnsi="Times New Roman" w:cs="Times New Roman"/>
                <w:lang w:eastAsia="ru-RU"/>
              </w:rPr>
              <w:t>, ЛР5.</w:t>
            </w:r>
          </w:p>
        </w:tc>
      </w:tr>
      <w:tr w:rsidR="000D00D1" w:rsidRPr="008A0E99" w14:paraId="0B44F440" w14:textId="77777777" w:rsidTr="000D00D1">
        <w:tc>
          <w:tcPr>
            <w:tcW w:w="2310" w:type="dxa"/>
            <w:vMerge w:val="restart"/>
            <w:shd w:val="clear" w:color="auto" w:fill="auto"/>
          </w:tcPr>
          <w:p w14:paraId="5EF59BD7" w14:textId="77777777" w:rsidR="000D00D1" w:rsidRDefault="000D00D1" w:rsidP="000D00D1">
            <w:pPr>
              <w:spacing w:after="0"/>
              <w:rPr>
                <w:rFonts w:ascii="Times New Roman" w:eastAsia="Times New Roman" w:hAnsi="Times New Roman" w:cs="Times New Roman"/>
              </w:rPr>
            </w:pPr>
            <w:r w:rsidRPr="000D00D1">
              <w:rPr>
                <w:rFonts w:ascii="Times New Roman" w:eastAsia="Calibri" w:hAnsi="Times New Roman" w:cs="Times New Roman"/>
                <w:b/>
                <w:lang w:eastAsia="ru-RU"/>
              </w:rPr>
              <w:t>Тема 1.1.</w:t>
            </w:r>
            <w:r w:rsidRPr="008A0E99">
              <w:rPr>
                <w:rFonts w:ascii="Times New Roman" w:eastAsia="Times New Roman" w:hAnsi="Times New Roman" w:cs="Times New Roman"/>
              </w:rPr>
              <w:t xml:space="preserve"> </w:t>
            </w:r>
          </w:p>
          <w:p w14:paraId="4D32C797" w14:textId="0F6870E8" w:rsidR="000D00D1" w:rsidRPr="000D00D1" w:rsidRDefault="000D00D1" w:rsidP="000D00D1">
            <w:pPr>
              <w:spacing w:after="0"/>
              <w:rPr>
                <w:rFonts w:ascii="Times New Roman" w:eastAsia="Times New Roman" w:hAnsi="Times New Roman" w:cs="Times New Roman"/>
                <w:b/>
                <w:bCs/>
                <w:iCs/>
                <w:lang w:eastAsia="ru-RU"/>
              </w:rPr>
            </w:pPr>
            <w:r w:rsidRPr="008A0E99">
              <w:rPr>
                <w:rFonts w:ascii="Times New Roman" w:eastAsia="Times New Roman" w:hAnsi="Times New Roman" w:cs="Times New Roman"/>
              </w:rPr>
              <w:t>География как наука.</w:t>
            </w:r>
          </w:p>
        </w:tc>
        <w:tc>
          <w:tcPr>
            <w:tcW w:w="6866" w:type="dxa"/>
            <w:shd w:val="clear" w:color="auto" w:fill="auto"/>
          </w:tcPr>
          <w:p w14:paraId="10A8EE64" w14:textId="572A501C" w:rsidR="000D00D1" w:rsidRPr="000D00D1" w:rsidRDefault="000D00D1" w:rsidP="000D00D1">
            <w:pPr>
              <w:spacing w:after="0"/>
              <w:rPr>
                <w:rFonts w:ascii="Times New Roman" w:eastAsia="Times New Roman" w:hAnsi="Times New Roman" w:cs="Times New Roman"/>
                <w:b/>
                <w:bCs/>
                <w:iCs/>
                <w:lang w:eastAsia="ru-RU"/>
              </w:rPr>
            </w:pPr>
            <w:r w:rsidRPr="000D00D1">
              <w:rPr>
                <w:rFonts w:ascii="Times New Roman" w:eastAsia="Times New Roman" w:hAnsi="Times New Roman" w:cs="Times New Roman"/>
                <w:b/>
                <w:bCs/>
                <w:iCs/>
                <w:lang w:eastAsia="ru-RU"/>
              </w:rPr>
              <w:t>Основное содержание</w:t>
            </w:r>
          </w:p>
        </w:tc>
        <w:tc>
          <w:tcPr>
            <w:tcW w:w="2974" w:type="dxa"/>
            <w:shd w:val="clear" w:color="auto" w:fill="auto"/>
          </w:tcPr>
          <w:p w14:paraId="301FD19C" w14:textId="0D501678" w:rsidR="000D00D1" w:rsidRPr="000D00D1" w:rsidRDefault="000D00D1" w:rsidP="000D00D1">
            <w:pPr>
              <w:spacing w:after="0"/>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2</w:t>
            </w:r>
          </w:p>
        </w:tc>
        <w:tc>
          <w:tcPr>
            <w:tcW w:w="2416" w:type="dxa"/>
            <w:vMerge w:val="restart"/>
            <w:shd w:val="clear" w:color="auto" w:fill="auto"/>
          </w:tcPr>
          <w:p w14:paraId="1AF7B7CC" w14:textId="77777777" w:rsidR="005634B5" w:rsidRDefault="005634B5" w:rsidP="00AC69F0">
            <w:pPr>
              <w:spacing w:after="0"/>
              <w:jc w:val="center"/>
              <w:rPr>
                <w:rFonts w:ascii="Times New Roman" w:eastAsia="Times New Roman" w:hAnsi="Times New Roman" w:cs="Times New Roman"/>
                <w:lang w:eastAsia="ru-RU"/>
              </w:rPr>
            </w:pPr>
          </w:p>
          <w:p w14:paraId="2C52D56B" w14:textId="77777777" w:rsidR="005634B5" w:rsidRDefault="005634B5" w:rsidP="00AC69F0">
            <w:pPr>
              <w:spacing w:after="0"/>
              <w:jc w:val="center"/>
              <w:rPr>
                <w:rFonts w:ascii="Times New Roman" w:eastAsia="Times New Roman" w:hAnsi="Times New Roman" w:cs="Times New Roman"/>
                <w:lang w:eastAsia="ru-RU"/>
              </w:rPr>
            </w:pPr>
          </w:p>
          <w:p w14:paraId="359AD51D" w14:textId="77777777" w:rsidR="000D00D1" w:rsidRPr="008A0E99" w:rsidRDefault="000D00D1" w:rsidP="00AC69F0">
            <w:pPr>
              <w:spacing w:after="0"/>
              <w:jc w:val="center"/>
              <w:rPr>
                <w:rFonts w:ascii="Times New Roman" w:eastAsia="Times New Roman" w:hAnsi="Times New Roman" w:cs="Times New Roman"/>
                <w:lang w:eastAsia="ru-RU"/>
              </w:rPr>
            </w:pPr>
            <w:r w:rsidRPr="008A0E99">
              <w:rPr>
                <w:rFonts w:ascii="Times New Roman" w:eastAsia="Times New Roman" w:hAnsi="Times New Roman" w:cs="Times New Roman"/>
                <w:lang w:eastAsia="ru-RU"/>
              </w:rPr>
              <w:t>ОК 01.</w:t>
            </w:r>
          </w:p>
          <w:p w14:paraId="0FEE8CC9" w14:textId="77777777" w:rsidR="000D00D1" w:rsidRDefault="000D00D1" w:rsidP="00AC69F0">
            <w:pPr>
              <w:spacing w:after="0"/>
              <w:jc w:val="center"/>
              <w:rPr>
                <w:rFonts w:ascii="Times New Roman" w:eastAsia="Times New Roman" w:hAnsi="Times New Roman" w:cs="Times New Roman"/>
                <w:lang w:eastAsia="ru-RU"/>
              </w:rPr>
            </w:pPr>
            <w:r w:rsidRPr="008A0E99">
              <w:rPr>
                <w:rFonts w:ascii="Times New Roman" w:eastAsia="Times New Roman" w:hAnsi="Times New Roman" w:cs="Times New Roman"/>
                <w:lang w:eastAsia="ru-RU"/>
              </w:rPr>
              <w:t>ОК 02.</w:t>
            </w:r>
          </w:p>
          <w:p w14:paraId="4FB91AC6" w14:textId="4D9BA6ED" w:rsidR="000D00D1" w:rsidRPr="000D00D1" w:rsidRDefault="000D00D1" w:rsidP="00AC69F0">
            <w:pPr>
              <w:spacing w:after="0"/>
              <w:jc w:val="center"/>
              <w:rPr>
                <w:rFonts w:ascii="Times New Roman" w:eastAsia="Times New Roman" w:hAnsi="Times New Roman" w:cs="Times New Roman"/>
                <w:b/>
                <w:bCs/>
                <w:iCs/>
                <w:lang w:eastAsia="ru-RU"/>
              </w:rPr>
            </w:pPr>
            <w:r>
              <w:rPr>
                <w:rFonts w:ascii="Times New Roman" w:eastAsia="Times New Roman" w:hAnsi="Times New Roman" w:cs="Times New Roman"/>
                <w:lang w:eastAsia="ru-RU"/>
              </w:rPr>
              <w:t>ЛР5.</w:t>
            </w:r>
          </w:p>
        </w:tc>
      </w:tr>
      <w:tr w:rsidR="000D00D1" w:rsidRPr="008A0E99" w14:paraId="3C32F0B8" w14:textId="77777777" w:rsidTr="000D00D1">
        <w:trPr>
          <w:trHeight w:val="555"/>
        </w:trPr>
        <w:tc>
          <w:tcPr>
            <w:tcW w:w="2310" w:type="dxa"/>
            <w:vMerge/>
            <w:shd w:val="clear" w:color="auto" w:fill="auto"/>
          </w:tcPr>
          <w:p w14:paraId="36727423" w14:textId="29FCB698" w:rsidR="000D00D1" w:rsidRPr="000D00D1" w:rsidRDefault="000D00D1" w:rsidP="000D00D1">
            <w:pPr>
              <w:spacing w:after="0"/>
              <w:rPr>
                <w:rFonts w:ascii="Times New Roman" w:eastAsia="Calibri" w:hAnsi="Times New Roman" w:cs="Times New Roman"/>
                <w:b/>
                <w:lang w:eastAsia="ru-RU"/>
              </w:rPr>
            </w:pPr>
          </w:p>
        </w:tc>
        <w:tc>
          <w:tcPr>
            <w:tcW w:w="6866" w:type="dxa"/>
            <w:shd w:val="clear" w:color="auto" w:fill="auto"/>
          </w:tcPr>
          <w:p w14:paraId="6B026E0D" w14:textId="68DFCAF4" w:rsidR="000D00D1" w:rsidRPr="008A0E99" w:rsidRDefault="000D00D1" w:rsidP="00AC69F0">
            <w:pPr>
              <w:spacing w:after="0"/>
              <w:jc w:val="both"/>
              <w:rPr>
                <w:rFonts w:ascii="Times New Roman" w:hAnsi="Times New Roman" w:cs="Times New Roman"/>
              </w:rPr>
            </w:pPr>
            <w:bookmarkStart w:id="11" w:name="_Toc114921147"/>
            <w:bookmarkStart w:id="12" w:name="_Toc114927642"/>
            <w:r w:rsidRPr="008A0E99">
              <w:rPr>
                <w:rFonts w:ascii="Times New Roman" w:eastAsia="Calibri" w:hAnsi="Times New Roman" w:cs="Times New Roman"/>
                <w:lang w:eastAsia="ru-RU"/>
              </w:rPr>
              <w:t>Источники географической информации.</w:t>
            </w:r>
            <w:r w:rsidRPr="008A0E99">
              <w:rPr>
                <w:rFonts w:ascii="Times New Roman" w:eastAsia="Times New Roman" w:hAnsi="Times New Roman" w:cs="Times New Roman"/>
              </w:rPr>
              <w:t xml:space="preserve"> </w:t>
            </w:r>
            <w:r w:rsidRPr="008A0E99">
              <w:rPr>
                <w:rFonts w:ascii="Times New Roman" w:hAnsi="Times New Roman" w:cs="Times New Roman"/>
              </w:rPr>
              <w:t xml:space="preserve">Ее роль и значение в системе наук. </w:t>
            </w:r>
            <w:bookmarkEnd w:id="11"/>
            <w:bookmarkEnd w:id="12"/>
          </w:p>
        </w:tc>
        <w:tc>
          <w:tcPr>
            <w:tcW w:w="2974" w:type="dxa"/>
            <w:vMerge w:val="restart"/>
            <w:shd w:val="clear" w:color="auto" w:fill="auto"/>
            <w:vAlign w:val="center"/>
          </w:tcPr>
          <w:p w14:paraId="5744CDCD" w14:textId="77777777" w:rsidR="000D00D1" w:rsidRPr="008A0E99" w:rsidRDefault="000D00D1" w:rsidP="000D00D1">
            <w:pPr>
              <w:spacing w:after="0"/>
              <w:jc w:val="center"/>
              <w:rPr>
                <w:rFonts w:ascii="Times New Roman" w:eastAsia="Calibri" w:hAnsi="Times New Roman" w:cs="Times New Roman"/>
                <w:lang w:eastAsia="ru-RU"/>
              </w:rPr>
            </w:pPr>
            <w:r w:rsidRPr="008A0E99">
              <w:rPr>
                <w:rFonts w:ascii="Times New Roman" w:eastAsia="Calibri" w:hAnsi="Times New Roman" w:cs="Times New Roman"/>
                <w:lang w:eastAsia="ru-RU"/>
              </w:rPr>
              <w:t>2</w:t>
            </w:r>
          </w:p>
        </w:tc>
        <w:tc>
          <w:tcPr>
            <w:tcW w:w="2416" w:type="dxa"/>
            <w:vMerge/>
            <w:shd w:val="clear" w:color="auto" w:fill="auto"/>
            <w:vAlign w:val="center"/>
          </w:tcPr>
          <w:p w14:paraId="352A8B68" w14:textId="68C3AB98" w:rsidR="000D00D1" w:rsidRPr="008A0E99" w:rsidRDefault="000D00D1" w:rsidP="00AC69F0">
            <w:pPr>
              <w:spacing w:after="0"/>
              <w:jc w:val="center"/>
              <w:rPr>
                <w:rFonts w:ascii="Times New Roman" w:eastAsia="Calibri" w:hAnsi="Times New Roman" w:cs="Times New Roman"/>
                <w:lang w:eastAsia="ru-RU"/>
              </w:rPr>
            </w:pPr>
          </w:p>
        </w:tc>
      </w:tr>
      <w:tr w:rsidR="000D00D1" w:rsidRPr="008A0E99" w14:paraId="2F15B8E0" w14:textId="77777777" w:rsidTr="000D00D1">
        <w:trPr>
          <w:trHeight w:val="1155"/>
        </w:trPr>
        <w:tc>
          <w:tcPr>
            <w:tcW w:w="2310" w:type="dxa"/>
            <w:vMerge/>
            <w:shd w:val="clear" w:color="auto" w:fill="auto"/>
          </w:tcPr>
          <w:p w14:paraId="0675755E" w14:textId="77777777" w:rsidR="000D00D1" w:rsidRPr="000D00D1" w:rsidRDefault="000D00D1" w:rsidP="000D00D1">
            <w:pPr>
              <w:spacing w:after="0"/>
              <w:rPr>
                <w:rFonts w:ascii="Times New Roman" w:eastAsia="Calibri" w:hAnsi="Times New Roman" w:cs="Times New Roman"/>
                <w:b/>
                <w:lang w:eastAsia="ru-RU"/>
              </w:rPr>
            </w:pPr>
          </w:p>
        </w:tc>
        <w:tc>
          <w:tcPr>
            <w:tcW w:w="6866" w:type="dxa"/>
            <w:shd w:val="clear" w:color="auto" w:fill="auto"/>
          </w:tcPr>
          <w:p w14:paraId="63245975" w14:textId="6A0D2ACA" w:rsidR="000D00D1" w:rsidRPr="008A0E99" w:rsidRDefault="000D00D1" w:rsidP="00AC69F0">
            <w:pPr>
              <w:spacing w:after="0"/>
              <w:jc w:val="both"/>
              <w:rPr>
                <w:rFonts w:ascii="Times New Roman" w:eastAsia="Calibri" w:hAnsi="Times New Roman" w:cs="Times New Roman"/>
                <w:lang w:eastAsia="ru-RU"/>
              </w:rPr>
            </w:pPr>
            <w:r w:rsidRPr="008A0E99">
              <w:rPr>
                <w:rFonts w:ascii="Times New Roman" w:hAnsi="Times New Roman" w:cs="Times New Roman"/>
              </w:rPr>
              <w:t xml:space="preserve">Источники географической информации и методы работы с ними. Традиционные и новые методы географических исследований. Географические карты различной тематики и их практическое использование. </w:t>
            </w:r>
          </w:p>
        </w:tc>
        <w:tc>
          <w:tcPr>
            <w:tcW w:w="2974" w:type="dxa"/>
            <w:vMerge/>
            <w:shd w:val="clear" w:color="auto" w:fill="auto"/>
            <w:vAlign w:val="center"/>
          </w:tcPr>
          <w:p w14:paraId="0488D432" w14:textId="77777777" w:rsidR="000D00D1" w:rsidRPr="008A0E99" w:rsidRDefault="000D00D1" w:rsidP="00AC69F0">
            <w:pPr>
              <w:spacing w:after="0"/>
              <w:jc w:val="center"/>
              <w:rPr>
                <w:rFonts w:ascii="Times New Roman" w:eastAsia="Calibri" w:hAnsi="Times New Roman" w:cs="Times New Roman"/>
                <w:lang w:eastAsia="ru-RU"/>
              </w:rPr>
            </w:pPr>
          </w:p>
        </w:tc>
        <w:tc>
          <w:tcPr>
            <w:tcW w:w="2416" w:type="dxa"/>
            <w:vMerge/>
            <w:shd w:val="clear" w:color="auto" w:fill="auto"/>
            <w:vAlign w:val="center"/>
          </w:tcPr>
          <w:p w14:paraId="10412ADA" w14:textId="77777777" w:rsidR="000D00D1" w:rsidRPr="008A0E99" w:rsidRDefault="000D00D1" w:rsidP="00AC69F0">
            <w:pPr>
              <w:spacing w:after="0"/>
              <w:jc w:val="center"/>
              <w:rPr>
                <w:rFonts w:ascii="Times New Roman" w:eastAsia="Times New Roman" w:hAnsi="Times New Roman" w:cs="Times New Roman"/>
                <w:lang w:eastAsia="ru-RU"/>
              </w:rPr>
            </w:pPr>
          </w:p>
        </w:tc>
      </w:tr>
      <w:tr w:rsidR="000D00D1" w:rsidRPr="008A0E99" w14:paraId="704D5D92" w14:textId="77777777" w:rsidTr="000D00D1">
        <w:trPr>
          <w:trHeight w:val="885"/>
        </w:trPr>
        <w:tc>
          <w:tcPr>
            <w:tcW w:w="2310" w:type="dxa"/>
            <w:vMerge/>
            <w:shd w:val="clear" w:color="auto" w:fill="auto"/>
          </w:tcPr>
          <w:p w14:paraId="1167CE30" w14:textId="77777777" w:rsidR="000D00D1" w:rsidRPr="000D00D1" w:rsidRDefault="000D00D1" w:rsidP="000D00D1">
            <w:pPr>
              <w:spacing w:after="0"/>
              <w:rPr>
                <w:rFonts w:ascii="Times New Roman" w:eastAsia="Calibri" w:hAnsi="Times New Roman" w:cs="Times New Roman"/>
                <w:b/>
                <w:lang w:eastAsia="ru-RU"/>
              </w:rPr>
            </w:pPr>
          </w:p>
        </w:tc>
        <w:tc>
          <w:tcPr>
            <w:tcW w:w="6866" w:type="dxa"/>
            <w:shd w:val="clear" w:color="auto" w:fill="auto"/>
          </w:tcPr>
          <w:p w14:paraId="565DB49F" w14:textId="38B3F00E" w:rsidR="000D00D1" w:rsidRPr="008A0E99" w:rsidRDefault="000D00D1" w:rsidP="00AC69F0">
            <w:pPr>
              <w:spacing w:after="0"/>
              <w:jc w:val="both"/>
              <w:rPr>
                <w:rFonts w:ascii="Times New Roman" w:hAnsi="Times New Roman" w:cs="Times New Roman"/>
              </w:rPr>
            </w:pPr>
            <w:bookmarkStart w:id="13" w:name="_Toc114921148"/>
            <w:bookmarkStart w:id="14" w:name="_Toc114927643"/>
            <w:r w:rsidRPr="008A0E99">
              <w:rPr>
                <w:rFonts w:ascii="Times New Roman" w:hAnsi="Times New Roman" w:cs="Times New Roman"/>
              </w:rPr>
              <w:t>«Сырые» источники информации и методы работы с ними (видеоблоги, тематические группы в соцсетях, художественная литература, путеводители, карты – их критический анализ)</w:t>
            </w:r>
            <w:bookmarkEnd w:id="13"/>
            <w:bookmarkEnd w:id="14"/>
          </w:p>
        </w:tc>
        <w:tc>
          <w:tcPr>
            <w:tcW w:w="2974" w:type="dxa"/>
            <w:vMerge/>
            <w:shd w:val="clear" w:color="auto" w:fill="auto"/>
            <w:vAlign w:val="center"/>
          </w:tcPr>
          <w:p w14:paraId="63E7168B" w14:textId="77777777" w:rsidR="000D00D1" w:rsidRPr="008A0E99" w:rsidRDefault="000D00D1" w:rsidP="00AC69F0">
            <w:pPr>
              <w:spacing w:after="0"/>
              <w:jc w:val="center"/>
              <w:rPr>
                <w:rFonts w:ascii="Times New Roman" w:eastAsia="Calibri" w:hAnsi="Times New Roman" w:cs="Times New Roman"/>
                <w:lang w:eastAsia="ru-RU"/>
              </w:rPr>
            </w:pPr>
          </w:p>
        </w:tc>
        <w:tc>
          <w:tcPr>
            <w:tcW w:w="2416" w:type="dxa"/>
            <w:vMerge/>
            <w:shd w:val="clear" w:color="auto" w:fill="auto"/>
            <w:vAlign w:val="center"/>
          </w:tcPr>
          <w:p w14:paraId="3358CA15" w14:textId="77777777" w:rsidR="000D00D1" w:rsidRPr="008A0E99" w:rsidRDefault="000D00D1" w:rsidP="00AC69F0">
            <w:pPr>
              <w:spacing w:after="0"/>
              <w:jc w:val="center"/>
              <w:rPr>
                <w:rFonts w:ascii="Times New Roman" w:eastAsia="Times New Roman" w:hAnsi="Times New Roman" w:cs="Times New Roman"/>
                <w:lang w:eastAsia="ru-RU"/>
              </w:rPr>
            </w:pPr>
          </w:p>
        </w:tc>
      </w:tr>
      <w:tr w:rsidR="000D00D1" w:rsidRPr="008A0E99" w14:paraId="7592ABCC" w14:textId="77777777" w:rsidTr="000D00D1">
        <w:tc>
          <w:tcPr>
            <w:tcW w:w="2310" w:type="dxa"/>
            <w:vMerge w:val="restart"/>
            <w:shd w:val="clear" w:color="auto" w:fill="auto"/>
          </w:tcPr>
          <w:p w14:paraId="26F21B9F" w14:textId="77777777" w:rsidR="000D00D1" w:rsidRDefault="000D00D1" w:rsidP="000D00D1">
            <w:pPr>
              <w:spacing w:after="0"/>
              <w:rPr>
                <w:rFonts w:ascii="Times New Roman" w:eastAsia="Calibri" w:hAnsi="Times New Roman" w:cs="Times New Roman"/>
                <w:b/>
                <w:lang w:eastAsia="ru-RU"/>
              </w:rPr>
            </w:pPr>
            <w:r>
              <w:rPr>
                <w:rFonts w:ascii="Times New Roman" w:eastAsia="Calibri" w:hAnsi="Times New Roman" w:cs="Times New Roman"/>
                <w:b/>
                <w:lang w:eastAsia="ru-RU"/>
              </w:rPr>
              <w:t>Тема 1.2.</w:t>
            </w:r>
          </w:p>
          <w:p w14:paraId="15DE5A93" w14:textId="77777777" w:rsidR="000D00D1" w:rsidRPr="000D00D1" w:rsidRDefault="000D00D1" w:rsidP="000D00D1">
            <w:pPr>
              <w:spacing w:after="0"/>
              <w:rPr>
                <w:rFonts w:ascii="Times New Roman" w:eastAsia="Calibri" w:hAnsi="Times New Roman" w:cs="Times New Roman"/>
                <w:lang w:eastAsia="ru-RU"/>
              </w:rPr>
            </w:pPr>
            <w:r w:rsidRPr="000D00D1">
              <w:rPr>
                <w:rFonts w:ascii="Times New Roman" w:eastAsia="Calibri" w:hAnsi="Times New Roman" w:cs="Times New Roman"/>
                <w:lang w:eastAsia="ru-RU"/>
              </w:rPr>
              <w:t>Становление медицинской</w:t>
            </w:r>
          </w:p>
          <w:p w14:paraId="554C982E" w14:textId="0E458276" w:rsidR="000D00D1" w:rsidRPr="000D00D1" w:rsidRDefault="000D00D1" w:rsidP="000D00D1">
            <w:pPr>
              <w:spacing w:after="0"/>
              <w:rPr>
                <w:rFonts w:ascii="Times New Roman" w:eastAsia="Calibri" w:hAnsi="Times New Roman" w:cs="Times New Roman"/>
                <w:b/>
                <w:lang w:eastAsia="ru-RU"/>
              </w:rPr>
            </w:pPr>
            <w:r w:rsidRPr="000D00D1">
              <w:rPr>
                <w:rFonts w:ascii="Times New Roman" w:eastAsia="Calibri" w:hAnsi="Times New Roman" w:cs="Times New Roman"/>
                <w:lang w:eastAsia="ru-RU"/>
              </w:rPr>
              <w:t>географии в России</w:t>
            </w:r>
          </w:p>
        </w:tc>
        <w:tc>
          <w:tcPr>
            <w:tcW w:w="6866" w:type="dxa"/>
            <w:shd w:val="clear" w:color="auto" w:fill="auto"/>
          </w:tcPr>
          <w:p w14:paraId="767710FF" w14:textId="57234267" w:rsidR="000D00D1" w:rsidRPr="008A0E99" w:rsidRDefault="00391867" w:rsidP="00AC69F0">
            <w:pPr>
              <w:spacing w:after="0"/>
              <w:jc w:val="both"/>
              <w:rPr>
                <w:rFonts w:ascii="Times New Roman" w:eastAsia="Calibri" w:hAnsi="Times New Roman" w:cs="Times New Roman"/>
                <w:lang w:eastAsia="ru-RU"/>
              </w:rPr>
            </w:pPr>
            <w:r w:rsidRPr="000D00D1">
              <w:rPr>
                <w:rFonts w:ascii="Times New Roman" w:hAnsi="Times New Roman" w:cs="Times New Roman"/>
                <w:b/>
              </w:rPr>
              <w:t>Профессионально-ориентированное содержание</w:t>
            </w:r>
          </w:p>
        </w:tc>
        <w:tc>
          <w:tcPr>
            <w:tcW w:w="2974" w:type="dxa"/>
            <w:shd w:val="clear" w:color="auto" w:fill="auto"/>
            <w:vAlign w:val="center"/>
          </w:tcPr>
          <w:p w14:paraId="50D4033E" w14:textId="57528826" w:rsidR="000D00D1" w:rsidRPr="000D00D1" w:rsidRDefault="000D00D1" w:rsidP="00AC69F0">
            <w:pPr>
              <w:spacing w:after="0"/>
              <w:jc w:val="center"/>
              <w:rPr>
                <w:rFonts w:ascii="Times New Roman" w:eastAsia="Calibri" w:hAnsi="Times New Roman" w:cs="Times New Roman"/>
                <w:b/>
                <w:lang w:eastAsia="ru-RU"/>
              </w:rPr>
            </w:pPr>
            <w:r w:rsidRPr="000D00D1">
              <w:rPr>
                <w:rFonts w:ascii="Times New Roman" w:eastAsia="Calibri" w:hAnsi="Times New Roman" w:cs="Times New Roman"/>
                <w:b/>
                <w:lang w:eastAsia="ru-RU"/>
              </w:rPr>
              <w:t>2</w:t>
            </w:r>
          </w:p>
        </w:tc>
        <w:tc>
          <w:tcPr>
            <w:tcW w:w="2416" w:type="dxa"/>
            <w:vMerge w:val="restart"/>
            <w:shd w:val="clear" w:color="auto" w:fill="auto"/>
            <w:vAlign w:val="center"/>
          </w:tcPr>
          <w:p w14:paraId="6E2F2597" w14:textId="77777777" w:rsidR="000D00D1" w:rsidRPr="008A0E99" w:rsidRDefault="000D00D1" w:rsidP="000D00D1">
            <w:pPr>
              <w:spacing w:after="0"/>
              <w:jc w:val="center"/>
              <w:rPr>
                <w:rFonts w:ascii="Times New Roman" w:eastAsia="Times New Roman" w:hAnsi="Times New Roman" w:cs="Times New Roman"/>
                <w:lang w:eastAsia="ru-RU"/>
              </w:rPr>
            </w:pPr>
            <w:r w:rsidRPr="008A0E99">
              <w:rPr>
                <w:rFonts w:ascii="Times New Roman" w:eastAsia="Times New Roman" w:hAnsi="Times New Roman" w:cs="Times New Roman"/>
                <w:lang w:eastAsia="ru-RU"/>
              </w:rPr>
              <w:t>ОК 01.</w:t>
            </w:r>
          </w:p>
          <w:p w14:paraId="21C1F80F" w14:textId="77777777" w:rsidR="000D00D1" w:rsidRDefault="000D00D1" w:rsidP="000D00D1">
            <w:pPr>
              <w:spacing w:after="0"/>
              <w:jc w:val="center"/>
              <w:rPr>
                <w:rFonts w:ascii="Times New Roman" w:eastAsia="Times New Roman" w:hAnsi="Times New Roman" w:cs="Times New Roman"/>
                <w:lang w:eastAsia="ru-RU"/>
              </w:rPr>
            </w:pPr>
            <w:r w:rsidRPr="008A0E99">
              <w:rPr>
                <w:rFonts w:ascii="Times New Roman" w:eastAsia="Times New Roman" w:hAnsi="Times New Roman" w:cs="Times New Roman"/>
                <w:lang w:eastAsia="ru-RU"/>
              </w:rPr>
              <w:t>ОК 02.</w:t>
            </w:r>
          </w:p>
          <w:p w14:paraId="708D3E0F" w14:textId="32B1C531" w:rsidR="000D00D1" w:rsidRPr="008A0E99" w:rsidRDefault="000D00D1" w:rsidP="000D00D1">
            <w:pPr>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ЛР 5.</w:t>
            </w:r>
          </w:p>
        </w:tc>
      </w:tr>
      <w:tr w:rsidR="00391867" w:rsidRPr="008A0E99" w14:paraId="7CB3A97C" w14:textId="77777777" w:rsidTr="000D00D1">
        <w:tc>
          <w:tcPr>
            <w:tcW w:w="2310" w:type="dxa"/>
            <w:vMerge/>
            <w:shd w:val="clear" w:color="auto" w:fill="auto"/>
          </w:tcPr>
          <w:p w14:paraId="0A9F32DE" w14:textId="77777777" w:rsidR="00391867" w:rsidRDefault="00391867" w:rsidP="000D00D1">
            <w:pPr>
              <w:spacing w:after="0"/>
              <w:rPr>
                <w:rFonts w:ascii="Times New Roman" w:eastAsia="Calibri" w:hAnsi="Times New Roman" w:cs="Times New Roman"/>
                <w:b/>
                <w:lang w:eastAsia="ru-RU"/>
              </w:rPr>
            </w:pPr>
          </w:p>
        </w:tc>
        <w:tc>
          <w:tcPr>
            <w:tcW w:w="6866" w:type="dxa"/>
            <w:shd w:val="clear" w:color="auto" w:fill="auto"/>
          </w:tcPr>
          <w:p w14:paraId="186F293F" w14:textId="31D4DFE6" w:rsidR="00391867" w:rsidRPr="000D00D1" w:rsidRDefault="00391867" w:rsidP="00AC69F0">
            <w:pPr>
              <w:spacing w:after="0"/>
              <w:jc w:val="both"/>
              <w:rPr>
                <w:rFonts w:ascii="Times New Roman" w:eastAsia="Calibri" w:hAnsi="Times New Roman" w:cs="Times New Roman"/>
                <w:lang w:eastAsia="ru-RU"/>
              </w:rPr>
            </w:pPr>
            <w:r w:rsidRPr="000D00D1">
              <w:rPr>
                <w:rFonts w:ascii="Times New Roman" w:hAnsi="Times New Roman" w:cs="Times New Roman"/>
              </w:rPr>
              <w:t>Медицинская наука и её становление. Основные этапы.</w:t>
            </w:r>
            <w:r>
              <w:rPr>
                <w:rFonts w:ascii="Times New Roman" w:hAnsi="Times New Roman" w:cs="Times New Roman"/>
              </w:rPr>
              <w:t xml:space="preserve"> </w:t>
            </w:r>
            <w:r w:rsidRPr="000D00D1">
              <w:rPr>
                <w:rFonts w:ascii="Times New Roman" w:hAnsi="Times New Roman" w:cs="Times New Roman"/>
              </w:rPr>
              <w:t>Этапы развития медицинской географии.</w:t>
            </w:r>
          </w:p>
        </w:tc>
        <w:tc>
          <w:tcPr>
            <w:tcW w:w="2974" w:type="dxa"/>
            <w:vMerge w:val="restart"/>
            <w:shd w:val="clear" w:color="auto" w:fill="auto"/>
            <w:vAlign w:val="center"/>
          </w:tcPr>
          <w:p w14:paraId="7B8E0B02" w14:textId="20C6103F" w:rsidR="00391867" w:rsidRPr="008A0E99" w:rsidRDefault="00391867" w:rsidP="00AC69F0">
            <w:pPr>
              <w:spacing w:after="0"/>
              <w:jc w:val="center"/>
              <w:rPr>
                <w:rFonts w:ascii="Times New Roman" w:eastAsia="Calibri" w:hAnsi="Times New Roman" w:cs="Times New Roman"/>
                <w:lang w:eastAsia="ru-RU"/>
              </w:rPr>
            </w:pPr>
            <w:r>
              <w:rPr>
                <w:rFonts w:ascii="Times New Roman" w:eastAsia="Calibri" w:hAnsi="Times New Roman" w:cs="Times New Roman"/>
                <w:lang w:eastAsia="ru-RU"/>
              </w:rPr>
              <w:t>2</w:t>
            </w:r>
          </w:p>
        </w:tc>
        <w:tc>
          <w:tcPr>
            <w:tcW w:w="2416" w:type="dxa"/>
            <w:vMerge/>
            <w:shd w:val="clear" w:color="auto" w:fill="auto"/>
            <w:vAlign w:val="center"/>
          </w:tcPr>
          <w:p w14:paraId="1349439D" w14:textId="77777777" w:rsidR="00391867" w:rsidRPr="008A0E99" w:rsidRDefault="00391867" w:rsidP="00AC69F0">
            <w:pPr>
              <w:spacing w:after="0"/>
              <w:jc w:val="center"/>
              <w:rPr>
                <w:rFonts w:ascii="Times New Roman" w:eastAsia="Times New Roman" w:hAnsi="Times New Roman" w:cs="Times New Roman"/>
                <w:lang w:eastAsia="ru-RU"/>
              </w:rPr>
            </w:pPr>
          </w:p>
        </w:tc>
      </w:tr>
      <w:tr w:rsidR="00391867" w:rsidRPr="008A0E99" w14:paraId="33856DFC" w14:textId="77777777" w:rsidTr="000D00D1">
        <w:tc>
          <w:tcPr>
            <w:tcW w:w="2310" w:type="dxa"/>
            <w:vMerge/>
            <w:shd w:val="clear" w:color="auto" w:fill="auto"/>
          </w:tcPr>
          <w:p w14:paraId="5D5E14B7" w14:textId="77777777" w:rsidR="00391867" w:rsidRDefault="00391867" w:rsidP="000D00D1">
            <w:pPr>
              <w:spacing w:after="0"/>
              <w:rPr>
                <w:rFonts w:ascii="Times New Roman" w:eastAsia="Calibri" w:hAnsi="Times New Roman" w:cs="Times New Roman"/>
                <w:b/>
                <w:lang w:eastAsia="ru-RU"/>
              </w:rPr>
            </w:pPr>
          </w:p>
        </w:tc>
        <w:tc>
          <w:tcPr>
            <w:tcW w:w="6866" w:type="dxa"/>
            <w:shd w:val="clear" w:color="auto" w:fill="auto"/>
          </w:tcPr>
          <w:p w14:paraId="7D4D9BB3" w14:textId="7E0DDCC9" w:rsidR="00391867" w:rsidRPr="000D00D1" w:rsidRDefault="00391867" w:rsidP="00AC69F0">
            <w:pPr>
              <w:spacing w:after="0"/>
              <w:jc w:val="both"/>
              <w:rPr>
                <w:rFonts w:ascii="Times New Roman" w:eastAsia="Calibri" w:hAnsi="Times New Roman" w:cs="Times New Roman"/>
                <w:lang w:eastAsia="ru-RU"/>
              </w:rPr>
            </w:pPr>
            <w:r w:rsidRPr="000D00D1">
              <w:rPr>
                <w:rFonts w:ascii="Times New Roman" w:hAnsi="Times New Roman" w:cs="Times New Roman"/>
              </w:rPr>
              <w:t>Медицинская география в ХХ веке.</w:t>
            </w:r>
          </w:p>
        </w:tc>
        <w:tc>
          <w:tcPr>
            <w:tcW w:w="2974" w:type="dxa"/>
            <w:vMerge/>
            <w:shd w:val="clear" w:color="auto" w:fill="auto"/>
            <w:vAlign w:val="center"/>
          </w:tcPr>
          <w:p w14:paraId="255B1F76" w14:textId="6969F363" w:rsidR="00391867" w:rsidRPr="000D00D1" w:rsidRDefault="00391867" w:rsidP="00AC69F0">
            <w:pPr>
              <w:spacing w:after="0"/>
              <w:jc w:val="center"/>
              <w:rPr>
                <w:rFonts w:ascii="Times New Roman" w:eastAsia="Calibri" w:hAnsi="Times New Roman" w:cs="Times New Roman"/>
                <w:b/>
                <w:lang w:eastAsia="ru-RU"/>
              </w:rPr>
            </w:pPr>
          </w:p>
        </w:tc>
        <w:tc>
          <w:tcPr>
            <w:tcW w:w="2416" w:type="dxa"/>
            <w:vMerge/>
            <w:shd w:val="clear" w:color="auto" w:fill="auto"/>
            <w:vAlign w:val="center"/>
          </w:tcPr>
          <w:p w14:paraId="33D2A80B" w14:textId="77777777" w:rsidR="00391867" w:rsidRPr="008A0E99" w:rsidRDefault="00391867" w:rsidP="00AC69F0">
            <w:pPr>
              <w:spacing w:after="0"/>
              <w:jc w:val="center"/>
              <w:rPr>
                <w:rFonts w:ascii="Times New Roman" w:eastAsia="Times New Roman" w:hAnsi="Times New Roman" w:cs="Times New Roman"/>
                <w:lang w:eastAsia="ru-RU"/>
              </w:rPr>
            </w:pPr>
          </w:p>
        </w:tc>
      </w:tr>
      <w:tr w:rsidR="006E18BF" w:rsidRPr="008A0E99" w14:paraId="08E2A5D8" w14:textId="77777777" w:rsidTr="000D00D1">
        <w:tc>
          <w:tcPr>
            <w:tcW w:w="9176" w:type="dxa"/>
            <w:gridSpan w:val="2"/>
            <w:shd w:val="clear" w:color="auto" w:fill="auto"/>
          </w:tcPr>
          <w:p w14:paraId="094997D1" w14:textId="75DD353B" w:rsidR="006E18BF" w:rsidRPr="008A0E99" w:rsidRDefault="006E18BF" w:rsidP="000D00D1">
            <w:pPr>
              <w:spacing w:after="0"/>
              <w:jc w:val="both"/>
              <w:rPr>
                <w:rFonts w:ascii="Times New Roman" w:eastAsia="Calibri" w:hAnsi="Times New Roman" w:cs="Times New Roman"/>
                <w:b/>
                <w:bCs/>
                <w:lang w:eastAsia="ru-RU"/>
              </w:rPr>
            </w:pPr>
            <w:r w:rsidRPr="008A0E99">
              <w:rPr>
                <w:rFonts w:ascii="Times New Roman" w:eastAsia="Calibri" w:hAnsi="Times New Roman" w:cs="Times New Roman"/>
                <w:b/>
                <w:bCs/>
                <w:lang w:eastAsia="ru-RU"/>
              </w:rPr>
              <w:t xml:space="preserve">Раздел </w:t>
            </w:r>
            <w:r>
              <w:rPr>
                <w:rFonts w:ascii="Times New Roman" w:eastAsia="Calibri" w:hAnsi="Times New Roman" w:cs="Times New Roman"/>
                <w:b/>
                <w:bCs/>
                <w:lang w:eastAsia="ru-RU"/>
              </w:rPr>
              <w:t>2</w:t>
            </w:r>
            <w:r w:rsidRPr="008A0E99">
              <w:rPr>
                <w:rFonts w:ascii="Times New Roman" w:eastAsia="Calibri" w:hAnsi="Times New Roman" w:cs="Times New Roman"/>
                <w:b/>
                <w:bCs/>
                <w:lang w:eastAsia="ru-RU"/>
              </w:rPr>
              <w:t>. Общая характеристика мира</w:t>
            </w:r>
          </w:p>
        </w:tc>
        <w:tc>
          <w:tcPr>
            <w:tcW w:w="2974" w:type="dxa"/>
            <w:shd w:val="clear" w:color="auto" w:fill="auto"/>
            <w:vAlign w:val="center"/>
          </w:tcPr>
          <w:p w14:paraId="6751DFA6" w14:textId="74B94FE6" w:rsidR="006E18BF" w:rsidRPr="008A0E99" w:rsidRDefault="006E18BF" w:rsidP="00AC69F0">
            <w:pPr>
              <w:spacing w:after="0"/>
              <w:jc w:val="center"/>
              <w:rPr>
                <w:rFonts w:ascii="Times New Roman" w:eastAsia="Calibri" w:hAnsi="Times New Roman" w:cs="Times New Roman"/>
                <w:b/>
                <w:bCs/>
                <w:lang w:eastAsia="ru-RU"/>
              </w:rPr>
            </w:pPr>
            <w:r w:rsidRPr="00081C61">
              <w:rPr>
                <w:rFonts w:ascii="Times New Roman" w:eastAsia="Calibri" w:hAnsi="Times New Roman" w:cs="Times New Roman"/>
                <w:b/>
                <w:bCs/>
                <w:lang w:eastAsia="ru-RU"/>
              </w:rPr>
              <w:t>3</w:t>
            </w:r>
            <w:r w:rsidR="00E70E58">
              <w:rPr>
                <w:rFonts w:ascii="Times New Roman" w:eastAsia="Calibri" w:hAnsi="Times New Roman" w:cs="Times New Roman"/>
                <w:b/>
                <w:bCs/>
                <w:lang w:eastAsia="ru-RU"/>
              </w:rPr>
              <w:t>6</w:t>
            </w:r>
            <w:r w:rsidR="00391867">
              <w:rPr>
                <w:rFonts w:ascii="Times New Roman" w:eastAsia="Calibri" w:hAnsi="Times New Roman" w:cs="Times New Roman"/>
                <w:b/>
                <w:bCs/>
                <w:lang w:eastAsia="ru-RU"/>
              </w:rPr>
              <w:t>/</w:t>
            </w:r>
            <w:r w:rsidR="00F76B4B">
              <w:rPr>
                <w:rFonts w:ascii="Times New Roman" w:eastAsia="Calibri" w:hAnsi="Times New Roman" w:cs="Times New Roman"/>
                <w:b/>
                <w:bCs/>
                <w:lang w:eastAsia="ru-RU"/>
              </w:rPr>
              <w:t>22</w:t>
            </w:r>
          </w:p>
        </w:tc>
        <w:tc>
          <w:tcPr>
            <w:tcW w:w="2416" w:type="dxa"/>
            <w:vMerge w:val="restart"/>
            <w:shd w:val="clear" w:color="auto" w:fill="auto"/>
            <w:vAlign w:val="center"/>
          </w:tcPr>
          <w:p w14:paraId="00E596B5" w14:textId="77777777" w:rsidR="006E18BF" w:rsidRDefault="006E18BF" w:rsidP="00AC69F0">
            <w:pPr>
              <w:spacing w:after="0"/>
              <w:jc w:val="center"/>
              <w:rPr>
                <w:rFonts w:ascii="Times New Roman" w:eastAsia="Times New Roman" w:hAnsi="Times New Roman" w:cs="Times New Roman"/>
                <w:lang w:eastAsia="ru-RU"/>
              </w:rPr>
            </w:pPr>
          </w:p>
          <w:p w14:paraId="02D35D13" w14:textId="77777777" w:rsidR="006E18BF" w:rsidRDefault="006E18BF" w:rsidP="00AC69F0">
            <w:pPr>
              <w:spacing w:after="0"/>
              <w:jc w:val="center"/>
              <w:rPr>
                <w:rFonts w:ascii="Times New Roman" w:eastAsia="Times New Roman" w:hAnsi="Times New Roman" w:cs="Times New Roman"/>
                <w:lang w:eastAsia="ru-RU"/>
              </w:rPr>
            </w:pPr>
          </w:p>
          <w:p w14:paraId="01A641AD" w14:textId="77777777" w:rsidR="006E18BF" w:rsidRDefault="006E18BF" w:rsidP="00AC69F0">
            <w:pPr>
              <w:spacing w:after="0"/>
              <w:jc w:val="center"/>
              <w:rPr>
                <w:rFonts w:ascii="Times New Roman" w:eastAsia="Times New Roman" w:hAnsi="Times New Roman" w:cs="Times New Roman"/>
                <w:lang w:eastAsia="ru-RU"/>
              </w:rPr>
            </w:pPr>
          </w:p>
          <w:p w14:paraId="6232496C" w14:textId="77777777" w:rsidR="006E18BF" w:rsidRDefault="006E18BF" w:rsidP="00AC69F0">
            <w:pPr>
              <w:spacing w:after="0"/>
              <w:jc w:val="center"/>
              <w:rPr>
                <w:rFonts w:ascii="Times New Roman" w:eastAsia="Times New Roman" w:hAnsi="Times New Roman" w:cs="Times New Roman"/>
                <w:lang w:eastAsia="ru-RU"/>
              </w:rPr>
            </w:pPr>
          </w:p>
          <w:p w14:paraId="3E378EF2" w14:textId="77777777" w:rsidR="006E18BF" w:rsidRPr="008A0E99" w:rsidRDefault="006E18BF" w:rsidP="00AC69F0">
            <w:pPr>
              <w:spacing w:after="0"/>
              <w:jc w:val="center"/>
              <w:rPr>
                <w:rFonts w:ascii="Times New Roman" w:eastAsia="Times New Roman" w:hAnsi="Times New Roman" w:cs="Times New Roman"/>
                <w:lang w:eastAsia="ru-RU"/>
              </w:rPr>
            </w:pPr>
            <w:r w:rsidRPr="008A0E99">
              <w:rPr>
                <w:rFonts w:ascii="Times New Roman" w:eastAsia="Times New Roman" w:hAnsi="Times New Roman" w:cs="Times New Roman"/>
                <w:lang w:eastAsia="ru-RU"/>
              </w:rPr>
              <w:t>ОК 02.</w:t>
            </w:r>
          </w:p>
          <w:p w14:paraId="74739F98" w14:textId="77777777" w:rsidR="006E18BF" w:rsidRPr="008A0E99" w:rsidRDefault="006E18BF" w:rsidP="00AC69F0">
            <w:pPr>
              <w:spacing w:after="0"/>
              <w:jc w:val="center"/>
              <w:rPr>
                <w:rFonts w:ascii="Times New Roman" w:eastAsia="Calibri" w:hAnsi="Times New Roman" w:cs="Times New Roman"/>
                <w:iCs/>
                <w:lang w:eastAsia="ru-RU"/>
              </w:rPr>
            </w:pPr>
            <w:r w:rsidRPr="008A0E99">
              <w:rPr>
                <w:rFonts w:ascii="Times New Roman" w:eastAsia="Times New Roman" w:hAnsi="Times New Roman" w:cs="Times New Roman"/>
                <w:iCs/>
                <w:lang w:eastAsia="ru-RU"/>
              </w:rPr>
              <w:t>ОК 04.</w:t>
            </w:r>
          </w:p>
          <w:p w14:paraId="12BE8794" w14:textId="77777777" w:rsidR="006E18BF" w:rsidRDefault="006E18BF" w:rsidP="00AC69F0">
            <w:pPr>
              <w:spacing w:after="0"/>
              <w:jc w:val="center"/>
              <w:rPr>
                <w:rFonts w:ascii="Times New Roman" w:eastAsia="Times New Roman" w:hAnsi="Times New Roman" w:cs="Times New Roman"/>
                <w:lang w:eastAsia="ru-RU"/>
              </w:rPr>
            </w:pPr>
            <w:r w:rsidRPr="008A0E99">
              <w:rPr>
                <w:rFonts w:ascii="Times New Roman" w:eastAsia="Times New Roman" w:hAnsi="Times New Roman" w:cs="Times New Roman"/>
                <w:lang w:eastAsia="ru-RU"/>
              </w:rPr>
              <w:lastRenderedPageBreak/>
              <w:t>ОК 09.</w:t>
            </w:r>
          </w:p>
          <w:p w14:paraId="4AFDE262" w14:textId="3263E7E6" w:rsidR="006E18BF" w:rsidRPr="008A0E99" w:rsidRDefault="006E18BF" w:rsidP="00AC69F0">
            <w:pPr>
              <w:spacing w:after="0"/>
              <w:jc w:val="center"/>
              <w:rPr>
                <w:rFonts w:ascii="Times New Roman" w:eastAsia="Calibri" w:hAnsi="Times New Roman" w:cs="Times New Roman"/>
                <w:b/>
                <w:bCs/>
                <w:lang w:eastAsia="ru-RU"/>
              </w:rPr>
            </w:pPr>
            <w:r>
              <w:rPr>
                <w:rFonts w:ascii="Times New Roman" w:eastAsia="Times New Roman" w:hAnsi="Times New Roman" w:cs="Times New Roman"/>
                <w:lang w:eastAsia="ru-RU"/>
              </w:rPr>
              <w:t>ЛР10.</w:t>
            </w:r>
          </w:p>
        </w:tc>
      </w:tr>
      <w:tr w:rsidR="006E18BF" w:rsidRPr="008A0E99" w14:paraId="4A110784" w14:textId="77777777" w:rsidTr="000D00D1">
        <w:trPr>
          <w:trHeight w:val="356"/>
        </w:trPr>
        <w:tc>
          <w:tcPr>
            <w:tcW w:w="2310" w:type="dxa"/>
            <w:vMerge w:val="restart"/>
            <w:shd w:val="clear" w:color="auto" w:fill="auto"/>
          </w:tcPr>
          <w:p w14:paraId="7A00F395" w14:textId="173DE669" w:rsidR="006E18BF" w:rsidRPr="008A0E99" w:rsidRDefault="006E18BF" w:rsidP="000D00D1">
            <w:pPr>
              <w:spacing w:after="0"/>
              <w:rPr>
                <w:rFonts w:ascii="Times New Roman" w:eastAsia="Calibri" w:hAnsi="Times New Roman" w:cs="Times New Roman"/>
                <w:lang w:eastAsia="ru-RU"/>
              </w:rPr>
            </w:pPr>
            <w:r w:rsidRPr="00EA2C3E">
              <w:rPr>
                <w:rFonts w:ascii="Times New Roman" w:eastAsia="Calibri" w:hAnsi="Times New Roman" w:cs="Times New Roman"/>
                <w:b/>
                <w:lang w:eastAsia="ru-RU"/>
              </w:rPr>
              <w:t xml:space="preserve">Тема </w:t>
            </w:r>
            <w:r>
              <w:rPr>
                <w:rFonts w:ascii="Times New Roman" w:eastAsia="Calibri" w:hAnsi="Times New Roman" w:cs="Times New Roman"/>
                <w:b/>
                <w:lang w:eastAsia="ru-RU"/>
              </w:rPr>
              <w:t>2</w:t>
            </w:r>
            <w:r w:rsidRPr="00EA2C3E">
              <w:rPr>
                <w:rFonts w:ascii="Times New Roman" w:eastAsia="Calibri" w:hAnsi="Times New Roman" w:cs="Times New Roman"/>
                <w:b/>
                <w:lang w:eastAsia="ru-RU"/>
              </w:rPr>
              <w:t>.1.</w:t>
            </w:r>
            <w:r w:rsidRPr="008A0E99">
              <w:rPr>
                <w:rFonts w:ascii="Times New Roman" w:eastAsia="Calibri" w:hAnsi="Times New Roman" w:cs="Times New Roman"/>
                <w:lang w:eastAsia="ru-RU"/>
              </w:rPr>
              <w:t xml:space="preserve"> Современная политическая карта мира</w:t>
            </w:r>
          </w:p>
        </w:tc>
        <w:tc>
          <w:tcPr>
            <w:tcW w:w="6866" w:type="dxa"/>
            <w:shd w:val="clear" w:color="auto" w:fill="auto"/>
          </w:tcPr>
          <w:p w14:paraId="118D8A1A" w14:textId="1FD6BA93" w:rsidR="006E18BF" w:rsidRPr="008A0E99" w:rsidRDefault="006E18BF" w:rsidP="00AC69F0">
            <w:pPr>
              <w:spacing w:after="0"/>
              <w:jc w:val="both"/>
              <w:rPr>
                <w:rFonts w:ascii="Times New Roman" w:eastAsia="Calibri" w:hAnsi="Times New Roman" w:cs="Times New Roman"/>
                <w:b/>
                <w:bCs/>
              </w:rPr>
            </w:pPr>
            <w:r w:rsidRPr="008A0E99">
              <w:rPr>
                <w:rFonts w:ascii="Times New Roman" w:eastAsia="Times New Roman" w:hAnsi="Times New Roman" w:cs="Times New Roman"/>
                <w:b/>
                <w:bCs/>
                <w:lang w:eastAsia="ru-RU"/>
              </w:rPr>
              <w:t>Основное</w:t>
            </w:r>
            <w:r w:rsidRPr="008A0E99">
              <w:rPr>
                <w:rFonts w:ascii="Times New Roman" w:eastAsia="Times New Roman" w:hAnsi="Times New Roman" w:cs="Times New Roman"/>
                <w:b/>
                <w:bCs/>
                <w:i/>
                <w:iCs/>
                <w:lang w:eastAsia="ru-RU"/>
              </w:rPr>
              <w:t xml:space="preserve"> </w:t>
            </w:r>
            <w:r w:rsidRPr="008A0E99">
              <w:rPr>
                <w:rFonts w:ascii="Times New Roman" w:eastAsia="Times New Roman" w:hAnsi="Times New Roman" w:cs="Times New Roman"/>
                <w:b/>
                <w:bCs/>
                <w:lang w:eastAsia="ru-RU"/>
              </w:rPr>
              <w:t>содержание</w:t>
            </w:r>
          </w:p>
        </w:tc>
        <w:tc>
          <w:tcPr>
            <w:tcW w:w="2974" w:type="dxa"/>
            <w:shd w:val="clear" w:color="auto" w:fill="auto"/>
            <w:vAlign w:val="center"/>
          </w:tcPr>
          <w:p w14:paraId="7DF7BB5E" w14:textId="70333EB9" w:rsidR="006E18BF" w:rsidRPr="00686260" w:rsidRDefault="006E18BF" w:rsidP="00AC69F0">
            <w:pPr>
              <w:spacing w:after="0"/>
              <w:jc w:val="center"/>
              <w:rPr>
                <w:rFonts w:ascii="Times New Roman" w:eastAsia="Calibri" w:hAnsi="Times New Roman" w:cs="Times New Roman"/>
                <w:b/>
                <w:lang w:eastAsia="ru-RU"/>
              </w:rPr>
            </w:pPr>
            <w:r>
              <w:rPr>
                <w:rFonts w:ascii="Times New Roman" w:eastAsia="Calibri" w:hAnsi="Times New Roman" w:cs="Times New Roman"/>
                <w:b/>
                <w:lang w:eastAsia="ru-RU"/>
              </w:rPr>
              <w:t>6</w:t>
            </w:r>
          </w:p>
        </w:tc>
        <w:tc>
          <w:tcPr>
            <w:tcW w:w="2416" w:type="dxa"/>
            <w:vMerge/>
            <w:shd w:val="clear" w:color="auto" w:fill="auto"/>
            <w:vAlign w:val="center"/>
          </w:tcPr>
          <w:p w14:paraId="23DC00A2" w14:textId="6572D1C0" w:rsidR="006E18BF" w:rsidRPr="008A0E99" w:rsidRDefault="006E18BF" w:rsidP="00AC69F0">
            <w:pPr>
              <w:spacing w:after="0"/>
              <w:jc w:val="center"/>
              <w:rPr>
                <w:rFonts w:ascii="Times New Roman" w:eastAsia="Calibri" w:hAnsi="Times New Roman" w:cs="Times New Roman"/>
                <w:lang w:eastAsia="ru-RU"/>
              </w:rPr>
            </w:pPr>
          </w:p>
        </w:tc>
      </w:tr>
      <w:tr w:rsidR="006E18BF" w:rsidRPr="008A0E99" w14:paraId="4599E555" w14:textId="77777777" w:rsidTr="005634B5">
        <w:trPr>
          <w:trHeight w:val="545"/>
        </w:trPr>
        <w:tc>
          <w:tcPr>
            <w:tcW w:w="2310" w:type="dxa"/>
            <w:vMerge/>
            <w:shd w:val="clear" w:color="auto" w:fill="auto"/>
          </w:tcPr>
          <w:p w14:paraId="0A5A236E" w14:textId="77777777" w:rsidR="006E18BF" w:rsidRPr="008A0E99" w:rsidRDefault="006E18BF" w:rsidP="00AC69F0">
            <w:pPr>
              <w:spacing w:after="0"/>
              <w:jc w:val="both"/>
              <w:rPr>
                <w:rFonts w:ascii="Times New Roman" w:eastAsia="Calibri" w:hAnsi="Times New Roman" w:cs="Times New Roman"/>
                <w:lang w:eastAsia="ru-RU"/>
              </w:rPr>
            </w:pPr>
          </w:p>
        </w:tc>
        <w:tc>
          <w:tcPr>
            <w:tcW w:w="6866" w:type="dxa"/>
            <w:shd w:val="clear" w:color="auto" w:fill="auto"/>
          </w:tcPr>
          <w:p w14:paraId="4EC7D5A2" w14:textId="7679A472" w:rsidR="006E18BF" w:rsidRPr="008A0E99" w:rsidRDefault="006E18BF" w:rsidP="00AC69F0">
            <w:pPr>
              <w:spacing w:after="0"/>
              <w:jc w:val="both"/>
              <w:rPr>
                <w:rFonts w:ascii="Times New Roman" w:hAnsi="Times New Roman" w:cs="Times New Roman"/>
              </w:rPr>
            </w:pPr>
            <w:r w:rsidRPr="008A0E99">
              <w:rPr>
                <w:rFonts w:ascii="Times New Roman" w:eastAsia="Calibri" w:hAnsi="Times New Roman" w:cs="Times New Roman"/>
              </w:rPr>
              <w:t xml:space="preserve">Политическая карта мира. Исторические этапы ее формирования и современные особенности. Субъекты политической карты мира. </w:t>
            </w:r>
            <w:r w:rsidRPr="008A0E99">
              <w:rPr>
                <w:rFonts w:ascii="Times New Roman" w:hAnsi="Times New Roman" w:cs="Times New Roman"/>
              </w:rPr>
              <w:t xml:space="preserve">Суверенные государства и несамоуправляющиеся государственные образования. </w:t>
            </w:r>
          </w:p>
        </w:tc>
        <w:tc>
          <w:tcPr>
            <w:tcW w:w="2974" w:type="dxa"/>
            <w:vMerge w:val="restart"/>
            <w:shd w:val="clear" w:color="auto" w:fill="auto"/>
            <w:vAlign w:val="center"/>
          </w:tcPr>
          <w:p w14:paraId="635B84C3" w14:textId="07004BB4" w:rsidR="006E18BF" w:rsidRPr="008A0E99" w:rsidRDefault="006E18BF" w:rsidP="00AC69F0">
            <w:pPr>
              <w:spacing w:after="0"/>
              <w:jc w:val="center"/>
              <w:rPr>
                <w:rFonts w:ascii="Times New Roman" w:eastAsia="Calibri" w:hAnsi="Times New Roman" w:cs="Times New Roman"/>
                <w:iCs/>
                <w:lang w:eastAsia="ru-RU"/>
              </w:rPr>
            </w:pPr>
            <w:r>
              <w:rPr>
                <w:rFonts w:ascii="Times New Roman" w:eastAsia="Calibri" w:hAnsi="Times New Roman" w:cs="Times New Roman"/>
                <w:iCs/>
                <w:lang w:eastAsia="ru-RU"/>
              </w:rPr>
              <w:t>2</w:t>
            </w:r>
          </w:p>
        </w:tc>
        <w:tc>
          <w:tcPr>
            <w:tcW w:w="2416" w:type="dxa"/>
            <w:vMerge/>
            <w:shd w:val="clear" w:color="auto" w:fill="auto"/>
            <w:vAlign w:val="center"/>
          </w:tcPr>
          <w:p w14:paraId="7C64E45E" w14:textId="755B4BFC" w:rsidR="006E18BF" w:rsidRPr="008A0E99" w:rsidRDefault="006E18BF" w:rsidP="00AC69F0">
            <w:pPr>
              <w:spacing w:after="0"/>
              <w:jc w:val="center"/>
              <w:rPr>
                <w:rFonts w:ascii="Times New Roman" w:eastAsia="Calibri" w:hAnsi="Times New Roman" w:cs="Times New Roman"/>
                <w:iCs/>
                <w:lang w:eastAsia="ru-RU"/>
              </w:rPr>
            </w:pPr>
          </w:p>
        </w:tc>
      </w:tr>
      <w:tr w:rsidR="006E18BF" w:rsidRPr="008A0E99" w14:paraId="355EF4C0" w14:textId="77777777" w:rsidTr="000D00D1">
        <w:trPr>
          <w:trHeight w:val="1394"/>
        </w:trPr>
        <w:tc>
          <w:tcPr>
            <w:tcW w:w="2310" w:type="dxa"/>
            <w:vMerge/>
            <w:shd w:val="clear" w:color="auto" w:fill="auto"/>
          </w:tcPr>
          <w:p w14:paraId="00EA5074" w14:textId="77777777" w:rsidR="006E18BF" w:rsidRPr="008A0E99" w:rsidRDefault="006E18BF" w:rsidP="00AC69F0">
            <w:pPr>
              <w:spacing w:after="0"/>
              <w:jc w:val="both"/>
              <w:rPr>
                <w:rFonts w:ascii="Times New Roman" w:eastAsia="Calibri" w:hAnsi="Times New Roman" w:cs="Times New Roman"/>
                <w:lang w:eastAsia="ru-RU"/>
              </w:rPr>
            </w:pPr>
          </w:p>
        </w:tc>
        <w:tc>
          <w:tcPr>
            <w:tcW w:w="6866" w:type="dxa"/>
            <w:shd w:val="clear" w:color="auto" w:fill="auto"/>
          </w:tcPr>
          <w:p w14:paraId="1B16D866" w14:textId="77777777" w:rsidR="006E18BF" w:rsidRPr="008A0E99" w:rsidRDefault="006E18BF" w:rsidP="00AC69F0">
            <w:pPr>
              <w:spacing w:after="0"/>
              <w:jc w:val="both"/>
              <w:rPr>
                <w:rFonts w:ascii="Times New Roman" w:hAnsi="Times New Roman" w:cs="Times New Roman"/>
              </w:rPr>
            </w:pPr>
            <w:r w:rsidRPr="008A0E99">
              <w:rPr>
                <w:rFonts w:ascii="Times New Roman" w:hAnsi="Times New Roman" w:cs="Times New Roman"/>
              </w:rPr>
              <w:t>Группировка стран по площади территории и численности населения. Формы правления, типы государственного устройства и формы государственного режима</w:t>
            </w:r>
          </w:p>
          <w:p w14:paraId="381D31C1" w14:textId="14C62B5B" w:rsidR="006E18BF" w:rsidRPr="008A0E99" w:rsidRDefault="006E18BF" w:rsidP="00AC69F0">
            <w:pPr>
              <w:spacing w:after="0"/>
              <w:jc w:val="both"/>
              <w:rPr>
                <w:rFonts w:ascii="Times New Roman" w:eastAsia="Calibri" w:hAnsi="Times New Roman" w:cs="Times New Roman"/>
              </w:rPr>
            </w:pPr>
            <w:r w:rsidRPr="008A0E99">
              <w:rPr>
                <w:rFonts w:ascii="Times New Roman" w:hAnsi="Times New Roman" w:cs="Times New Roman"/>
              </w:rPr>
              <w:t>Типология стран по уровню социально-экономического развития. Условия и особенности социально-экономического развития развитых и развивающихся стран и их типы.</w:t>
            </w:r>
          </w:p>
        </w:tc>
        <w:tc>
          <w:tcPr>
            <w:tcW w:w="2974" w:type="dxa"/>
            <w:vMerge/>
            <w:shd w:val="clear" w:color="auto" w:fill="auto"/>
            <w:vAlign w:val="center"/>
          </w:tcPr>
          <w:p w14:paraId="530A9B1F" w14:textId="77777777" w:rsidR="006E18BF" w:rsidRPr="008A0E99" w:rsidRDefault="006E18BF" w:rsidP="00AC69F0">
            <w:pPr>
              <w:spacing w:after="0"/>
              <w:jc w:val="center"/>
              <w:rPr>
                <w:rFonts w:ascii="Times New Roman" w:eastAsia="Calibri" w:hAnsi="Times New Roman" w:cs="Times New Roman"/>
                <w:iCs/>
                <w:lang w:eastAsia="ru-RU"/>
              </w:rPr>
            </w:pPr>
          </w:p>
        </w:tc>
        <w:tc>
          <w:tcPr>
            <w:tcW w:w="2416" w:type="dxa"/>
            <w:vMerge/>
            <w:shd w:val="clear" w:color="auto" w:fill="auto"/>
            <w:vAlign w:val="center"/>
          </w:tcPr>
          <w:p w14:paraId="58EDC9AE" w14:textId="77777777" w:rsidR="006E18BF" w:rsidRPr="008A0E99" w:rsidRDefault="006E18BF" w:rsidP="00AC69F0">
            <w:pPr>
              <w:spacing w:after="0"/>
              <w:jc w:val="center"/>
              <w:rPr>
                <w:rFonts w:ascii="Times New Roman" w:eastAsia="Times New Roman" w:hAnsi="Times New Roman" w:cs="Times New Roman"/>
                <w:lang w:eastAsia="ru-RU"/>
              </w:rPr>
            </w:pPr>
          </w:p>
        </w:tc>
      </w:tr>
      <w:tr w:rsidR="006E18BF" w:rsidRPr="008A0E99" w14:paraId="61AD0FE9" w14:textId="77777777" w:rsidTr="000D00D1">
        <w:trPr>
          <w:trHeight w:val="948"/>
        </w:trPr>
        <w:tc>
          <w:tcPr>
            <w:tcW w:w="2310" w:type="dxa"/>
            <w:vMerge/>
            <w:tcBorders>
              <w:bottom w:val="single" w:sz="4" w:space="0" w:color="auto"/>
            </w:tcBorders>
            <w:shd w:val="clear" w:color="auto" w:fill="auto"/>
          </w:tcPr>
          <w:p w14:paraId="1F818799" w14:textId="77777777" w:rsidR="006E18BF" w:rsidRPr="008A0E99" w:rsidRDefault="006E18BF" w:rsidP="00AC69F0">
            <w:pPr>
              <w:spacing w:after="0"/>
              <w:jc w:val="both"/>
              <w:rPr>
                <w:rFonts w:ascii="Times New Roman" w:eastAsia="Calibri" w:hAnsi="Times New Roman" w:cs="Times New Roman"/>
                <w:lang w:eastAsia="ru-RU"/>
              </w:rPr>
            </w:pPr>
          </w:p>
        </w:tc>
        <w:tc>
          <w:tcPr>
            <w:tcW w:w="6866" w:type="dxa"/>
            <w:tcBorders>
              <w:bottom w:val="single" w:sz="4" w:space="0" w:color="auto"/>
            </w:tcBorders>
            <w:shd w:val="clear" w:color="auto" w:fill="auto"/>
          </w:tcPr>
          <w:p w14:paraId="473BB1FA" w14:textId="463906C9" w:rsidR="006E18BF" w:rsidRPr="008A0E99" w:rsidRDefault="006E18BF" w:rsidP="00AC69F0">
            <w:pPr>
              <w:spacing w:after="0"/>
              <w:jc w:val="both"/>
              <w:rPr>
                <w:rFonts w:ascii="Times New Roman" w:hAnsi="Times New Roman" w:cs="Times New Roman"/>
              </w:rPr>
            </w:pPr>
            <w:r w:rsidRPr="008A0E99">
              <w:rPr>
                <w:rFonts w:ascii="Times New Roman" w:hAnsi="Times New Roman" w:cs="Times New Roman"/>
              </w:rPr>
              <w:t>Понятие о политической географии. Влияние международных отношений на политическую карту мира. Региональные и локальные конфликты. Основные политические и военные союзы в современном мире</w:t>
            </w:r>
          </w:p>
        </w:tc>
        <w:tc>
          <w:tcPr>
            <w:tcW w:w="2974" w:type="dxa"/>
            <w:vMerge/>
            <w:tcBorders>
              <w:bottom w:val="single" w:sz="4" w:space="0" w:color="auto"/>
            </w:tcBorders>
            <w:shd w:val="clear" w:color="auto" w:fill="auto"/>
            <w:vAlign w:val="center"/>
          </w:tcPr>
          <w:p w14:paraId="5827A2E7" w14:textId="77777777" w:rsidR="006E18BF" w:rsidRPr="008A0E99" w:rsidRDefault="006E18BF" w:rsidP="00AC69F0">
            <w:pPr>
              <w:spacing w:after="0"/>
              <w:jc w:val="center"/>
              <w:rPr>
                <w:rFonts w:ascii="Times New Roman" w:eastAsia="Calibri" w:hAnsi="Times New Roman" w:cs="Times New Roman"/>
                <w:iCs/>
                <w:lang w:eastAsia="ru-RU"/>
              </w:rPr>
            </w:pPr>
          </w:p>
        </w:tc>
        <w:tc>
          <w:tcPr>
            <w:tcW w:w="2416" w:type="dxa"/>
            <w:vMerge/>
            <w:shd w:val="clear" w:color="auto" w:fill="auto"/>
            <w:vAlign w:val="center"/>
          </w:tcPr>
          <w:p w14:paraId="03A16504" w14:textId="77777777" w:rsidR="006E18BF" w:rsidRPr="008A0E99" w:rsidRDefault="006E18BF" w:rsidP="00AC69F0">
            <w:pPr>
              <w:spacing w:after="0"/>
              <w:jc w:val="center"/>
              <w:rPr>
                <w:rFonts w:ascii="Times New Roman" w:eastAsia="Times New Roman" w:hAnsi="Times New Roman" w:cs="Times New Roman"/>
                <w:lang w:eastAsia="ru-RU"/>
              </w:rPr>
            </w:pPr>
          </w:p>
        </w:tc>
      </w:tr>
      <w:tr w:rsidR="006E18BF" w:rsidRPr="008A0E99" w14:paraId="75B6AC64" w14:textId="77777777" w:rsidTr="00465495">
        <w:trPr>
          <w:trHeight w:val="289"/>
        </w:trPr>
        <w:tc>
          <w:tcPr>
            <w:tcW w:w="2310" w:type="dxa"/>
            <w:vMerge/>
            <w:tcBorders>
              <w:bottom w:val="single" w:sz="4" w:space="0" w:color="auto"/>
            </w:tcBorders>
            <w:shd w:val="clear" w:color="auto" w:fill="auto"/>
          </w:tcPr>
          <w:p w14:paraId="27FDAAA4" w14:textId="77777777" w:rsidR="006E18BF" w:rsidRPr="008A0E99" w:rsidRDefault="006E18BF" w:rsidP="00AC69F0">
            <w:pPr>
              <w:spacing w:after="0"/>
              <w:jc w:val="both"/>
              <w:rPr>
                <w:rFonts w:ascii="Times New Roman" w:eastAsia="Calibri" w:hAnsi="Times New Roman" w:cs="Times New Roman"/>
                <w:lang w:eastAsia="ru-RU"/>
              </w:rPr>
            </w:pPr>
          </w:p>
        </w:tc>
        <w:tc>
          <w:tcPr>
            <w:tcW w:w="6866" w:type="dxa"/>
            <w:tcBorders>
              <w:bottom w:val="single" w:sz="4" w:space="0" w:color="auto"/>
            </w:tcBorders>
            <w:shd w:val="clear" w:color="auto" w:fill="auto"/>
          </w:tcPr>
          <w:p w14:paraId="49882201" w14:textId="4837C223" w:rsidR="006E18BF" w:rsidRPr="00DD4BD0" w:rsidRDefault="006E18BF" w:rsidP="00AC69F0">
            <w:pPr>
              <w:spacing w:after="0"/>
              <w:jc w:val="both"/>
              <w:rPr>
                <w:rFonts w:ascii="Times New Roman" w:hAnsi="Times New Roman" w:cs="Times New Roman"/>
              </w:rPr>
            </w:pPr>
            <w:r w:rsidRPr="00DD4BD0">
              <w:rPr>
                <w:rFonts w:ascii="Times New Roman" w:hAnsi="Times New Roman" w:cs="Times New Roman"/>
                <w:b/>
              </w:rPr>
              <w:t>Профессионально-ориентированное содержание</w:t>
            </w:r>
          </w:p>
        </w:tc>
        <w:tc>
          <w:tcPr>
            <w:tcW w:w="2974" w:type="dxa"/>
            <w:tcBorders>
              <w:bottom w:val="single" w:sz="4" w:space="0" w:color="auto"/>
            </w:tcBorders>
            <w:shd w:val="clear" w:color="auto" w:fill="auto"/>
            <w:vAlign w:val="center"/>
          </w:tcPr>
          <w:p w14:paraId="068D64B2" w14:textId="1E1F8119" w:rsidR="006E18BF" w:rsidRPr="00465495" w:rsidRDefault="006E18BF" w:rsidP="00AC69F0">
            <w:pPr>
              <w:spacing w:after="0"/>
              <w:jc w:val="center"/>
              <w:rPr>
                <w:rFonts w:ascii="Times New Roman" w:eastAsia="Calibri" w:hAnsi="Times New Roman" w:cs="Times New Roman"/>
                <w:b/>
                <w:iCs/>
                <w:lang w:eastAsia="ru-RU"/>
              </w:rPr>
            </w:pPr>
            <w:r w:rsidRPr="00465495">
              <w:rPr>
                <w:rFonts w:ascii="Times New Roman" w:eastAsia="Calibri" w:hAnsi="Times New Roman" w:cs="Times New Roman"/>
                <w:b/>
                <w:iCs/>
                <w:lang w:eastAsia="ru-RU"/>
              </w:rPr>
              <w:t>2</w:t>
            </w:r>
          </w:p>
        </w:tc>
        <w:tc>
          <w:tcPr>
            <w:tcW w:w="2416" w:type="dxa"/>
            <w:vMerge/>
            <w:shd w:val="clear" w:color="auto" w:fill="auto"/>
            <w:vAlign w:val="center"/>
          </w:tcPr>
          <w:p w14:paraId="795CBC74" w14:textId="77777777" w:rsidR="006E18BF" w:rsidRPr="008A0E99" w:rsidRDefault="006E18BF" w:rsidP="00AC69F0">
            <w:pPr>
              <w:spacing w:after="0"/>
              <w:jc w:val="center"/>
              <w:rPr>
                <w:rFonts w:ascii="Times New Roman" w:eastAsia="Times New Roman" w:hAnsi="Times New Roman" w:cs="Times New Roman"/>
                <w:lang w:eastAsia="ru-RU"/>
              </w:rPr>
            </w:pPr>
          </w:p>
        </w:tc>
      </w:tr>
      <w:tr w:rsidR="006E18BF" w:rsidRPr="008A0E99" w14:paraId="541A193D" w14:textId="77777777" w:rsidTr="00465495">
        <w:trPr>
          <w:trHeight w:val="289"/>
        </w:trPr>
        <w:tc>
          <w:tcPr>
            <w:tcW w:w="2310" w:type="dxa"/>
            <w:vMerge/>
            <w:tcBorders>
              <w:bottom w:val="single" w:sz="4" w:space="0" w:color="auto"/>
            </w:tcBorders>
            <w:shd w:val="clear" w:color="auto" w:fill="auto"/>
          </w:tcPr>
          <w:p w14:paraId="35A80544" w14:textId="77777777" w:rsidR="006E18BF" w:rsidRPr="008A0E99" w:rsidRDefault="006E18BF" w:rsidP="00AC69F0">
            <w:pPr>
              <w:spacing w:after="0"/>
              <w:jc w:val="both"/>
              <w:rPr>
                <w:rFonts w:ascii="Times New Roman" w:eastAsia="Calibri" w:hAnsi="Times New Roman" w:cs="Times New Roman"/>
                <w:lang w:eastAsia="ru-RU"/>
              </w:rPr>
            </w:pPr>
          </w:p>
        </w:tc>
        <w:tc>
          <w:tcPr>
            <w:tcW w:w="6866" w:type="dxa"/>
            <w:tcBorders>
              <w:bottom w:val="single" w:sz="4" w:space="0" w:color="auto"/>
            </w:tcBorders>
            <w:shd w:val="clear" w:color="auto" w:fill="auto"/>
          </w:tcPr>
          <w:p w14:paraId="09DED421" w14:textId="7810D462" w:rsidR="006E18BF" w:rsidRPr="00465495" w:rsidRDefault="006E18BF" w:rsidP="00AC69F0">
            <w:pPr>
              <w:spacing w:after="0"/>
              <w:jc w:val="both"/>
              <w:rPr>
                <w:rFonts w:ascii="Times New Roman" w:hAnsi="Times New Roman" w:cs="Times New Roman"/>
                <w:b/>
                <w:i/>
                <w:color w:val="FF0000"/>
                <w:sz w:val="24"/>
                <w:szCs w:val="24"/>
              </w:rPr>
            </w:pPr>
            <w:r w:rsidRPr="00465495">
              <w:rPr>
                <w:rFonts w:ascii="Times New Roman" w:hAnsi="Times New Roman" w:cs="Times New Roman"/>
              </w:rPr>
              <w:t>Историко-гносеологические аспекты распространения заболеваемости в мире</w:t>
            </w:r>
          </w:p>
        </w:tc>
        <w:tc>
          <w:tcPr>
            <w:tcW w:w="2974" w:type="dxa"/>
            <w:tcBorders>
              <w:bottom w:val="single" w:sz="4" w:space="0" w:color="auto"/>
            </w:tcBorders>
            <w:shd w:val="clear" w:color="auto" w:fill="auto"/>
            <w:vAlign w:val="center"/>
          </w:tcPr>
          <w:p w14:paraId="447CA1F9" w14:textId="3B91D32F" w:rsidR="006E18BF" w:rsidRDefault="006E18BF" w:rsidP="00AC69F0">
            <w:pPr>
              <w:spacing w:after="0"/>
              <w:jc w:val="center"/>
              <w:rPr>
                <w:rFonts w:ascii="Times New Roman" w:eastAsia="Calibri" w:hAnsi="Times New Roman" w:cs="Times New Roman"/>
                <w:iCs/>
                <w:lang w:eastAsia="ru-RU"/>
              </w:rPr>
            </w:pPr>
            <w:r>
              <w:rPr>
                <w:rFonts w:ascii="Times New Roman" w:eastAsia="Calibri" w:hAnsi="Times New Roman" w:cs="Times New Roman"/>
                <w:iCs/>
                <w:lang w:eastAsia="ru-RU"/>
              </w:rPr>
              <w:t>2</w:t>
            </w:r>
          </w:p>
        </w:tc>
        <w:tc>
          <w:tcPr>
            <w:tcW w:w="2416" w:type="dxa"/>
            <w:vMerge/>
            <w:shd w:val="clear" w:color="auto" w:fill="auto"/>
            <w:vAlign w:val="center"/>
          </w:tcPr>
          <w:p w14:paraId="7C5E98D5" w14:textId="77777777" w:rsidR="006E18BF" w:rsidRPr="008A0E99" w:rsidRDefault="006E18BF" w:rsidP="00AC69F0">
            <w:pPr>
              <w:spacing w:after="0"/>
              <w:jc w:val="center"/>
              <w:rPr>
                <w:rFonts w:ascii="Times New Roman" w:eastAsia="Times New Roman" w:hAnsi="Times New Roman" w:cs="Times New Roman"/>
                <w:lang w:eastAsia="ru-RU"/>
              </w:rPr>
            </w:pPr>
          </w:p>
        </w:tc>
      </w:tr>
      <w:tr w:rsidR="006E18BF" w:rsidRPr="008A0E99" w14:paraId="055C7F99" w14:textId="77777777" w:rsidTr="000D00D1">
        <w:tc>
          <w:tcPr>
            <w:tcW w:w="2310" w:type="dxa"/>
            <w:vMerge/>
            <w:shd w:val="clear" w:color="auto" w:fill="auto"/>
          </w:tcPr>
          <w:p w14:paraId="3BFFB908" w14:textId="77777777" w:rsidR="006E18BF" w:rsidRPr="008A0E99" w:rsidRDefault="006E18BF" w:rsidP="00AC69F0">
            <w:pPr>
              <w:spacing w:after="0"/>
              <w:jc w:val="both"/>
              <w:rPr>
                <w:rFonts w:ascii="Times New Roman" w:eastAsia="Calibri" w:hAnsi="Times New Roman" w:cs="Times New Roman"/>
                <w:lang w:eastAsia="ru-RU"/>
              </w:rPr>
            </w:pPr>
          </w:p>
        </w:tc>
        <w:tc>
          <w:tcPr>
            <w:tcW w:w="6866" w:type="dxa"/>
            <w:shd w:val="clear" w:color="auto" w:fill="auto"/>
          </w:tcPr>
          <w:p w14:paraId="5C6A48DD" w14:textId="04CED739" w:rsidR="006E18BF" w:rsidRPr="008A0E99" w:rsidRDefault="006E18BF" w:rsidP="00AC69F0">
            <w:pPr>
              <w:spacing w:after="0"/>
              <w:jc w:val="both"/>
              <w:rPr>
                <w:rFonts w:ascii="Times New Roman" w:eastAsia="Calibri" w:hAnsi="Times New Roman" w:cs="Times New Roman"/>
                <w:b/>
                <w:bCs/>
                <w:lang w:eastAsia="ru-RU"/>
              </w:rPr>
            </w:pPr>
            <w:bookmarkStart w:id="15" w:name="_Toc114921159"/>
            <w:bookmarkStart w:id="16" w:name="_Toc114927654"/>
            <w:r>
              <w:rPr>
                <w:rFonts w:ascii="Times New Roman" w:eastAsia="Calibri" w:hAnsi="Times New Roman" w:cs="Times New Roman"/>
                <w:b/>
                <w:bCs/>
                <w:lang w:eastAsia="ru-RU"/>
              </w:rPr>
              <w:t>В том числе практических</w:t>
            </w:r>
            <w:r w:rsidRPr="008A0E99">
              <w:rPr>
                <w:rFonts w:ascii="Times New Roman" w:eastAsia="Calibri" w:hAnsi="Times New Roman" w:cs="Times New Roman"/>
                <w:b/>
                <w:bCs/>
                <w:lang w:eastAsia="ru-RU"/>
              </w:rPr>
              <w:t xml:space="preserve"> заняти</w:t>
            </w:r>
            <w:bookmarkEnd w:id="15"/>
            <w:bookmarkEnd w:id="16"/>
            <w:r>
              <w:rPr>
                <w:rFonts w:ascii="Times New Roman" w:eastAsia="Calibri" w:hAnsi="Times New Roman" w:cs="Times New Roman"/>
                <w:b/>
                <w:bCs/>
                <w:lang w:eastAsia="ru-RU"/>
              </w:rPr>
              <w:t>й</w:t>
            </w:r>
          </w:p>
        </w:tc>
        <w:tc>
          <w:tcPr>
            <w:tcW w:w="2974" w:type="dxa"/>
            <w:shd w:val="clear" w:color="auto" w:fill="auto"/>
            <w:vAlign w:val="center"/>
          </w:tcPr>
          <w:p w14:paraId="747A21C5" w14:textId="672D6BA6" w:rsidR="006E18BF" w:rsidRPr="00EA0263" w:rsidRDefault="006E18BF" w:rsidP="00AC69F0">
            <w:pPr>
              <w:spacing w:after="0"/>
              <w:jc w:val="center"/>
              <w:rPr>
                <w:rFonts w:ascii="Times New Roman" w:eastAsia="Calibri" w:hAnsi="Times New Roman" w:cs="Times New Roman"/>
                <w:b/>
                <w:lang w:eastAsia="ru-RU"/>
              </w:rPr>
            </w:pPr>
            <w:r w:rsidRPr="00EA0263">
              <w:rPr>
                <w:rFonts w:ascii="Times New Roman" w:eastAsia="Calibri" w:hAnsi="Times New Roman" w:cs="Times New Roman"/>
                <w:b/>
                <w:lang w:eastAsia="ru-RU"/>
              </w:rPr>
              <w:t>2</w:t>
            </w:r>
          </w:p>
        </w:tc>
        <w:tc>
          <w:tcPr>
            <w:tcW w:w="2416" w:type="dxa"/>
            <w:vMerge/>
            <w:shd w:val="clear" w:color="auto" w:fill="auto"/>
            <w:vAlign w:val="center"/>
          </w:tcPr>
          <w:p w14:paraId="0C6E7A75" w14:textId="77777777" w:rsidR="006E18BF" w:rsidRPr="008A0E99" w:rsidRDefault="006E18BF" w:rsidP="00AC69F0">
            <w:pPr>
              <w:spacing w:after="0"/>
              <w:jc w:val="center"/>
              <w:rPr>
                <w:rFonts w:ascii="Times New Roman" w:eastAsia="Calibri" w:hAnsi="Times New Roman" w:cs="Times New Roman"/>
                <w:i/>
                <w:lang w:eastAsia="ru-RU"/>
              </w:rPr>
            </w:pPr>
          </w:p>
        </w:tc>
      </w:tr>
      <w:tr w:rsidR="006E18BF" w:rsidRPr="00466F2E" w14:paraId="3B3797D7" w14:textId="77777777" w:rsidTr="000D00D1">
        <w:trPr>
          <w:trHeight w:val="352"/>
        </w:trPr>
        <w:tc>
          <w:tcPr>
            <w:tcW w:w="2310" w:type="dxa"/>
            <w:vMerge/>
            <w:shd w:val="clear" w:color="auto" w:fill="auto"/>
          </w:tcPr>
          <w:p w14:paraId="4897C0B0" w14:textId="77777777" w:rsidR="006E18BF" w:rsidRPr="00466F2E" w:rsidRDefault="006E18BF" w:rsidP="00AC69F0">
            <w:pPr>
              <w:spacing w:after="0"/>
              <w:jc w:val="both"/>
              <w:rPr>
                <w:rFonts w:ascii="Times New Roman" w:eastAsia="Calibri" w:hAnsi="Times New Roman" w:cs="Times New Roman"/>
                <w:sz w:val="24"/>
                <w:szCs w:val="24"/>
                <w:lang w:eastAsia="ru-RU"/>
              </w:rPr>
            </w:pPr>
          </w:p>
        </w:tc>
        <w:tc>
          <w:tcPr>
            <w:tcW w:w="6866" w:type="dxa"/>
            <w:shd w:val="clear" w:color="auto" w:fill="auto"/>
          </w:tcPr>
          <w:p w14:paraId="00C7EAF2" w14:textId="4E270942" w:rsidR="006E18BF" w:rsidRPr="00466F2E" w:rsidRDefault="006E18BF" w:rsidP="00AC69F0">
            <w:pPr>
              <w:spacing w:after="0"/>
              <w:jc w:val="both"/>
              <w:rPr>
                <w:rFonts w:ascii="Times New Roman" w:eastAsia="Times New Roman" w:hAnsi="Times New Roman" w:cs="Times New Roman"/>
                <w:sz w:val="24"/>
                <w:szCs w:val="24"/>
              </w:rPr>
            </w:pPr>
            <w:r>
              <w:rPr>
                <w:rFonts w:ascii="Times New Roman" w:hAnsi="Times New Roman" w:cs="Times New Roman"/>
                <w:sz w:val="24"/>
                <w:szCs w:val="24"/>
              </w:rPr>
              <w:t>Практическое занятие</w:t>
            </w:r>
            <w:r w:rsidRPr="00466F2E">
              <w:rPr>
                <w:rFonts w:ascii="Times New Roman" w:eastAsia="Times New Roman" w:hAnsi="Times New Roman" w:cs="Times New Roman"/>
                <w:sz w:val="24"/>
                <w:szCs w:val="24"/>
              </w:rPr>
              <w:t xml:space="preserve"> № 1: «Ознакомление с политической картой мира»</w:t>
            </w:r>
          </w:p>
        </w:tc>
        <w:tc>
          <w:tcPr>
            <w:tcW w:w="2974" w:type="dxa"/>
            <w:shd w:val="clear" w:color="auto" w:fill="auto"/>
            <w:vAlign w:val="center"/>
          </w:tcPr>
          <w:p w14:paraId="108CF293" w14:textId="77777777" w:rsidR="006E18BF" w:rsidRPr="00466F2E" w:rsidRDefault="006E18BF" w:rsidP="00AC69F0">
            <w:pPr>
              <w:spacing w:after="0"/>
              <w:jc w:val="center"/>
              <w:rPr>
                <w:rFonts w:ascii="Times New Roman" w:eastAsia="Calibri" w:hAnsi="Times New Roman" w:cs="Times New Roman"/>
                <w:iCs/>
                <w:sz w:val="24"/>
                <w:szCs w:val="24"/>
                <w:lang w:eastAsia="ru-RU"/>
              </w:rPr>
            </w:pPr>
            <w:r w:rsidRPr="00466F2E">
              <w:rPr>
                <w:rFonts w:ascii="Times New Roman" w:eastAsia="Calibri" w:hAnsi="Times New Roman" w:cs="Times New Roman"/>
                <w:iCs/>
                <w:sz w:val="24"/>
                <w:szCs w:val="24"/>
                <w:lang w:eastAsia="ru-RU"/>
              </w:rPr>
              <w:t>2</w:t>
            </w:r>
          </w:p>
        </w:tc>
        <w:tc>
          <w:tcPr>
            <w:tcW w:w="2416" w:type="dxa"/>
            <w:vMerge/>
            <w:shd w:val="clear" w:color="auto" w:fill="auto"/>
            <w:vAlign w:val="center"/>
          </w:tcPr>
          <w:p w14:paraId="0A42AEC6" w14:textId="77777777" w:rsidR="006E18BF" w:rsidRPr="00466F2E" w:rsidRDefault="006E18BF" w:rsidP="00AC69F0">
            <w:pPr>
              <w:spacing w:after="0"/>
              <w:jc w:val="center"/>
              <w:rPr>
                <w:rFonts w:ascii="Times New Roman" w:eastAsia="Calibri" w:hAnsi="Times New Roman" w:cs="Times New Roman"/>
                <w:i/>
                <w:sz w:val="24"/>
                <w:szCs w:val="24"/>
                <w:lang w:eastAsia="ru-RU"/>
              </w:rPr>
            </w:pPr>
          </w:p>
        </w:tc>
      </w:tr>
      <w:tr w:rsidR="00EA2C3E" w:rsidRPr="00466F2E" w14:paraId="68DB4CD8" w14:textId="77777777" w:rsidTr="000D00D1">
        <w:tc>
          <w:tcPr>
            <w:tcW w:w="2310" w:type="dxa"/>
            <w:vMerge w:val="restart"/>
            <w:shd w:val="clear" w:color="auto" w:fill="auto"/>
          </w:tcPr>
          <w:p w14:paraId="5EC8F440" w14:textId="662D94B8" w:rsidR="00EA2C3E" w:rsidRPr="00466F2E" w:rsidRDefault="00EA2C3E" w:rsidP="00465495">
            <w:pPr>
              <w:spacing w:after="0"/>
              <w:rPr>
                <w:rFonts w:ascii="Times New Roman" w:eastAsia="Calibri" w:hAnsi="Times New Roman" w:cs="Times New Roman"/>
                <w:sz w:val="24"/>
                <w:szCs w:val="24"/>
                <w:lang w:eastAsia="ru-RU"/>
              </w:rPr>
            </w:pPr>
            <w:r w:rsidRPr="00EA2C3E">
              <w:rPr>
                <w:rFonts w:ascii="Times New Roman" w:eastAsia="Calibri" w:hAnsi="Times New Roman" w:cs="Times New Roman"/>
                <w:b/>
                <w:sz w:val="24"/>
                <w:szCs w:val="24"/>
                <w:lang w:eastAsia="ru-RU"/>
              </w:rPr>
              <w:t xml:space="preserve">Тема </w:t>
            </w:r>
            <w:r w:rsidR="00465495">
              <w:rPr>
                <w:rFonts w:ascii="Times New Roman" w:eastAsia="Calibri" w:hAnsi="Times New Roman" w:cs="Times New Roman"/>
                <w:b/>
                <w:sz w:val="24"/>
                <w:szCs w:val="24"/>
                <w:lang w:eastAsia="ru-RU"/>
              </w:rPr>
              <w:t>2</w:t>
            </w:r>
            <w:r w:rsidRPr="00EA2C3E">
              <w:rPr>
                <w:rFonts w:ascii="Times New Roman" w:eastAsia="Calibri" w:hAnsi="Times New Roman" w:cs="Times New Roman"/>
                <w:b/>
                <w:sz w:val="24"/>
                <w:szCs w:val="24"/>
                <w:lang w:eastAsia="ru-RU"/>
              </w:rPr>
              <w:t>.2.</w:t>
            </w:r>
            <w:r w:rsidRPr="00466F2E">
              <w:rPr>
                <w:rFonts w:ascii="Times New Roman" w:eastAsia="Calibri" w:hAnsi="Times New Roman" w:cs="Times New Roman"/>
                <w:sz w:val="24"/>
                <w:szCs w:val="24"/>
                <w:lang w:eastAsia="ru-RU"/>
              </w:rPr>
              <w:t xml:space="preserve"> География мировых природных ресурсов</w:t>
            </w:r>
          </w:p>
        </w:tc>
        <w:tc>
          <w:tcPr>
            <w:tcW w:w="6866" w:type="dxa"/>
            <w:shd w:val="clear" w:color="auto" w:fill="auto"/>
          </w:tcPr>
          <w:p w14:paraId="5E4F1503" w14:textId="2C68A466" w:rsidR="00EA2C3E" w:rsidRPr="00466F2E" w:rsidRDefault="00EA2C3E" w:rsidP="00AC69F0">
            <w:pPr>
              <w:spacing w:after="0"/>
              <w:jc w:val="both"/>
              <w:rPr>
                <w:rFonts w:ascii="Times New Roman" w:eastAsia="Calibri" w:hAnsi="Times New Roman" w:cs="Times New Roman"/>
                <w:sz w:val="24"/>
                <w:szCs w:val="24"/>
                <w:lang w:eastAsia="ru-RU"/>
              </w:rPr>
            </w:pPr>
            <w:r w:rsidRPr="008A0E99">
              <w:rPr>
                <w:rFonts w:ascii="Times New Roman" w:eastAsia="Times New Roman" w:hAnsi="Times New Roman" w:cs="Times New Roman"/>
                <w:b/>
                <w:bCs/>
                <w:lang w:eastAsia="ru-RU"/>
              </w:rPr>
              <w:t>Основное</w:t>
            </w:r>
            <w:r w:rsidRPr="008A0E99">
              <w:rPr>
                <w:rFonts w:ascii="Times New Roman" w:eastAsia="Times New Roman" w:hAnsi="Times New Roman" w:cs="Times New Roman"/>
                <w:b/>
                <w:bCs/>
                <w:i/>
                <w:iCs/>
                <w:lang w:eastAsia="ru-RU"/>
              </w:rPr>
              <w:t xml:space="preserve"> </w:t>
            </w:r>
            <w:r w:rsidRPr="008A0E99">
              <w:rPr>
                <w:rFonts w:ascii="Times New Roman" w:eastAsia="Times New Roman" w:hAnsi="Times New Roman" w:cs="Times New Roman"/>
                <w:b/>
                <w:bCs/>
                <w:lang w:eastAsia="ru-RU"/>
              </w:rPr>
              <w:t>содержание</w:t>
            </w:r>
          </w:p>
        </w:tc>
        <w:tc>
          <w:tcPr>
            <w:tcW w:w="2974" w:type="dxa"/>
            <w:shd w:val="clear" w:color="auto" w:fill="auto"/>
            <w:vAlign w:val="center"/>
          </w:tcPr>
          <w:p w14:paraId="1AE60529" w14:textId="305D6007" w:rsidR="00EA2C3E" w:rsidRPr="00337386" w:rsidRDefault="00F366C9" w:rsidP="00AC69F0">
            <w:pPr>
              <w:spacing w:after="0"/>
              <w:jc w:val="center"/>
              <w:rPr>
                <w:rFonts w:ascii="Times New Roman" w:eastAsia="Calibri" w:hAnsi="Times New Roman" w:cs="Times New Roman"/>
                <w:b/>
                <w:iCs/>
                <w:sz w:val="24"/>
                <w:szCs w:val="24"/>
                <w:lang w:eastAsia="ru-RU"/>
              </w:rPr>
            </w:pPr>
            <w:r>
              <w:rPr>
                <w:rFonts w:ascii="Times New Roman" w:eastAsia="Calibri" w:hAnsi="Times New Roman" w:cs="Times New Roman"/>
                <w:b/>
                <w:iCs/>
                <w:sz w:val="24"/>
                <w:szCs w:val="24"/>
                <w:lang w:eastAsia="ru-RU"/>
              </w:rPr>
              <w:t>8</w:t>
            </w:r>
          </w:p>
        </w:tc>
        <w:tc>
          <w:tcPr>
            <w:tcW w:w="2416" w:type="dxa"/>
            <w:vMerge w:val="restart"/>
            <w:shd w:val="clear" w:color="auto" w:fill="auto"/>
            <w:vAlign w:val="center"/>
          </w:tcPr>
          <w:p w14:paraId="03C2D8AF" w14:textId="77777777" w:rsidR="00EA2C3E" w:rsidRPr="00466F2E" w:rsidRDefault="00EA2C3E" w:rsidP="00EA2C3E">
            <w:pPr>
              <w:spacing w:after="0"/>
              <w:jc w:val="center"/>
              <w:rPr>
                <w:rFonts w:ascii="Times New Roman" w:eastAsia="Times New Roman" w:hAnsi="Times New Roman" w:cs="Times New Roman"/>
                <w:sz w:val="24"/>
                <w:szCs w:val="24"/>
                <w:lang w:eastAsia="ru-RU"/>
              </w:rPr>
            </w:pPr>
            <w:r w:rsidRPr="00466F2E">
              <w:rPr>
                <w:rFonts w:ascii="Times New Roman" w:eastAsia="Times New Roman" w:hAnsi="Times New Roman" w:cs="Times New Roman"/>
                <w:sz w:val="24"/>
                <w:szCs w:val="24"/>
                <w:lang w:eastAsia="ru-RU"/>
              </w:rPr>
              <w:t>ОК 01.</w:t>
            </w:r>
          </w:p>
          <w:p w14:paraId="64FF6353" w14:textId="77777777" w:rsidR="00EA2C3E" w:rsidRPr="00466F2E" w:rsidRDefault="00EA2C3E" w:rsidP="00EA2C3E">
            <w:pPr>
              <w:spacing w:after="0"/>
              <w:jc w:val="center"/>
              <w:rPr>
                <w:rFonts w:ascii="Times New Roman" w:eastAsia="Times New Roman" w:hAnsi="Times New Roman" w:cs="Times New Roman"/>
                <w:sz w:val="24"/>
                <w:szCs w:val="24"/>
                <w:lang w:eastAsia="ru-RU"/>
              </w:rPr>
            </w:pPr>
            <w:r w:rsidRPr="00466F2E">
              <w:rPr>
                <w:rFonts w:ascii="Times New Roman" w:eastAsia="Times New Roman" w:hAnsi="Times New Roman" w:cs="Times New Roman"/>
                <w:sz w:val="24"/>
                <w:szCs w:val="24"/>
                <w:lang w:eastAsia="ru-RU"/>
              </w:rPr>
              <w:t>ОК 02.</w:t>
            </w:r>
          </w:p>
          <w:p w14:paraId="3492585F" w14:textId="77777777" w:rsidR="00EA2C3E" w:rsidRPr="00466F2E" w:rsidRDefault="00EA2C3E" w:rsidP="00EA2C3E">
            <w:pPr>
              <w:spacing w:after="0"/>
              <w:jc w:val="center"/>
              <w:rPr>
                <w:rFonts w:ascii="Times New Roman" w:eastAsia="Times New Roman" w:hAnsi="Times New Roman" w:cs="Times New Roman"/>
                <w:sz w:val="24"/>
                <w:szCs w:val="24"/>
                <w:lang w:eastAsia="ru-RU"/>
              </w:rPr>
            </w:pPr>
            <w:r w:rsidRPr="00466F2E">
              <w:rPr>
                <w:rFonts w:ascii="Times New Roman" w:eastAsia="Times New Roman" w:hAnsi="Times New Roman" w:cs="Times New Roman"/>
                <w:iCs/>
                <w:sz w:val="24"/>
                <w:szCs w:val="24"/>
                <w:lang w:eastAsia="ru-RU"/>
              </w:rPr>
              <w:t>ОК 03.</w:t>
            </w:r>
          </w:p>
          <w:p w14:paraId="6D54F998" w14:textId="77777777" w:rsidR="00EA2C3E" w:rsidRPr="00466F2E" w:rsidRDefault="00EA2C3E" w:rsidP="00EA2C3E">
            <w:pPr>
              <w:spacing w:after="0"/>
              <w:jc w:val="center"/>
              <w:rPr>
                <w:rFonts w:ascii="Times New Roman" w:eastAsia="Times New Roman" w:hAnsi="Times New Roman" w:cs="Times New Roman"/>
                <w:sz w:val="24"/>
                <w:szCs w:val="24"/>
                <w:lang w:eastAsia="ru-RU"/>
              </w:rPr>
            </w:pPr>
            <w:r w:rsidRPr="00466F2E">
              <w:rPr>
                <w:rFonts w:ascii="Times New Roman" w:eastAsia="Times New Roman" w:hAnsi="Times New Roman" w:cs="Times New Roman"/>
                <w:sz w:val="24"/>
                <w:szCs w:val="24"/>
                <w:lang w:eastAsia="ru-RU"/>
              </w:rPr>
              <w:t>ОК 05.</w:t>
            </w:r>
          </w:p>
          <w:p w14:paraId="6FF82830" w14:textId="77777777" w:rsidR="00EA2C3E" w:rsidRPr="00466F2E" w:rsidRDefault="00EA2C3E" w:rsidP="00EA2C3E">
            <w:pPr>
              <w:spacing w:after="0"/>
              <w:jc w:val="center"/>
              <w:rPr>
                <w:rFonts w:ascii="Times New Roman" w:eastAsia="Times New Roman" w:hAnsi="Times New Roman" w:cs="Times New Roman"/>
                <w:iCs/>
                <w:sz w:val="24"/>
                <w:szCs w:val="24"/>
                <w:lang w:eastAsia="ru-RU"/>
              </w:rPr>
            </w:pPr>
            <w:r w:rsidRPr="00466F2E">
              <w:rPr>
                <w:rFonts w:ascii="Times New Roman" w:eastAsia="Times New Roman" w:hAnsi="Times New Roman" w:cs="Times New Roman"/>
                <w:iCs/>
                <w:sz w:val="24"/>
                <w:szCs w:val="24"/>
                <w:lang w:eastAsia="ru-RU"/>
              </w:rPr>
              <w:t>ОК 06.</w:t>
            </w:r>
          </w:p>
          <w:p w14:paraId="1E2AAFE7" w14:textId="77777777" w:rsidR="00EA2C3E" w:rsidRDefault="00EA2C3E" w:rsidP="00EA2C3E">
            <w:pPr>
              <w:spacing w:after="0"/>
              <w:jc w:val="center"/>
              <w:rPr>
                <w:rFonts w:ascii="Times New Roman" w:eastAsia="Times New Roman" w:hAnsi="Times New Roman" w:cs="Times New Roman"/>
                <w:sz w:val="24"/>
                <w:szCs w:val="24"/>
                <w:lang w:eastAsia="ru-RU"/>
              </w:rPr>
            </w:pPr>
            <w:r w:rsidRPr="00466F2E">
              <w:rPr>
                <w:rFonts w:ascii="Times New Roman" w:eastAsia="Times New Roman" w:hAnsi="Times New Roman" w:cs="Times New Roman"/>
                <w:sz w:val="24"/>
                <w:szCs w:val="24"/>
                <w:lang w:eastAsia="ru-RU"/>
              </w:rPr>
              <w:t>ОК 07.</w:t>
            </w:r>
          </w:p>
          <w:p w14:paraId="0560AD0C" w14:textId="66AAEB23" w:rsidR="00EA2C3E" w:rsidRPr="00466F2E" w:rsidRDefault="00EA2C3E" w:rsidP="00EA2C3E">
            <w:pPr>
              <w:spacing w:after="0"/>
              <w:jc w:val="center"/>
              <w:rPr>
                <w:rFonts w:ascii="Times New Roman" w:eastAsia="Calibri" w:hAnsi="Times New Roman" w:cs="Times New Roman"/>
                <w:i/>
                <w:sz w:val="24"/>
                <w:szCs w:val="24"/>
                <w:lang w:eastAsia="ru-RU"/>
              </w:rPr>
            </w:pPr>
            <w:r>
              <w:rPr>
                <w:rFonts w:ascii="Times New Roman" w:eastAsia="Times New Roman" w:hAnsi="Times New Roman" w:cs="Times New Roman"/>
                <w:sz w:val="24"/>
                <w:szCs w:val="24"/>
                <w:lang w:eastAsia="ru-RU"/>
              </w:rPr>
              <w:t>ЛР10.</w:t>
            </w:r>
          </w:p>
        </w:tc>
      </w:tr>
      <w:tr w:rsidR="003833D2" w:rsidRPr="00466F2E" w14:paraId="16086E1E" w14:textId="77777777" w:rsidTr="000D00D1">
        <w:tc>
          <w:tcPr>
            <w:tcW w:w="2310" w:type="dxa"/>
            <w:vMerge/>
            <w:shd w:val="clear" w:color="auto" w:fill="auto"/>
          </w:tcPr>
          <w:p w14:paraId="6C29CCF4" w14:textId="77777777" w:rsidR="003833D2" w:rsidRPr="00466F2E" w:rsidRDefault="003833D2" w:rsidP="00AC69F0">
            <w:pPr>
              <w:spacing w:after="0"/>
              <w:jc w:val="center"/>
              <w:rPr>
                <w:rFonts w:ascii="Times New Roman" w:eastAsia="Calibri" w:hAnsi="Times New Roman" w:cs="Times New Roman"/>
                <w:sz w:val="24"/>
                <w:szCs w:val="24"/>
                <w:lang w:eastAsia="ru-RU"/>
              </w:rPr>
            </w:pPr>
          </w:p>
        </w:tc>
        <w:tc>
          <w:tcPr>
            <w:tcW w:w="6866" w:type="dxa"/>
            <w:shd w:val="clear" w:color="auto" w:fill="auto"/>
          </w:tcPr>
          <w:p w14:paraId="1AA88C7A" w14:textId="6BBDF47F" w:rsidR="003833D2" w:rsidRPr="00DD4BD0" w:rsidRDefault="003833D2" w:rsidP="00AC69F0">
            <w:pPr>
              <w:spacing w:after="0"/>
              <w:jc w:val="both"/>
              <w:rPr>
                <w:rFonts w:ascii="Times New Roman" w:eastAsia="Calibri" w:hAnsi="Times New Roman" w:cs="Times New Roman"/>
                <w:b/>
                <w:bCs/>
                <w:lang w:eastAsia="ru-RU"/>
              </w:rPr>
            </w:pPr>
            <w:r w:rsidRPr="00DD4BD0">
              <w:rPr>
                <w:rFonts w:ascii="Times New Roman" w:hAnsi="Times New Roman" w:cs="Times New Roman"/>
                <w:b/>
              </w:rPr>
              <w:t>Профессионально-ориентированное содержание</w:t>
            </w:r>
          </w:p>
        </w:tc>
        <w:tc>
          <w:tcPr>
            <w:tcW w:w="2974" w:type="dxa"/>
            <w:shd w:val="clear" w:color="auto" w:fill="auto"/>
            <w:vAlign w:val="center"/>
          </w:tcPr>
          <w:p w14:paraId="4F21E415" w14:textId="790A179F" w:rsidR="003833D2" w:rsidRPr="00EA0263" w:rsidRDefault="001A641D" w:rsidP="00AC69F0">
            <w:pPr>
              <w:spacing w:after="0"/>
              <w:jc w:val="center"/>
              <w:rPr>
                <w:rFonts w:ascii="Times New Roman" w:eastAsia="Calibri" w:hAnsi="Times New Roman" w:cs="Times New Roman"/>
                <w:b/>
                <w:iCs/>
                <w:sz w:val="24"/>
                <w:szCs w:val="24"/>
                <w:lang w:eastAsia="ru-RU"/>
              </w:rPr>
            </w:pPr>
            <w:r>
              <w:rPr>
                <w:rFonts w:ascii="Times New Roman" w:eastAsia="Calibri" w:hAnsi="Times New Roman" w:cs="Times New Roman"/>
                <w:b/>
                <w:iCs/>
                <w:sz w:val="24"/>
                <w:szCs w:val="24"/>
                <w:lang w:eastAsia="ru-RU"/>
              </w:rPr>
              <w:t>2</w:t>
            </w:r>
          </w:p>
        </w:tc>
        <w:tc>
          <w:tcPr>
            <w:tcW w:w="2416" w:type="dxa"/>
            <w:vMerge/>
            <w:shd w:val="clear" w:color="auto" w:fill="auto"/>
            <w:vAlign w:val="center"/>
          </w:tcPr>
          <w:p w14:paraId="6237E992" w14:textId="77777777" w:rsidR="003833D2" w:rsidRPr="00466F2E" w:rsidRDefault="003833D2" w:rsidP="00AC69F0">
            <w:pPr>
              <w:spacing w:after="0"/>
              <w:jc w:val="center"/>
              <w:rPr>
                <w:rFonts w:ascii="Times New Roman" w:eastAsia="Calibri" w:hAnsi="Times New Roman" w:cs="Times New Roman"/>
                <w:i/>
                <w:sz w:val="24"/>
                <w:szCs w:val="24"/>
                <w:lang w:eastAsia="ru-RU"/>
              </w:rPr>
            </w:pPr>
          </w:p>
        </w:tc>
      </w:tr>
      <w:tr w:rsidR="001A641D" w:rsidRPr="00466F2E" w14:paraId="4A59AB53" w14:textId="77777777" w:rsidTr="000D00D1">
        <w:tc>
          <w:tcPr>
            <w:tcW w:w="2310" w:type="dxa"/>
            <w:vMerge/>
            <w:shd w:val="clear" w:color="auto" w:fill="auto"/>
          </w:tcPr>
          <w:p w14:paraId="491537B7" w14:textId="77777777" w:rsidR="001A641D" w:rsidRPr="00466F2E" w:rsidRDefault="001A641D" w:rsidP="00AC69F0">
            <w:pPr>
              <w:spacing w:after="0"/>
              <w:jc w:val="center"/>
              <w:rPr>
                <w:rFonts w:ascii="Times New Roman" w:eastAsia="Calibri" w:hAnsi="Times New Roman" w:cs="Times New Roman"/>
                <w:sz w:val="24"/>
                <w:szCs w:val="24"/>
                <w:lang w:eastAsia="ru-RU"/>
              </w:rPr>
            </w:pPr>
          </w:p>
        </w:tc>
        <w:tc>
          <w:tcPr>
            <w:tcW w:w="6866" w:type="dxa"/>
            <w:shd w:val="clear" w:color="auto" w:fill="auto"/>
          </w:tcPr>
          <w:p w14:paraId="4E0744B1" w14:textId="5F6B7CC8" w:rsidR="001A641D" w:rsidRPr="003C2A6A" w:rsidRDefault="009464A2" w:rsidP="001C781C">
            <w:pPr>
              <w:spacing w:after="0"/>
              <w:jc w:val="both"/>
              <w:rPr>
                <w:rFonts w:ascii="Times New Roman" w:hAnsi="Times New Roman" w:cs="Times New Roman"/>
                <w:b/>
                <w:i/>
                <w:sz w:val="24"/>
                <w:szCs w:val="24"/>
              </w:rPr>
            </w:pPr>
            <w:r w:rsidRPr="003C2A6A">
              <w:rPr>
                <w:rFonts w:ascii="Times New Roman" w:hAnsi="Times New Roman" w:cs="Times New Roman"/>
                <w:sz w:val="24"/>
                <w:szCs w:val="24"/>
              </w:rPr>
              <w:t>Воздействие природных и антропогенных факторов на здоровье человека.</w:t>
            </w:r>
          </w:p>
        </w:tc>
        <w:tc>
          <w:tcPr>
            <w:tcW w:w="2974" w:type="dxa"/>
            <w:shd w:val="clear" w:color="auto" w:fill="auto"/>
            <w:vAlign w:val="center"/>
          </w:tcPr>
          <w:p w14:paraId="07E312A5" w14:textId="3EE4728D" w:rsidR="001A641D" w:rsidRPr="00343DFC" w:rsidRDefault="00343DFC" w:rsidP="00AC69F0">
            <w:pPr>
              <w:spacing w:after="0"/>
              <w:jc w:val="center"/>
              <w:rPr>
                <w:rFonts w:ascii="Times New Roman" w:eastAsia="Calibri" w:hAnsi="Times New Roman" w:cs="Times New Roman"/>
                <w:iCs/>
                <w:sz w:val="24"/>
                <w:szCs w:val="24"/>
                <w:lang w:eastAsia="ru-RU"/>
              </w:rPr>
            </w:pPr>
            <w:r w:rsidRPr="00343DFC">
              <w:rPr>
                <w:rFonts w:ascii="Times New Roman" w:eastAsia="Calibri" w:hAnsi="Times New Roman" w:cs="Times New Roman"/>
                <w:iCs/>
                <w:sz w:val="24"/>
                <w:szCs w:val="24"/>
                <w:lang w:eastAsia="ru-RU"/>
              </w:rPr>
              <w:t>2</w:t>
            </w:r>
          </w:p>
        </w:tc>
        <w:tc>
          <w:tcPr>
            <w:tcW w:w="2416" w:type="dxa"/>
            <w:vMerge/>
            <w:shd w:val="clear" w:color="auto" w:fill="auto"/>
            <w:vAlign w:val="center"/>
          </w:tcPr>
          <w:p w14:paraId="2D4EFD57" w14:textId="77777777" w:rsidR="001A641D" w:rsidRPr="00466F2E" w:rsidRDefault="001A641D" w:rsidP="00AC69F0">
            <w:pPr>
              <w:spacing w:after="0"/>
              <w:jc w:val="center"/>
              <w:rPr>
                <w:rFonts w:ascii="Times New Roman" w:eastAsia="Calibri" w:hAnsi="Times New Roman" w:cs="Times New Roman"/>
                <w:i/>
                <w:sz w:val="24"/>
                <w:szCs w:val="24"/>
                <w:lang w:eastAsia="ru-RU"/>
              </w:rPr>
            </w:pPr>
          </w:p>
        </w:tc>
      </w:tr>
      <w:tr w:rsidR="00EA2C3E" w:rsidRPr="00466F2E" w14:paraId="40DB8FF3" w14:textId="77777777" w:rsidTr="000D00D1">
        <w:tc>
          <w:tcPr>
            <w:tcW w:w="2310" w:type="dxa"/>
            <w:vMerge/>
            <w:shd w:val="clear" w:color="auto" w:fill="auto"/>
          </w:tcPr>
          <w:p w14:paraId="5D8AB87C" w14:textId="77777777" w:rsidR="00EA2C3E" w:rsidRPr="00466F2E" w:rsidRDefault="00EA2C3E" w:rsidP="00AC69F0">
            <w:pPr>
              <w:spacing w:after="0"/>
              <w:jc w:val="center"/>
              <w:rPr>
                <w:rFonts w:ascii="Times New Roman" w:eastAsia="Calibri" w:hAnsi="Times New Roman" w:cs="Times New Roman"/>
                <w:sz w:val="24"/>
                <w:szCs w:val="24"/>
                <w:lang w:eastAsia="ru-RU"/>
              </w:rPr>
            </w:pPr>
          </w:p>
        </w:tc>
        <w:tc>
          <w:tcPr>
            <w:tcW w:w="6866" w:type="dxa"/>
            <w:shd w:val="clear" w:color="auto" w:fill="auto"/>
          </w:tcPr>
          <w:p w14:paraId="2DD444A4" w14:textId="66612D2E" w:rsidR="00EA2C3E" w:rsidRPr="008A0E99" w:rsidRDefault="00EA2C3E" w:rsidP="00AC69F0">
            <w:pPr>
              <w:spacing w:after="0"/>
              <w:jc w:val="both"/>
              <w:rPr>
                <w:rFonts w:ascii="Times New Roman" w:eastAsia="Times New Roman" w:hAnsi="Times New Roman" w:cs="Times New Roman"/>
                <w:b/>
                <w:bCs/>
                <w:lang w:eastAsia="ru-RU"/>
              </w:rPr>
            </w:pPr>
            <w:r>
              <w:rPr>
                <w:rFonts w:ascii="Times New Roman" w:eastAsia="Calibri" w:hAnsi="Times New Roman" w:cs="Times New Roman"/>
                <w:b/>
                <w:bCs/>
                <w:lang w:eastAsia="ru-RU"/>
              </w:rPr>
              <w:t>В том числе практических занятий</w:t>
            </w:r>
          </w:p>
        </w:tc>
        <w:tc>
          <w:tcPr>
            <w:tcW w:w="2974" w:type="dxa"/>
            <w:shd w:val="clear" w:color="auto" w:fill="auto"/>
            <w:vAlign w:val="center"/>
          </w:tcPr>
          <w:p w14:paraId="435A0804" w14:textId="22D0F35E" w:rsidR="00EA2C3E" w:rsidRPr="00337386" w:rsidRDefault="00985105" w:rsidP="00AC69F0">
            <w:pPr>
              <w:spacing w:after="0"/>
              <w:jc w:val="center"/>
              <w:rPr>
                <w:rFonts w:ascii="Times New Roman" w:eastAsia="Calibri" w:hAnsi="Times New Roman" w:cs="Times New Roman"/>
                <w:b/>
                <w:iCs/>
                <w:sz w:val="24"/>
                <w:szCs w:val="24"/>
                <w:lang w:eastAsia="ru-RU"/>
              </w:rPr>
            </w:pPr>
            <w:r>
              <w:rPr>
                <w:rFonts w:ascii="Times New Roman" w:eastAsia="Calibri" w:hAnsi="Times New Roman" w:cs="Times New Roman"/>
                <w:b/>
                <w:iCs/>
                <w:sz w:val="24"/>
                <w:szCs w:val="24"/>
                <w:lang w:eastAsia="ru-RU"/>
              </w:rPr>
              <w:t>6</w:t>
            </w:r>
          </w:p>
        </w:tc>
        <w:tc>
          <w:tcPr>
            <w:tcW w:w="2416" w:type="dxa"/>
            <w:vMerge/>
            <w:shd w:val="clear" w:color="auto" w:fill="auto"/>
            <w:vAlign w:val="center"/>
          </w:tcPr>
          <w:p w14:paraId="6FF26362" w14:textId="77777777" w:rsidR="00EA2C3E" w:rsidRPr="00466F2E" w:rsidRDefault="00EA2C3E" w:rsidP="00AC69F0">
            <w:pPr>
              <w:spacing w:after="0"/>
              <w:jc w:val="center"/>
              <w:rPr>
                <w:rFonts w:ascii="Times New Roman" w:eastAsia="Calibri" w:hAnsi="Times New Roman" w:cs="Times New Roman"/>
                <w:i/>
                <w:sz w:val="24"/>
                <w:szCs w:val="24"/>
                <w:lang w:eastAsia="ru-RU"/>
              </w:rPr>
            </w:pPr>
          </w:p>
        </w:tc>
      </w:tr>
      <w:tr w:rsidR="00EA2C3E" w:rsidRPr="00466F2E" w14:paraId="5F9E45DB" w14:textId="77777777" w:rsidTr="000D00D1">
        <w:tc>
          <w:tcPr>
            <w:tcW w:w="2310" w:type="dxa"/>
            <w:vMerge/>
            <w:shd w:val="clear" w:color="auto" w:fill="auto"/>
          </w:tcPr>
          <w:p w14:paraId="30A4A1FE" w14:textId="77777777" w:rsidR="00EA2C3E" w:rsidRPr="00466F2E" w:rsidRDefault="00EA2C3E" w:rsidP="00AC69F0">
            <w:pPr>
              <w:spacing w:after="0"/>
              <w:jc w:val="center"/>
              <w:rPr>
                <w:rFonts w:ascii="Times New Roman" w:eastAsia="Calibri" w:hAnsi="Times New Roman" w:cs="Times New Roman"/>
                <w:sz w:val="24"/>
                <w:szCs w:val="24"/>
                <w:lang w:eastAsia="ru-RU"/>
              </w:rPr>
            </w:pPr>
          </w:p>
        </w:tc>
        <w:tc>
          <w:tcPr>
            <w:tcW w:w="6866" w:type="dxa"/>
            <w:shd w:val="clear" w:color="auto" w:fill="auto"/>
          </w:tcPr>
          <w:p w14:paraId="4C32DFAE" w14:textId="1BB1A97D" w:rsidR="00403583" w:rsidRDefault="00985105" w:rsidP="00EA2C3E">
            <w:pPr>
              <w:spacing w:after="0"/>
              <w:jc w:val="both"/>
              <w:rPr>
                <w:rFonts w:ascii="Times New Roman" w:hAnsi="Times New Roman" w:cs="Times New Roman"/>
                <w:sz w:val="24"/>
                <w:szCs w:val="24"/>
              </w:rPr>
            </w:pPr>
            <w:r>
              <w:rPr>
                <w:rFonts w:ascii="Times New Roman" w:hAnsi="Times New Roman" w:cs="Times New Roman"/>
                <w:sz w:val="24"/>
                <w:szCs w:val="24"/>
              </w:rPr>
              <w:t xml:space="preserve">Практическое занятие </w:t>
            </w:r>
            <w:r w:rsidRPr="00466F2E">
              <w:rPr>
                <w:rFonts w:ascii="Times New Roman" w:hAnsi="Times New Roman" w:cs="Times New Roman"/>
                <w:sz w:val="24"/>
                <w:szCs w:val="24"/>
              </w:rPr>
              <w:t>№ 2</w:t>
            </w:r>
            <w:r>
              <w:rPr>
                <w:rFonts w:ascii="Times New Roman" w:hAnsi="Times New Roman" w:cs="Times New Roman"/>
                <w:sz w:val="24"/>
                <w:szCs w:val="24"/>
              </w:rPr>
              <w:t xml:space="preserve"> </w:t>
            </w:r>
            <w:r w:rsidR="00403583" w:rsidRPr="00466F2E">
              <w:rPr>
                <w:rFonts w:ascii="Times New Roman" w:eastAsia="Times New Roman" w:hAnsi="Times New Roman" w:cs="Times New Roman"/>
                <w:sz w:val="24"/>
                <w:szCs w:val="24"/>
              </w:rPr>
              <w:t>Мировые природные ресурсы.</w:t>
            </w:r>
            <w:r w:rsidR="00403583" w:rsidRPr="00466F2E">
              <w:rPr>
                <w:rFonts w:ascii="Times New Roman" w:hAnsi="Times New Roman" w:cs="Times New Roman"/>
                <w:sz w:val="24"/>
                <w:szCs w:val="24"/>
              </w:rPr>
              <w:t xml:space="preserve"> </w:t>
            </w:r>
            <w:proofErr w:type="spellStart"/>
            <w:r w:rsidR="00403583" w:rsidRPr="00466F2E">
              <w:rPr>
                <w:rFonts w:ascii="Times New Roman" w:hAnsi="Times New Roman" w:cs="Times New Roman"/>
                <w:sz w:val="24"/>
                <w:szCs w:val="24"/>
              </w:rPr>
              <w:t>Ресурсообеспеченность</w:t>
            </w:r>
            <w:proofErr w:type="spellEnd"/>
            <w:r w:rsidR="00403583" w:rsidRPr="00466F2E">
              <w:rPr>
                <w:rFonts w:ascii="Times New Roman" w:hAnsi="Times New Roman" w:cs="Times New Roman"/>
                <w:sz w:val="24"/>
                <w:szCs w:val="24"/>
              </w:rPr>
              <w:t>. Классификация видов природных ресурсов (минеральные, земельные, водные, биологические, агроклиматические и т.д.).</w:t>
            </w:r>
          </w:p>
          <w:p w14:paraId="375ABFDD" w14:textId="3D1E11BA" w:rsidR="00EA2C3E" w:rsidRPr="00466F2E" w:rsidRDefault="00EA2C3E" w:rsidP="00EA2C3E">
            <w:pPr>
              <w:spacing w:after="0"/>
              <w:jc w:val="both"/>
              <w:rPr>
                <w:rFonts w:ascii="Times New Roman" w:hAnsi="Times New Roman" w:cs="Times New Roman"/>
                <w:sz w:val="24"/>
                <w:szCs w:val="24"/>
              </w:rPr>
            </w:pPr>
            <w:r>
              <w:rPr>
                <w:rFonts w:ascii="Times New Roman" w:hAnsi="Times New Roman" w:cs="Times New Roman"/>
                <w:sz w:val="24"/>
                <w:szCs w:val="24"/>
              </w:rPr>
              <w:t xml:space="preserve">Практическое занятие </w:t>
            </w:r>
            <w:r w:rsidRPr="00466F2E">
              <w:rPr>
                <w:rFonts w:ascii="Times New Roman" w:hAnsi="Times New Roman" w:cs="Times New Roman"/>
                <w:sz w:val="24"/>
                <w:szCs w:val="24"/>
              </w:rPr>
              <w:t xml:space="preserve">№ </w:t>
            </w:r>
            <w:r w:rsidR="00F76B4B">
              <w:rPr>
                <w:rFonts w:ascii="Times New Roman" w:hAnsi="Times New Roman" w:cs="Times New Roman"/>
                <w:sz w:val="24"/>
                <w:szCs w:val="24"/>
              </w:rPr>
              <w:t>3</w:t>
            </w:r>
            <w:r w:rsidRPr="00466F2E">
              <w:rPr>
                <w:rFonts w:ascii="Times New Roman" w:hAnsi="Times New Roman" w:cs="Times New Roman"/>
                <w:sz w:val="24"/>
                <w:szCs w:val="24"/>
              </w:rPr>
              <w:t xml:space="preserve">: «Оценка </w:t>
            </w:r>
            <w:proofErr w:type="spellStart"/>
            <w:r w:rsidRPr="00466F2E">
              <w:rPr>
                <w:rFonts w:ascii="Times New Roman" w:hAnsi="Times New Roman" w:cs="Times New Roman"/>
                <w:sz w:val="24"/>
                <w:szCs w:val="24"/>
              </w:rPr>
              <w:t>ресурсообеспеченности</w:t>
            </w:r>
            <w:proofErr w:type="spellEnd"/>
            <w:r w:rsidRPr="00466F2E">
              <w:rPr>
                <w:rFonts w:ascii="Times New Roman" w:hAnsi="Times New Roman" w:cs="Times New Roman"/>
                <w:sz w:val="24"/>
                <w:szCs w:val="24"/>
              </w:rPr>
              <w:t xml:space="preserve"> отдельных стран (регионов) мира (по выбору)»</w:t>
            </w:r>
          </w:p>
          <w:p w14:paraId="36E74911" w14:textId="639A0F66" w:rsidR="00EA2C3E" w:rsidRPr="008A0E99" w:rsidRDefault="00EA2C3E" w:rsidP="00EA2C3E">
            <w:pPr>
              <w:spacing w:after="0"/>
              <w:jc w:val="both"/>
              <w:rPr>
                <w:rFonts w:ascii="Times New Roman" w:eastAsia="Times New Roman" w:hAnsi="Times New Roman" w:cs="Times New Roman"/>
                <w:b/>
                <w:bCs/>
                <w:lang w:eastAsia="ru-RU"/>
              </w:rPr>
            </w:pPr>
            <w:r>
              <w:rPr>
                <w:rFonts w:ascii="Times New Roman" w:hAnsi="Times New Roman" w:cs="Times New Roman"/>
                <w:sz w:val="24"/>
                <w:szCs w:val="24"/>
              </w:rPr>
              <w:t>Практическое занятие</w:t>
            </w:r>
            <w:r w:rsidRPr="00466F2E">
              <w:rPr>
                <w:rFonts w:ascii="Times New Roman" w:hAnsi="Times New Roman" w:cs="Times New Roman"/>
                <w:sz w:val="24"/>
                <w:szCs w:val="24"/>
              </w:rPr>
              <w:t xml:space="preserve"> №</w:t>
            </w:r>
            <w:r w:rsidR="00F76B4B">
              <w:rPr>
                <w:rFonts w:ascii="Times New Roman" w:hAnsi="Times New Roman" w:cs="Times New Roman"/>
                <w:sz w:val="24"/>
                <w:szCs w:val="24"/>
              </w:rPr>
              <w:t>4</w:t>
            </w:r>
            <w:r w:rsidRPr="00466F2E">
              <w:rPr>
                <w:rFonts w:ascii="Times New Roman" w:hAnsi="Times New Roman" w:cs="Times New Roman"/>
                <w:sz w:val="24"/>
                <w:szCs w:val="24"/>
              </w:rPr>
              <w:t>: «Выявление и обозначение регионов с неблагоприятной экологической ситуацией»</w:t>
            </w:r>
          </w:p>
        </w:tc>
        <w:tc>
          <w:tcPr>
            <w:tcW w:w="2974" w:type="dxa"/>
            <w:shd w:val="clear" w:color="auto" w:fill="auto"/>
          </w:tcPr>
          <w:p w14:paraId="60E43FAE" w14:textId="77777777" w:rsidR="00EA2C3E" w:rsidRDefault="00EA2C3E" w:rsidP="007073A1">
            <w:pPr>
              <w:spacing w:after="0"/>
              <w:jc w:val="center"/>
              <w:rPr>
                <w:rFonts w:ascii="Times New Roman" w:eastAsia="Calibri" w:hAnsi="Times New Roman" w:cs="Times New Roman"/>
                <w:iCs/>
                <w:sz w:val="24"/>
                <w:szCs w:val="24"/>
                <w:lang w:eastAsia="ru-RU"/>
              </w:rPr>
            </w:pPr>
            <w:r w:rsidRPr="00466F2E">
              <w:rPr>
                <w:rFonts w:ascii="Times New Roman" w:eastAsia="Calibri" w:hAnsi="Times New Roman" w:cs="Times New Roman"/>
                <w:iCs/>
                <w:sz w:val="24"/>
                <w:szCs w:val="24"/>
                <w:lang w:eastAsia="ru-RU"/>
              </w:rPr>
              <w:t>2</w:t>
            </w:r>
          </w:p>
          <w:p w14:paraId="2F6BDFA3" w14:textId="77777777" w:rsidR="00EA2C3E" w:rsidRDefault="00EA2C3E" w:rsidP="007073A1">
            <w:pPr>
              <w:spacing w:after="0"/>
              <w:jc w:val="center"/>
              <w:rPr>
                <w:rFonts w:ascii="Times New Roman" w:eastAsia="Calibri" w:hAnsi="Times New Roman" w:cs="Times New Roman"/>
                <w:iCs/>
                <w:sz w:val="24"/>
                <w:szCs w:val="24"/>
                <w:lang w:eastAsia="ru-RU"/>
              </w:rPr>
            </w:pPr>
          </w:p>
          <w:p w14:paraId="586F397E" w14:textId="45151BCA" w:rsidR="00EA2C3E" w:rsidRDefault="00EA2C3E" w:rsidP="007073A1">
            <w:pPr>
              <w:spacing w:after="0"/>
              <w:jc w:val="center"/>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2</w:t>
            </w:r>
          </w:p>
          <w:p w14:paraId="55D7E887" w14:textId="57005C35" w:rsidR="00985105" w:rsidRDefault="00985105" w:rsidP="007073A1">
            <w:pPr>
              <w:spacing w:after="0"/>
              <w:jc w:val="center"/>
              <w:rPr>
                <w:rFonts w:ascii="Times New Roman" w:eastAsia="Calibri" w:hAnsi="Times New Roman" w:cs="Times New Roman"/>
                <w:iCs/>
                <w:sz w:val="24"/>
                <w:szCs w:val="24"/>
                <w:lang w:eastAsia="ru-RU"/>
              </w:rPr>
            </w:pPr>
          </w:p>
          <w:p w14:paraId="43DE3CF0" w14:textId="3FD49B4E" w:rsidR="00985105" w:rsidRPr="00466F2E" w:rsidRDefault="00985105" w:rsidP="007073A1">
            <w:pPr>
              <w:spacing w:after="0"/>
              <w:jc w:val="center"/>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2</w:t>
            </w:r>
          </w:p>
          <w:p w14:paraId="61EAE911" w14:textId="77777777" w:rsidR="00EA2C3E" w:rsidRPr="00337386" w:rsidRDefault="00EA2C3E" w:rsidP="00AC69F0">
            <w:pPr>
              <w:spacing w:after="0"/>
              <w:jc w:val="center"/>
              <w:rPr>
                <w:rFonts w:ascii="Times New Roman" w:eastAsia="Calibri" w:hAnsi="Times New Roman" w:cs="Times New Roman"/>
                <w:b/>
                <w:iCs/>
                <w:sz w:val="24"/>
                <w:szCs w:val="24"/>
                <w:lang w:eastAsia="ru-RU"/>
              </w:rPr>
            </w:pPr>
          </w:p>
        </w:tc>
        <w:tc>
          <w:tcPr>
            <w:tcW w:w="2416" w:type="dxa"/>
            <w:vMerge/>
            <w:shd w:val="clear" w:color="auto" w:fill="auto"/>
            <w:vAlign w:val="center"/>
          </w:tcPr>
          <w:p w14:paraId="0BFC0D7E" w14:textId="77777777" w:rsidR="00EA2C3E" w:rsidRPr="00466F2E" w:rsidRDefault="00EA2C3E" w:rsidP="00AC69F0">
            <w:pPr>
              <w:spacing w:after="0"/>
              <w:jc w:val="center"/>
              <w:rPr>
                <w:rFonts w:ascii="Times New Roman" w:eastAsia="Calibri" w:hAnsi="Times New Roman" w:cs="Times New Roman"/>
                <w:i/>
                <w:sz w:val="24"/>
                <w:szCs w:val="24"/>
                <w:lang w:eastAsia="ru-RU"/>
              </w:rPr>
            </w:pPr>
          </w:p>
        </w:tc>
      </w:tr>
      <w:tr w:rsidR="006E18BF" w:rsidRPr="00466F2E" w14:paraId="075B70B8" w14:textId="77777777" w:rsidTr="000D00D1">
        <w:tc>
          <w:tcPr>
            <w:tcW w:w="2310" w:type="dxa"/>
            <w:vMerge w:val="restart"/>
            <w:shd w:val="clear" w:color="auto" w:fill="auto"/>
          </w:tcPr>
          <w:p w14:paraId="5B9B7F45" w14:textId="3339748E" w:rsidR="006E18BF" w:rsidRPr="00466F2E" w:rsidRDefault="006E18BF" w:rsidP="007073A1">
            <w:pPr>
              <w:spacing w:after="0"/>
              <w:rPr>
                <w:rFonts w:ascii="Times New Roman" w:eastAsia="Calibri" w:hAnsi="Times New Roman" w:cs="Times New Roman"/>
                <w:sz w:val="24"/>
                <w:szCs w:val="24"/>
                <w:lang w:eastAsia="ru-RU"/>
              </w:rPr>
            </w:pPr>
            <w:r>
              <w:rPr>
                <w:rFonts w:ascii="Times New Roman" w:eastAsia="Calibri" w:hAnsi="Times New Roman" w:cs="Times New Roman"/>
                <w:b/>
                <w:sz w:val="24"/>
                <w:szCs w:val="24"/>
                <w:lang w:eastAsia="ru-RU"/>
              </w:rPr>
              <w:t>Тема 2</w:t>
            </w:r>
            <w:r w:rsidRPr="007073A1">
              <w:rPr>
                <w:rFonts w:ascii="Times New Roman" w:eastAsia="Calibri" w:hAnsi="Times New Roman" w:cs="Times New Roman"/>
                <w:b/>
                <w:sz w:val="24"/>
                <w:szCs w:val="24"/>
                <w:lang w:eastAsia="ru-RU"/>
              </w:rPr>
              <w:t>.3</w:t>
            </w:r>
            <w:r w:rsidRPr="00466F2E">
              <w:rPr>
                <w:rFonts w:ascii="Times New Roman" w:eastAsia="Calibri" w:hAnsi="Times New Roman" w:cs="Times New Roman"/>
                <w:sz w:val="24"/>
                <w:szCs w:val="24"/>
                <w:lang w:eastAsia="ru-RU"/>
              </w:rPr>
              <w:t>. География населения мира</w:t>
            </w:r>
          </w:p>
        </w:tc>
        <w:tc>
          <w:tcPr>
            <w:tcW w:w="6866" w:type="dxa"/>
            <w:shd w:val="clear" w:color="auto" w:fill="auto"/>
          </w:tcPr>
          <w:p w14:paraId="776E5A7F" w14:textId="0A333CDB" w:rsidR="006E18BF" w:rsidRPr="00466F2E" w:rsidRDefault="006E18BF" w:rsidP="00AC69F0">
            <w:pPr>
              <w:spacing w:after="0"/>
              <w:jc w:val="both"/>
              <w:rPr>
                <w:rFonts w:ascii="Times New Roman" w:eastAsia="Calibri" w:hAnsi="Times New Roman" w:cs="Times New Roman"/>
                <w:b/>
                <w:bCs/>
                <w:sz w:val="24"/>
                <w:szCs w:val="24"/>
                <w:lang w:eastAsia="ru-RU"/>
              </w:rPr>
            </w:pPr>
            <w:r w:rsidRPr="008A0E99">
              <w:rPr>
                <w:rFonts w:ascii="Times New Roman" w:eastAsia="Times New Roman" w:hAnsi="Times New Roman" w:cs="Times New Roman"/>
                <w:b/>
                <w:bCs/>
                <w:lang w:eastAsia="ru-RU"/>
              </w:rPr>
              <w:t>Основное</w:t>
            </w:r>
            <w:r w:rsidRPr="008A0E99">
              <w:rPr>
                <w:rFonts w:ascii="Times New Roman" w:eastAsia="Times New Roman" w:hAnsi="Times New Roman" w:cs="Times New Roman"/>
                <w:b/>
                <w:bCs/>
                <w:i/>
                <w:iCs/>
                <w:lang w:eastAsia="ru-RU"/>
              </w:rPr>
              <w:t xml:space="preserve"> </w:t>
            </w:r>
            <w:r w:rsidRPr="008A0E99">
              <w:rPr>
                <w:rFonts w:ascii="Times New Roman" w:eastAsia="Times New Roman" w:hAnsi="Times New Roman" w:cs="Times New Roman"/>
                <w:b/>
                <w:bCs/>
                <w:lang w:eastAsia="ru-RU"/>
              </w:rPr>
              <w:t>содержание</w:t>
            </w:r>
          </w:p>
        </w:tc>
        <w:tc>
          <w:tcPr>
            <w:tcW w:w="2974" w:type="dxa"/>
            <w:shd w:val="clear" w:color="auto" w:fill="auto"/>
            <w:vAlign w:val="center"/>
          </w:tcPr>
          <w:p w14:paraId="5F92B192" w14:textId="64637D7F" w:rsidR="006E18BF" w:rsidRPr="00337386" w:rsidRDefault="00F76B4B" w:rsidP="00AC69F0">
            <w:pPr>
              <w:spacing w:after="0"/>
              <w:jc w:val="center"/>
              <w:rPr>
                <w:rFonts w:ascii="Times New Roman" w:eastAsia="Calibri" w:hAnsi="Times New Roman" w:cs="Times New Roman"/>
                <w:b/>
                <w:iCs/>
                <w:sz w:val="24"/>
                <w:szCs w:val="24"/>
                <w:lang w:eastAsia="ru-RU"/>
              </w:rPr>
            </w:pPr>
            <w:r>
              <w:rPr>
                <w:rFonts w:ascii="Times New Roman" w:eastAsia="Calibri" w:hAnsi="Times New Roman" w:cs="Times New Roman"/>
                <w:b/>
                <w:iCs/>
                <w:sz w:val="24"/>
                <w:szCs w:val="24"/>
                <w:lang w:eastAsia="ru-RU"/>
              </w:rPr>
              <w:t>8</w:t>
            </w:r>
          </w:p>
        </w:tc>
        <w:tc>
          <w:tcPr>
            <w:tcW w:w="2416" w:type="dxa"/>
            <w:vMerge w:val="restart"/>
            <w:shd w:val="clear" w:color="auto" w:fill="auto"/>
            <w:vAlign w:val="center"/>
          </w:tcPr>
          <w:p w14:paraId="3045D727" w14:textId="77777777" w:rsidR="006E18BF" w:rsidRPr="00466F2E" w:rsidRDefault="006E18BF" w:rsidP="00AC69F0">
            <w:pPr>
              <w:spacing w:after="0"/>
              <w:jc w:val="center"/>
              <w:rPr>
                <w:rFonts w:ascii="Times New Roman" w:eastAsia="Times New Roman" w:hAnsi="Times New Roman" w:cs="Times New Roman"/>
                <w:sz w:val="24"/>
                <w:szCs w:val="24"/>
                <w:lang w:eastAsia="ru-RU"/>
              </w:rPr>
            </w:pPr>
            <w:r w:rsidRPr="00466F2E">
              <w:rPr>
                <w:rFonts w:ascii="Times New Roman" w:eastAsia="Times New Roman" w:hAnsi="Times New Roman" w:cs="Times New Roman"/>
                <w:sz w:val="24"/>
                <w:szCs w:val="24"/>
                <w:lang w:eastAsia="ru-RU"/>
              </w:rPr>
              <w:t>ОК 01.</w:t>
            </w:r>
          </w:p>
          <w:p w14:paraId="4865BBC0" w14:textId="77777777" w:rsidR="006E18BF" w:rsidRDefault="006E18BF" w:rsidP="00654613">
            <w:pPr>
              <w:spacing w:after="0"/>
              <w:jc w:val="center"/>
              <w:rPr>
                <w:rFonts w:ascii="Times New Roman" w:eastAsia="Times New Roman" w:hAnsi="Times New Roman" w:cs="Times New Roman"/>
                <w:sz w:val="24"/>
                <w:szCs w:val="24"/>
                <w:lang w:eastAsia="ru-RU"/>
              </w:rPr>
            </w:pPr>
            <w:r w:rsidRPr="00466F2E">
              <w:rPr>
                <w:rFonts w:ascii="Times New Roman" w:eastAsia="Times New Roman" w:hAnsi="Times New Roman" w:cs="Times New Roman"/>
                <w:sz w:val="24"/>
                <w:szCs w:val="24"/>
                <w:lang w:eastAsia="ru-RU"/>
              </w:rPr>
              <w:lastRenderedPageBreak/>
              <w:t>ОК 02.</w:t>
            </w:r>
          </w:p>
          <w:p w14:paraId="16A3B99A" w14:textId="01E07D36" w:rsidR="006E18BF" w:rsidRDefault="006E18BF" w:rsidP="00654613">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ЛР5.</w:t>
            </w:r>
          </w:p>
          <w:p w14:paraId="19B31C90" w14:textId="2213F54F" w:rsidR="006E18BF" w:rsidRPr="00466F2E" w:rsidRDefault="006E18BF" w:rsidP="00AC69F0">
            <w:pPr>
              <w:spacing w:after="0"/>
              <w:jc w:val="center"/>
              <w:rPr>
                <w:rFonts w:ascii="Times New Roman" w:eastAsia="Calibri" w:hAnsi="Times New Roman" w:cs="Times New Roman"/>
                <w:i/>
                <w:sz w:val="24"/>
                <w:szCs w:val="24"/>
                <w:lang w:eastAsia="ru-RU"/>
              </w:rPr>
            </w:pPr>
            <w:r>
              <w:rPr>
                <w:rFonts w:ascii="Times New Roman" w:eastAsia="Times New Roman" w:hAnsi="Times New Roman" w:cs="Times New Roman"/>
                <w:sz w:val="24"/>
                <w:szCs w:val="24"/>
                <w:lang w:eastAsia="ru-RU"/>
              </w:rPr>
              <w:t>ЛР10.</w:t>
            </w:r>
          </w:p>
        </w:tc>
      </w:tr>
      <w:tr w:rsidR="006E18BF" w:rsidRPr="00466F2E" w14:paraId="0EC54571" w14:textId="77777777" w:rsidTr="00B02BF7">
        <w:trPr>
          <w:trHeight w:val="2834"/>
        </w:trPr>
        <w:tc>
          <w:tcPr>
            <w:tcW w:w="2310" w:type="dxa"/>
            <w:vMerge/>
            <w:shd w:val="clear" w:color="auto" w:fill="auto"/>
          </w:tcPr>
          <w:p w14:paraId="5A00035B" w14:textId="77777777" w:rsidR="006E18BF" w:rsidRPr="00466F2E" w:rsidRDefault="006E18BF" w:rsidP="00AC69F0">
            <w:pPr>
              <w:spacing w:after="0"/>
              <w:jc w:val="both"/>
              <w:rPr>
                <w:rFonts w:ascii="Times New Roman" w:eastAsia="Calibri" w:hAnsi="Times New Roman" w:cs="Times New Roman"/>
                <w:sz w:val="24"/>
                <w:szCs w:val="24"/>
                <w:lang w:eastAsia="ru-RU"/>
              </w:rPr>
            </w:pPr>
          </w:p>
        </w:tc>
        <w:tc>
          <w:tcPr>
            <w:tcW w:w="6866" w:type="dxa"/>
            <w:shd w:val="clear" w:color="auto" w:fill="auto"/>
          </w:tcPr>
          <w:p w14:paraId="4DB1763B" w14:textId="6B2BD8CD" w:rsidR="006E18BF" w:rsidRPr="00466F2E" w:rsidRDefault="006E18BF" w:rsidP="00AC69F0">
            <w:pPr>
              <w:spacing w:after="0"/>
              <w:jc w:val="both"/>
              <w:rPr>
                <w:rFonts w:ascii="Times New Roman" w:eastAsia="Calibri" w:hAnsi="Times New Roman" w:cs="Times New Roman"/>
                <w:sz w:val="24"/>
                <w:szCs w:val="24"/>
                <w:lang w:eastAsia="ru-RU"/>
              </w:rPr>
            </w:pPr>
            <w:r w:rsidRPr="00466F2E">
              <w:rPr>
                <w:rFonts w:ascii="Times New Roman" w:eastAsia="Calibri" w:hAnsi="Times New Roman" w:cs="Times New Roman"/>
                <w:sz w:val="24"/>
                <w:szCs w:val="24"/>
                <w:lang w:eastAsia="ru-RU"/>
              </w:rPr>
              <w:t>Современная демографическая ситуация.</w:t>
            </w:r>
            <w:r w:rsidRPr="00466F2E">
              <w:rPr>
                <w:rFonts w:ascii="Times New Roman" w:hAnsi="Times New Roman" w:cs="Times New Roman"/>
                <w:sz w:val="24"/>
                <w:szCs w:val="24"/>
              </w:rPr>
              <w:t xml:space="preserve"> </w:t>
            </w:r>
          </w:p>
          <w:p w14:paraId="1B74B0A4" w14:textId="4C298501" w:rsidR="006E18BF" w:rsidRPr="00466F2E" w:rsidRDefault="006E18BF" w:rsidP="00AC69F0">
            <w:pPr>
              <w:spacing w:after="0"/>
              <w:jc w:val="both"/>
              <w:rPr>
                <w:rFonts w:ascii="Times New Roman" w:eastAsia="Calibri" w:hAnsi="Times New Roman" w:cs="Times New Roman"/>
                <w:sz w:val="24"/>
                <w:szCs w:val="24"/>
                <w:lang w:eastAsia="ru-RU"/>
              </w:rPr>
            </w:pPr>
            <w:r w:rsidRPr="00466F2E">
              <w:rPr>
                <w:rFonts w:ascii="Times New Roman" w:hAnsi="Times New Roman" w:cs="Times New Roman"/>
                <w:sz w:val="24"/>
                <w:szCs w:val="24"/>
              </w:rPr>
              <w:t xml:space="preserve">Численность населения мира и ее динамика. Наиболее населенные регионы и страны мира. Воспроизводство населения и его типы. Демографическая политика. Качество жизни населения. Территориальные различия в средней продолжительности жизни населения, обеспеченности чистой питьевой водой, уровне заболеваемости, младенческой смертности и грамотности населения. Индекс человеческого развития </w:t>
            </w:r>
          </w:p>
        </w:tc>
        <w:tc>
          <w:tcPr>
            <w:tcW w:w="2974" w:type="dxa"/>
            <w:vMerge w:val="restart"/>
            <w:shd w:val="clear" w:color="auto" w:fill="auto"/>
            <w:vAlign w:val="center"/>
          </w:tcPr>
          <w:p w14:paraId="075F21D3" w14:textId="5E864DED" w:rsidR="006E18BF" w:rsidRDefault="006E18BF" w:rsidP="00AC69F0">
            <w:pPr>
              <w:spacing w:after="0"/>
              <w:jc w:val="center"/>
              <w:rPr>
                <w:rFonts w:ascii="Times New Roman" w:eastAsia="Calibri" w:hAnsi="Times New Roman" w:cs="Times New Roman"/>
                <w:iCs/>
                <w:sz w:val="24"/>
                <w:szCs w:val="24"/>
                <w:lang w:eastAsia="ru-RU"/>
              </w:rPr>
            </w:pPr>
            <w:bookmarkStart w:id="17" w:name="_Toc114921180"/>
            <w:bookmarkStart w:id="18" w:name="_Toc114927675"/>
            <w:r w:rsidRPr="00466F2E">
              <w:rPr>
                <w:rFonts w:ascii="Times New Roman" w:eastAsia="Calibri" w:hAnsi="Times New Roman" w:cs="Times New Roman"/>
                <w:iCs/>
                <w:sz w:val="24"/>
                <w:szCs w:val="24"/>
                <w:lang w:eastAsia="ru-RU"/>
              </w:rPr>
              <w:t>2</w:t>
            </w:r>
          </w:p>
          <w:p w14:paraId="61686492" w14:textId="2DD9D5AA" w:rsidR="00F76B4B" w:rsidRPr="00466F2E" w:rsidRDefault="00F76B4B" w:rsidP="00AC69F0">
            <w:pPr>
              <w:spacing w:after="0"/>
              <w:jc w:val="center"/>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2</w:t>
            </w:r>
          </w:p>
          <w:bookmarkEnd w:id="17"/>
          <w:bookmarkEnd w:id="18"/>
          <w:p w14:paraId="66A95120" w14:textId="38162453" w:rsidR="006E18BF" w:rsidRPr="00466F2E" w:rsidRDefault="006E18BF" w:rsidP="00AC69F0">
            <w:pPr>
              <w:spacing w:after="0"/>
              <w:jc w:val="center"/>
              <w:rPr>
                <w:rFonts w:ascii="Times New Roman" w:eastAsia="Calibri" w:hAnsi="Times New Roman" w:cs="Times New Roman"/>
                <w:iCs/>
                <w:sz w:val="24"/>
                <w:szCs w:val="24"/>
                <w:lang w:eastAsia="ru-RU"/>
              </w:rPr>
            </w:pPr>
          </w:p>
        </w:tc>
        <w:tc>
          <w:tcPr>
            <w:tcW w:w="2416" w:type="dxa"/>
            <w:vMerge/>
            <w:shd w:val="clear" w:color="auto" w:fill="auto"/>
            <w:vAlign w:val="center"/>
          </w:tcPr>
          <w:p w14:paraId="1F800ED2" w14:textId="389B1372" w:rsidR="006E18BF" w:rsidRPr="00466F2E" w:rsidRDefault="006E18BF" w:rsidP="00AC69F0">
            <w:pPr>
              <w:spacing w:after="0"/>
              <w:jc w:val="center"/>
              <w:rPr>
                <w:rFonts w:ascii="Times New Roman" w:eastAsia="Calibri" w:hAnsi="Times New Roman" w:cs="Times New Roman"/>
                <w:i/>
                <w:sz w:val="24"/>
                <w:szCs w:val="24"/>
                <w:lang w:eastAsia="ru-RU"/>
              </w:rPr>
            </w:pPr>
          </w:p>
        </w:tc>
      </w:tr>
      <w:tr w:rsidR="006E18BF" w:rsidRPr="00466F2E" w14:paraId="56622E8E" w14:textId="77777777" w:rsidTr="000D00D1">
        <w:trPr>
          <w:trHeight w:val="1277"/>
        </w:trPr>
        <w:tc>
          <w:tcPr>
            <w:tcW w:w="2310" w:type="dxa"/>
            <w:vMerge/>
            <w:shd w:val="clear" w:color="auto" w:fill="auto"/>
          </w:tcPr>
          <w:p w14:paraId="53BE44CC" w14:textId="77777777" w:rsidR="006E18BF" w:rsidRPr="00466F2E" w:rsidRDefault="006E18BF" w:rsidP="00AC69F0">
            <w:pPr>
              <w:spacing w:after="0"/>
              <w:jc w:val="both"/>
              <w:rPr>
                <w:rFonts w:ascii="Times New Roman" w:eastAsia="Calibri" w:hAnsi="Times New Roman" w:cs="Times New Roman"/>
                <w:sz w:val="24"/>
                <w:szCs w:val="24"/>
                <w:lang w:eastAsia="ru-RU"/>
              </w:rPr>
            </w:pPr>
          </w:p>
        </w:tc>
        <w:tc>
          <w:tcPr>
            <w:tcW w:w="6866" w:type="dxa"/>
            <w:shd w:val="clear" w:color="auto" w:fill="auto"/>
          </w:tcPr>
          <w:p w14:paraId="2FEC39C4" w14:textId="77777777" w:rsidR="006E18BF" w:rsidRPr="00466F2E" w:rsidRDefault="006E18BF" w:rsidP="00AC69F0">
            <w:pPr>
              <w:spacing w:after="0"/>
              <w:jc w:val="both"/>
              <w:rPr>
                <w:rFonts w:ascii="Times New Roman" w:hAnsi="Times New Roman" w:cs="Times New Roman"/>
                <w:sz w:val="24"/>
                <w:szCs w:val="24"/>
              </w:rPr>
            </w:pPr>
            <w:r w:rsidRPr="00466F2E">
              <w:rPr>
                <w:rFonts w:ascii="Times New Roman" w:hAnsi="Times New Roman" w:cs="Times New Roman"/>
                <w:sz w:val="24"/>
                <w:szCs w:val="24"/>
              </w:rPr>
              <w:t>Современная структура населения</w:t>
            </w:r>
          </w:p>
          <w:p w14:paraId="456235D4" w14:textId="1470F311" w:rsidR="006E18BF" w:rsidRPr="00466F2E" w:rsidRDefault="006E18BF" w:rsidP="00AC69F0">
            <w:pPr>
              <w:spacing w:after="0"/>
              <w:jc w:val="both"/>
              <w:rPr>
                <w:rFonts w:ascii="Times New Roman" w:eastAsia="Calibri" w:hAnsi="Times New Roman" w:cs="Times New Roman"/>
                <w:sz w:val="24"/>
                <w:szCs w:val="24"/>
                <w:lang w:eastAsia="ru-RU"/>
              </w:rPr>
            </w:pPr>
            <w:r w:rsidRPr="00466F2E">
              <w:rPr>
                <w:rFonts w:ascii="Times New Roman" w:hAnsi="Times New Roman" w:cs="Times New Roman"/>
                <w:sz w:val="24"/>
                <w:szCs w:val="24"/>
              </w:rPr>
              <w:t>Половозрастная структура населения. Расовый, этнолингвистический и религиозный состав населения мира. Социальная структура общества</w:t>
            </w:r>
          </w:p>
        </w:tc>
        <w:tc>
          <w:tcPr>
            <w:tcW w:w="2974" w:type="dxa"/>
            <w:vMerge/>
            <w:shd w:val="clear" w:color="auto" w:fill="auto"/>
            <w:vAlign w:val="center"/>
          </w:tcPr>
          <w:p w14:paraId="63B7D92F" w14:textId="0DFEE9E1" w:rsidR="006E18BF" w:rsidRPr="00466F2E" w:rsidRDefault="006E18BF" w:rsidP="00AC69F0">
            <w:pPr>
              <w:spacing w:after="0"/>
              <w:jc w:val="center"/>
              <w:rPr>
                <w:rFonts w:ascii="Times New Roman" w:eastAsia="Calibri" w:hAnsi="Times New Roman" w:cs="Times New Roman"/>
                <w:iCs/>
                <w:sz w:val="24"/>
                <w:szCs w:val="24"/>
                <w:lang w:eastAsia="ru-RU"/>
              </w:rPr>
            </w:pPr>
          </w:p>
        </w:tc>
        <w:tc>
          <w:tcPr>
            <w:tcW w:w="2416" w:type="dxa"/>
            <w:vMerge/>
            <w:shd w:val="clear" w:color="auto" w:fill="auto"/>
            <w:vAlign w:val="center"/>
          </w:tcPr>
          <w:p w14:paraId="1F13D1BE" w14:textId="77777777" w:rsidR="006E18BF" w:rsidRPr="00466F2E" w:rsidRDefault="006E18BF" w:rsidP="00AC69F0">
            <w:pPr>
              <w:spacing w:after="0"/>
              <w:jc w:val="center"/>
              <w:rPr>
                <w:rFonts w:ascii="Times New Roman" w:eastAsia="Calibri" w:hAnsi="Times New Roman" w:cs="Times New Roman"/>
                <w:i/>
                <w:sz w:val="24"/>
                <w:szCs w:val="24"/>
                <w:lang w:eastAsia="ru-RU"/>
              </w:rPr>
            </w:pPr>
          </w:p>
        </w:tc>
      </w:tr>
      <w:tr w:rsidR="006E18BF" w:rsidRPr="00466F2E" w14:paraId="4C527BF4" w14:textId="77777777" w:rsidTr="00350091">
        <w:trPr>
          <w:trHeight w:val="1547"/>
        </w:trPr>
        <w:tc>
          <w:tcPr>
            <w:tcW w:w="2310" w:type="dxa"/>
            <w:vMerge/>
            <w:shd w:val="clear" w:color="auto" w:fill="auto"/>
          </w:tcPr>
          <w:p w14:paraId="4105A78A" w14:textId="49B38D4B" w:rsidR="006E18BF" w:rsidRPr="00466F2E" w:rsidRDefault="006E18BF" w:rsidP="00AC69F0">
            <w:pPr>
              <w:spacing w:after="0"/>
              <w:jc w:val="both"/>
              <w:rPr>
                <w:rFonts w:ascii="Times New Roman" w:eastAsia="Calibri" w:hAnsi="Times New Roman" w:cs="Times New Roman"/>
                <w:sz w:val="24"/>
                <w:szCs w:val="24"/>
                <w:lang w:eastAsia="ru-RU"/>
              </w:rPr>
            </w:pPr>
          </w:p>
        </w:tc>
        <w:tc>
          <w:tcPr>
            <w:tcW w:w="6866" w:type="dxa"/>
            <w:shd w:val="clear" w:color="auto" w:fill="auto"/>
          </w:tcPr>
          <w:p w14:paraId="10F92869" w14:textId="6B6A2766" w:rsidR="006E18BF" w:rsidRPr="00466F2E" w:rsidRDefault="006E18BF" w:rsidP="00AC69F0">
            <w:pPr>
              <w:spacing w:after="0"/>
              <w:jc w:val="both"/>
              <w:rPr>
                <w:rFonts w:ascii="Times New Roman" w:hAnsi="Times New Roman" w:cs="Times New Roman"/>
                <w:sz w:val="24"/>
                <w:szCs w:val="24"/>
              </w:rPr>
            </w:pPr>
            <w:r w:rsidRPr="00466F2E">
              <w:rPr>
                <w:rFonts w:ascii="Times New Roman" w:hAnsi="Times New Roman" w:cs="Times New Roman"/>
                <w:sz w:val="24"/>
                <w:szCs w:val="24"/>
              </w:rPr>
              <w:t>Занятость населения. Размещение населения.</w:t>
            </w:r>
          </w:p>
          <w:p w14:paraId="418FFE5D" w14:textId="4FBEF242" w:rsidR="006E18BF" w:rsidRPr="00466F2E" w:rsidRDefault="006E18BF" w:rsidP="00AC69F0">
            <w:pPr>
              <w:spacing w:after="0"/>
              <w:jc w:val="both"/>
              <w:rPr>
                <w:rFonts w:ascii="Times New Roman" w:hAnsi="Times New Roman" w:cs="Times New Roman"/>
                <w:sz w:val="24"/>
                <w:szCs w:val="24"/>
              </w:rPr>
            </w:pPr>
            <w:r w:rsidRPr="00466F2E">
              <w:rPr>
                <w:rFonts w:ascii="Times New Roman" w:hAnsi="Times New Roman" w:cs="Times New Roman"/>
                <w:sz w:val="24"/>
                <w:szCs w:val="24"/>
              </w:rPr>
              <w:t>Экономически активное и самодеятельное население. Качество рабочей силы в различных странах мира. Особенности размещения населения в регионах и странах мира. Миграции населения, их основные причины и направления. Урбанизация.</w:t>
            </w:r>
          </w:p>
        </w:tc>
        <w:tc>
          <w:tcPr>
            <w:tcW w:w="2974" w:type="dxa"/>
            <w:vMerge/>
            <w:shd w:val="clear" w:color="auto" w:fill="auto"/>
            <w:vAlign w:val="center"/>
          </w:tcPr>
          <w:p w14:paraId="4C1E14CB" w14:textId="7E406771" w:rsidR="006E18BF" w:rsidRPr="00466F2E" w:rsidRDefault="006E18BF" w:rsidP="00AC69F0">
            <w:pPr>
              <w:spacing w:after="0"/>
              <w:jc w:val="center"/>
              <w:rPr>
                <w:rFonts w:ascii="Times New Roman" w:eastAsia="Calibri" w:hAnsi="Times New Roman" w:cs="Times New Roman"/>
                <w:iCs/>
                <w:sz w:val="24"/>
                <w:szCs w:val="24"/>
                <w:lang w:eastAsia="ru-RU"/>
              </w:rPr>
            </w:pPr>
          </w:p>
        </w:tc>
        <w:tc>
          <w:tcPr>
            <w:tcW w:w="2416" w:type="dxa"/>
            <w:vMerge/>
            <w:shd w:val="clear" w:color="auto" w:fill="auto"/>
            <w:vAlign w:val="center"/>
          </w:tcPr>
          <w:p w14:paraId="391095E0" w14:textId="77777777" w:rsidR="006E18BF" w:rsidRPr="00466F2E" w:rsidRDefault="006E18BF" w:rsidP="00AC69F0">
            <w:pPr>
              <w:spacing w:after="0"/>
              <w:jc w:val="center"/>
              <w:rPr>
                <w:rFonts w:ascii="Times New Roman" w:eastAsia="Calibri" w:hAnsi="Times New Roman" w:cs="Times New Roman"/>
                <w:i/>
                <w:sz w:val="24"/>
                <w:szCs w:val="24"/>
                <w:lang w:eastAsia="ru-RU"/>
              </w:rPr>
            </w:pPr>
          </w:p>
        </w:tc>
      </w:tr>
      <w:tr w:rsidR="006E18BF" w:rsidRPr="00466F2E" w14:paraId="18709F8D" w14:textId="77777777" w:rsidTr="00DD4BD0">
        <w:trPr>
          <w:trHeight w:val="1325"/>
        </w:trPr>
        <w:tc>
          <w:tcPr>
            <w:tcW w:w="2310" w:type="dxa"/>
            <w:vMerge/>
            <w:shd w:val="clear" w:color="auto" w:fill="auto"/>
          </w:tcPr>
          <w:p w14:paraId="5C9C362A" w14:textId="77777777" w:rsidR="006E18BF" w:rsidRPr="00466F2E" w:rsidRDefault="006E18BF" w:rsidP="00AC69F0">
            <w:pPr>
              <w:spacing w:after="0"/>
              <w:jc w:val="both"/>
              <w:rPr>
                <w:rFonts w:ascii="Times New Roman" w:eastAsia="Calibri" w:hAnsi="Times New Roman" w:cs="Times New Roman"/>
                <w:sz w:val="24"/>
                <w:szCs w:val="24"/>
                <w:lang w:eastAsia="ru-RU"/>
              </w:rPr>
            </w:pPr>
          </w:p>
        </w:tc>
        <w:tc>
          <w:tcPr>
            <w:tcW w:w="6866" w:type="dxa"/>
            <w:shd w:val="clear" w:color="auto" w:fill="auto"/>
          </w:tcPr>
          <w:p w14:paraId="6FD6CDA9" w14:textId="5746BC9F" w:rsidR="006E18BF" w:rsidRPr="00466F2E" w:rsidRDefault="006E18BF" w:rsidP="00AC69F0">
            <w:pPr>
              <w:spacing w:after="0"/>
              <w:jc w:val="both"/>
              <w:rPr>
                <w:rFonts w:ascii="Times New Roman" w:hAnsi="Times New Roman" w:cs="Times New Roman"/>
                <w:sz w:val="24"/>
                <w:szCs w:val="24"/>
              </w:rPr>
            </w:pPr>
            <w:r w:rsidRPr="00466F2E">
              <w:rPr>
                <w:rFonts w:ascii="Times New Roman" w:hAnsi="Times New Roman" w:cs="Times New Roman"/>
                <w:sz w:val="24"/>
                <w:szCs w:val="24"/>
              </w:rPr>
              <w:t xml:space="preserve"> Масштабы и темпы урбанизации в различных регионах и странах мира «Ложная» урбанизация, субурбанизация, урбанизация. Города-миллионеры, «сверхгорода» и мегалополисы</w:t>
            </w:r>
          </w:p>
        </w:tc>
        <w:tc>
          <w:tcPr>
            <w:tcW w:w="2974" w:type="dxa"/>
            <w:vMerge/>
            <w:shd w:val="clear" w:color="auto" w:fill="auto"/>
            <w:vAlign w:val="center"/>
          </w:tcPr>
          <w:p w14:paraId="1E9CB585" w14:textId="77777777" w:rsidR="006E18BF" w:rsidRPr="00466F2E" w:rsidRDefault="006E18BF" w:rsidP="00AC69F0">
            <w:pPr>
              <w:spacing w:after="0"/>
              <w:jc w:val="center"/>
              <w:rPr>
                <w:rFonts w:ascii="Times New Roman" w:eastAsia="Calibri" w:hAnsi="Times New Roman" w:cs="Times New Roman"/>
                <w:iCs/>
                <w:sz w:val="24"/>
                <w:szCs w:val="24"/>
                <w:lang w:eastAsia="ru-RU"/>
              </w:rPr>
            </w:pPr>
          </w:p>
        </w:tc>
        <w:tc>
          <w:tcPr>
            <w:tcW w:w="2416" w:type="dxa"/>
            <w:vMerge/>
            <w:shd w:val="clear" w:color="auto" w:fill="auto"/>
            <w:vAlign w:val="center"/>
          </w:tcPr>
          <w:p w14:paraId="7CEC8328" w14:textId="77777777" w:rsidR="006E18BF" w:rsidRPr="00466F2E" w:rsidRDefault="006E18BF" w:rsidP="00AC69F0">
            <w:pPr>
              <w:spacing w:after="0"/>
              <w:jc w:val="center"/>
              <w:rPr>
                <w:rFonts w:ascii="Times New Roman" w:eastAsia="Calibri" w:hAnsi="Times New Roman" w:cs="Times New Roman"/>
                <w:i/>
                <w:sz w:val="24"/>
                <w:szCs w:val="24"/>
                <w:lang w:eastAsia="ru-RU"/>
              </w:rPr>
            </w:pPr>
          </w:p>
        </w:tc>
      </w:tr>
      <w:tr w:rsidR="006E18BF" w:rsidRPr="00466F2E" w14:paraId="3715EC24" w14:textId="77777777" w:rsidTr="000D00D1">
        <w:tc>
          <w:tcPr>
            <w:tcW w:w="2310" w:type="dxa"/>
            <w:vMerge/>
            <w:shd w:val="clear" w:color="auto" w:fill="auto"/>
          </w:tcPr>
          <w:p w14:paraId="69ECFEBE" w14:textId="77777777" w:rsidR="006E18BF" w:rsidRPr="00466F2E" w:rsidRDefault="006E18BF" w:rsidP="00AC69F0">
            <w:pPr>
              <w:spacing w:after="0"/>
              <w:jc w:val="both"/>
              <w:rPr>
                <w:rFonts w:ascii="Times New Roman" w:eastAsia="Calibri" w:hAnsi="Times New Roman" w:cs="Times New Roman"/>
                <w:sz w:val="24"/>
                <w:szCs w:val="24"/>
                <w:lang w:eastAsia="ru-RU"/>
              </w:rPr>
            </w:pPr>
          </w:p>
        </w:tc>
        <w:tc>
          <w:tcPr>
            <w:tcW w:w="6866" w:type="dxa"/>
            <w:shd w:val="clear" w:color="auto" w:fill="auto"/>
          </w:tcPr>
          <w:p w14:paraId="43F5AF1E" w14:textId="73B9FFEF" w:rsidR="006E18BF" w:rsidRPr="00F97917" w:rsidRDefault="006E18BF" w:rsidP="00AC69F0">
            <w:pPr>
              <w:spacing w:after="0"/>
              <w:jc w:val="both"/>
              <w:rPr>
                <w:rFonts w:ascii="Times New Roman" w:eastAsia="Calibri" w:hAnsi="Times New Roman" w:cs="Times New Roman"/>
                <w:b/>
                <w:bCs/>
                <w:lang w:eastAsia="ru-RU"/>
              </w:rPr>
            </w:pPr>
            <w:r w:rsidRPr="00DD4BD0">
              <w:rPr>
                <w:rFonts w:ascii="Times New Roman" w:hAnsi="Times New Roman" w:cs="Times New Roman"/>
                <w:b/>
              </w:rPr>
              <w:t>Профессионально-ориентированное содержани</w:t>
            </w:r>
            <w:r>
              <w:rPr>
                <w:rFonts w:ascii="Times New Roman" w:hAnsi="Times New Roman" w:cs="Times New Roman"/>
                <w:b/>
              </w:rPr>
              <w:t>е</w:t>
            </w:r>
          </w:p>
        </w:tc>
        <w:tc>
          <w:tcPr>
            <w:tcW w:w="2974" w:type="dxa"/>
            <w:shd w:val="clear" w:color="auto" w:fill="auto"/>
            <w:vAlign w:val="center"/>
          </w:tcPr>
          <w:p w14:paraId="434BE18C" w14:textId="7B85F950" w:rsidR="006E18BF" w:rsidRPr="00B72B81" w:rsidRDefault="006E18BF" w:rsidP="00AC69F0">
            <w:pPr>
              <w:spacing w:after="0"/>
              <w:jc w:val="center"/>
              <w:rPr>
                <w:rFonts w:ascii="Times New Roman" w:eastAsia="Calibri" w:hAnsi="Times New Roman" w:cs="Times New Roman"/>
                <w:b/>
                <w:sz w:val="24"/>
                <w:szCs w:val="24"/>
                <w:lang w:eastAsia="ru-RU"/>
              </w:rPr>
            </w:pPr>
            <w:r>
              <w:rPr>
                <w:rFonts w:ascii="Times New Roman" w:eastAsia="Calibri" w:hAnsi="Times New Roman" w:cs="Times New Roman"/>
                <w:b/>
                <w:iCs/>
                <w:sz w:val="24"/>
                <w:szCs w:val="24"/>
                <w:lang w:eastAsia="ru-RU"/>
              </w:rPr>
              <w:t>2</w:t>
            </w:r>
          </w:p>
        </w:tc>
        <w:tc>
          <w:tcPr>
            <w:tcW w:w="2416" w:type="dxa"/>
            <w:vMerge/>
            <w:shd w:val="clear" w:color="auto" w:fill="auto"/>
            <w:vAlign w:val="center"/>
          </w:tcPr>
          <w:p w14:paraId="511894EB" w14:textId="77777777" w:rsidR="006E18BF" w:rsidRPr="00466F2E" w:rsidRDefault="006E18BF" w:rsidP="00AC69F0">
            <w:pPr>
              <w:spacing w:after="0"/>
              <w:jc w:val="center"/>
              <w:rPr>
                <w:rFonts w:ascii="Times New Roman" w:eastAsia="Calibri" w:hAnsi="Times New Roman" w:cs="Times New Roman"/>
                <w:i/>
                <w:sz w:val="24"/>
                <w:szCs w:val="24"/>
                <w:lang w:eastAsia="ru-RU"/>
              </w:rPr>
            </w:pPr>
          </w:p>
        </w:tc>
      </w:tr>
      <w:tr w:rsidR="006E18BF" w:rsidRPr="00466F2E" w14:paraId="65C311E0" w14:textId="77777777" w:rsidTr="000D00D1">
        <w:tc>
          <w:tcPr>
            <w:tcW w:w="2310" w:type="dxa"/>
            <w:vMerge/>
            <w:shd w:val="clear" w:color="auto" w:fill="auto"/>
          </w:tcPr>
          <w:p w14:paraId="38A20150" w14:textId="77777777" w:rsidR="006E18BF" w:rsidRPr="00466F2E" w:rsidRDefault="006E18BF" w:rsidP="00AC69F0">
            <w:pPr>
              <w:spacing w:after="0"/>
              <w:jc w:val="both"/>
              <w:rPr>
                <w:rFonts w:ascii="Times New Roman" w:eastAsia="Calibri" w:hAnsi="Times New Roman" w:cs="Times New Roman"/>
                <w:sz w:val="24"/>
                <w:szCs w:val="24"/>
                <w:lang w:eastAsia="ru-RU"/>
              </w:rPr>
            </w:pPr>
          </w:p>
        </w:tc>
        <w:tc>
          <w:tcPr>
            <w:tcW w:w="6866" w:type="dxa"/>
            <w:shd w:val="clear" w:color="auto" w:fill="auto"/>
          </w:tcPr>
          <w:p w14:paraId="3A19261E" w14:textId="4BB21C3F" w:rsidR="006E18BF" w:rsidRPr="00D14C4B" w:rsidRDefault="006E18BF" w:rsidP="00AC69F0">
            <w:pPr>
              <w:spacing w:after="0"/>
              <w:jc w:val="both"/>
              <w:rPr>
                <w:rFonts w:ascii="Times New Roman" w:hAnsi="Times New Roman" w:cs="Times New Roman"/>
                <w:i/>
                <w:sz w:val="24"/>
                <w:szCs w:val="24"/>
              </w:rPr>
            </w:pPr>
            <w:r w:rsidRPr="00D14C4B">
              <w:rPr>
                <w:rFonts w:ascii="Times New Roman" w:hAnsi="Times New Roman" w:cs="Times New Roman"/>
                <w:bCs/>
                <w:color w:val="000000"/>
                <w:sz w:val="24"/>
                <w:szCs w:val="24"/>
                <w:shd w:val="clear" w:color="auto" w:fill="FFFFFF"/>
              </w:rPr>
              <w:t xml:space="preserve">Медицинская география. </w:t>
            </w:r>
            <w:proofErr w:type="spellStart"/>
            <w:r w:rsidRPr="00D14C4B">
              <w:rPr>
                <w:rFonts w:ascii="Times New Roman" w:hAnsi="Times New Roman" w:cs="Times New Roman"/>
                <w:bCs/>
                <w:color w:val="000000"/>
                <w:sz w:val="24"/>
                <w:szCs w:val="24"/>
                <w:shd w:val="clear" w:color="auto" w:fill="FFFFFF"/>
              </w:rPr>
              <w:t>Нозогеография</w:t>
            </w:r>
            <w:proofErr w:type="spellEnd"/>
            <w:r w:rsidRPr="00D14C4B">
              <w:rPr>
                <w:rFonts w:ascii="Times New Roman" w:hAnsi="Times New Roman" w:cs="Times New Roman"/>
                <w:bCs/>
                <w:color w:val="000000"/>
                <w:sz w:val="24"/>
                <w:szCs w:val="24"/>
                <w:shd w:val="clear" w:color="auto" w:fill="FFFFFF"/>
              </w:rPr>
              <w:t>. </w:t>
            </w:r>
          </w:p>
        </w:tc>
        <w:tc>
          <w:tcPr>
            <w:tcW w:w="2974" w:type="dxa"/>
            <w:shd w:val="clear" w:color="auto" w:fill="auto"/>
            <w:vAlign w:val="center"/>
          </w:tcPr>
          <w:p w14:paraId="71D80E62" w14:textId="1C302689" w:rsidR="006E18BF" w:rsidRPr="00654613" w:rsidRDefault="006E18BF" w:rsidP="00AC69F0">
            <w:pPr>
              <w:spacing w:after="0"/>
              <w:jc w:val="center"/>
              <w:rPr>
                <w:rFonts w:ascii="Times New Roman" w:eastAsia="Calibri" w:hAnsi="Times New Roman" w:cs="Times New Roman"/>
                <w:iCs/>
                <w:sz w:val="24"/>
                <w:szCs w:val="24"/>
                <w:lang w:eastAsia="ru-RU"/>
              </w:rPr>
            </w:pPr>
            <w:r w:rsidRPr="00654613">
              <w:rPr>
                <w:rFonts w:ascii="Times New Roman" w:eastAsia="Calibri" w:hAnsi="Times New Roman" w:cs="Times New Roman"/>
                <w:iCs/>
                <w:sz w:val="24"/>
                <w:szCs w:val="24"/>
                <w:lang w:eastAsia="ru-RU"/>
              </w:rPr>
              <w:t>2</w:t>
            </w:r>
          </w:p>
        </w:tc>
        <w:tc>
          <w:tcPr>
            <w:tcW w:w="2416" w:type="dxa"/>
            <w:vMerge/>
            <w:shd w:val="clear" w:color="auto" w:fill="auto"/>
            <w:vAlign w:val="center"/>
          </w:tcPr>
          <w:p w14:paraId="08ACBC5E" w14:textId="77777777" w:rsidR="006E18BF" w:rsidRPr="00466F2E" w:rsidRDefault="006E18BF" w:rsidP="00AC69F0">
            <w:pPr>
              <w:spacing w:after="0"/>
              <w:jc w:val="center"/>
              <w:rPr>
                <w:rFonts w:ascii="Times New Roman" w:eastAsia="Calibri" w:hAnsi="Times New Roman" w:cs="Times New Roman"/>
                <w:i/>
                <w:sz w:val="24"/>
                <w:szCs w:val="24"/>
                <w:lang w:eastAsia="ru-RU"/>
              </w:rPr>
            </w:pPr>
          </w:p>
        </w:tc>
      </w:tr>
      <w:tr w:rsidR="006E18BF" w:rsidRPr="00466F2E" w14:paraId="0A73713B" w14:textId="77777777" w:rsidTr="000D00D1">
        <w:tc>
          <w:tcPr>
            <w:tcW w:w="2310" w:type="dxa"/>
            <w:vMerge/>
            <w:shd w:val="clear" w:color="auto" w:fill="auto"/>
          </w:tcPr>
          <w:p w14:paraId="136A27B8" w14:textId="77777777" w:rsidR="006E18BF" w:rsidRPr="00466F2E" w:rsidRDefault="006E18BF" w:rsidP="00AC69F0">
            <w:pPr>
              <w:spacing w:after="0"/>
              <w:jc w:val="both"/>
              <w:rPr>
                <w:rFonts w:ascii="Times New Roman" w:eastAsia="Calibri" w:hAnsi="Times New Roman" w:cs="Times New Roman"/>
                <w:sz w:val="24"/>
                <w:szCs w:val="24"/>
                <w:lang w:eastAsia="ru-RU"/>
              </w:rPr>
            </w:pPr>
          </w:p>
        </w:tc>
        <w:tc>
          <w:tcPr>
            <w:tcW w:w="6866" w:type="dxa"/>
            <w:shd w:val="clear" w:color="auto" w:fill="auto"/>
          </w:tcPr>
          <w:p w14:paraId="6A827CC8" w14:textId="24E7C9FF" w:rsidR="006E18BF" w:rsidRPr="00466F2E" w:rsidRDefault="006E18BF" w:rsidP="00AC69F0">
            <w:pPr>
              <w:spacing w:after="0"/>
              <w:jc w:val="both"/>
              <w:rPr>
                <w:rFonts w:ascii="Times New Roman" w:eastAsia="Times New Roman" w:hAnsi="Times New Roman" w:cs="Times New Roman"/>
                <w:b/>
                <w:bCs/>
                <w:color w:val="000000"/>
                <w:sz w:val="24"/>
                <w:szCs w:val="24"/>
              </w:rPr>
            </w:pPr>
            <w:r>
              <w:rPr>
                <w:rFonts w:ascii="Times New Roman" w:eastAsia="Calibri" w:hAnsi="Times New Roman" w:cs="Times New Roman"/>
                <w:b/>
                <w:bCs/>
                <w:lang w:eastAsia="ru-RU"/>
              </w:rPr>
              <w:t>В том числе практических занятий</w:t>
            </w:r>
          </w:p>
        </w:tc>
        <w:tc>
          <w:tcPr>
            <w:tcW w:w="2974" w:type="dxa"/>
            <w:shd w:val="clear" w:color="auto" w:fill="auto"/>
            <w:vAlign w:val="center"/>
          </w:tcPr>
          <w:p w14:paraId="2AF9F4AD" w14:textId="6B3CF5A1" w:rsidR="006E18BF" w:rsidRPr="00B72B81" w:rsidRDefault="006E18BF" w:rsidP="00AC69F0">
            <w:pPr>
              <w:spacing w:after="0"/>
              <w:jc w:val="center"/>
              <w:rPr>
                <w:rFonts w:ascii="Times New Roman" w:eastAsia="Calibri" w:hAnsi="Times New Roman" w:cs="Times New Roman"/>
                <w:b/>
                <w:sz w:val="24"/>
                <w:szCs w:val="24"/>
                <w:lang w:eastAsia="ru-RU"/>
              </w:rPr>
            </w:pPr>
            <w:r w:rsidRPr="00B72B81">
              <w:rPr>
                <w:rFonts w:ascii="Times New Roman" w:eastAsia="Calibri" w:hAnsi="Times New Roman" w:cs="Times New Roman"/>
                <w:b/>
                <w:sz w:val="24"/>
                <w:szCs w:val="24"/>
                <w:lang w:eastAsia="ru-RU"/>
              </w:rPr>
              <w:t>2</w:t>
            </w:r>
          </w:p>
        </w:tc>
        <w:tc>
          <w:tcPr>
            <w:tcW w:w="2416" w:type="dxa"/>
            <w:vMerge/>
            <w:shd w:val="clear" w:color="auto" w:fill="auto"/>
            <w:vAlign w:val="center"/>
          </w:tcPr>
          <w:p w14:paraId="522C5987" w14:textId="77777777" w:rsidR="006E18BF" w:rsidRPr="00466F2E" w:rsidRDefault="006E18BF" w:rsidP="00AC69F0">
            <w:pPr>
              <w:spacing w:after="0"/>
              <w:jc w:val="center"/>
              <w:rPr>
                <w:rFonts w:ascii="Times New Roman" w:eastAsia="Calibri" w:hAnsi="Times New Roman" w:cs="Times New Roman"/>
                <w:i/>
                <w:sz w:val="24"/>
                <w:szCs w:val="24"/>
                <w:lang w:eastAsia="ru-RU"/>
              </w:rPr>
            </w:pPr>
          </w:p>
        </w:tc>
      </w:tr>
      <w:tr w:rsidR="006E18BF" w:rsidRPr="00466F2E" w14:paraId="5CB89010" w14:textId="77777777" w:rsidTr="000D00D1">
        <w:tc>
          <w:tcPr>
            <w:tcW w:w="2310" w:type="dxa"/>
            <w:vMerge/>
            <w:shd w:val="clear" w:color="auto" w:fill="auto"/>
          </w:tcPr>
          <w:p w14:paraId="09CB881A" w14:textId="77777777" w:rsidR="006E18BF" w:rsidRPr="00466F2E" w:rsidRDefault="006E18BF" w:rsidP="00AC69F0">
            <w:pPr>
              <w:spacing w:after="0"/>
              <w:jc w:val="both"/>
              <w:rPr>
                <w:rFonts w:ascii="Times New Roman" w:eastAsia="Calibri" w:hAnsi="Times New Roman" w:cs="Times New Roman"/>
                <w:sz w:val="24"/>
                <w:szCs w:val="24"/>
                <w:lang w:eastAsia="ru-RU"/>
              </w:rPr>
            </w:pPr>
          </w:p>
        </w:tc>
        <w:tc>
          <w:tcPr>
            <w:tcW w:w="6866" w:type="dxa"/>
            <w:shd w:val="clear" w:color="auto" w:fill="auto"/>
          </w:tcPr>
          <w:p w14:paraId="6031129A" w14:textId="475ED71E" w:rsidR="006E18BF" w:rsidRPr="00466F2E" w:rsidRDefault="006E18BF" w:rsidP="00AC69F0">
            <w:pPr>
              <w:spacing w:after="0"/>
              <w:jc w:val="both"/>
              <w:rPr>
                <w:rFonts w:ascii="Times New Roman" w:eastAsia="Times New Roman" w:hAnsi="Times New Roman" w:cs="Times New Roman"/>
                <w:color w:val="000000"/>
                <w:sz w:val="24"/>
                <w:szCs w:val="24"/>
              </w:rPr>
            </w:pPr>
            <w:r>
              <w:rPr>
                <w:rFonts w:ascii="Times New Roman" w:hAnsi="Times New Roman" w:cs="Times New Roman"/>
                <w:sz w:val="24"/>
                <w:szCs w:val="24"/>
              </w:rPr>
              <w:t>Практическое занятие</w:t>
            </w:r>
            <w:r w:rsidRPr="00466F2E">
              <w:rPr>
                <w:rFonts w:ascii="Times New Roman" w:eastAsia="Times New Roman" w:hAnsi="Times New Roman" w:cs="Times New Roman"/>
                <w:color w:val="000000"/>
                <w:sz w:val="24"/>
                <w:szCs w:val="24"/>
              </w:rPr>
              <w:t xml:space="preserve"> № </w:t>
            </w:r>
            <w:r w:rsidR="00F76B4B">
              <w:rPr>
                <w:rFonts w:ascii="Times New Roman" w:eastAsia="Times New Roman" w:hAnsi="Times New Roman" w:cs="Times New Roman"/>
                <w:color w:val="000000"/>
                <w:sz w:val="24"/>
                <w:szCs w:val="24"/>
              </w:rPr>
              <w:t>5</w:t>
            </w:r>
            <w:r w:rsidRPr="00466F2E">
              <w:rPr>
                <w:rFonts w:ascii="Times New Roman" w:eastAsia="Times New Roman" w:hAnsi="Times New Roman" w:cs="Times New Roman"/>
                <w:color w:val="000000"/>
                <w:sz w:val="24"/>
                <w:szCs w:val="24"/>
              </w:rPr>
              <w:t>: «Анализ особенностей населения в различных странах и регионах мира (особенности демографической ситуации, расселения, сравнительная оценка качества жизни населения, сравнительная оценка культурных традиций народов и др.)»</w:t>
            </w:r>
          </w:p>
        </w:tc>
        <w:tc>
          <w:tcPr>
            <w:tcW w:w="2974" w:type="dxa"/>
            <w:shd w:val="clear" w:color="auto" w:fill="auto"/>
            <w:vAlign w:val="center"/>
          </w:tcPr>
          <w:p w14:paraId="55A390E2" w14:textId="77777777" w:rsidR="006E18BF" w:rsidRPr="00466F2E" w:rsidRDefault="006E18BF" w:rsidP="00AC69F0">
            <w:pPr>
              <w:spacing w:after="0"/>
              <w:jc w:val="center"/>
              <w:rPr>
                <w:rFonts w:ascii="Times New Roman" w:eastAsia="Calibri" w:hAnsi="Times New Roman" w:cs="Times New Roman"/>
                <w:iCs/>
                <w:sz w:val="24"/>
                <w:szCs w:val="24"/>
                <w:lang w:eastAsia="ru-RU"/>
              </w:rPr>
            </w:pPr>
            <w:r w:rsidRPr="00466F2E">
              <w:rPr>
                <w:rFonts w:ascii="Times New Roman" w:eastAsia="Calibri" w:hAnsi="Times New Roman" w:cs="Times New Roman"/>
                <w:iCs/>
                <w:sz w:val="24"/>
                <w:szCs w:val="24"/>
                <w:lang w:eastAsia="ru-RU"/>
              </w:rPr>
              <w:t>2</w:t>
            </w:r>
          </w:p>
        </w:tc>
        <w:tc>
          <w:tcPr>
            <w:tcW w:w="2416" w:type="dxa"/>
            <w:vMerge/>
            <w:shd w:val="clear" w:color="auto" w:fill="auto"/>
            <w:vAlign w:val="center"/>
          </w:tcPr>
          <w:p w14:paraId="7EFA205D" w14:textId="77777777" w:rsidR="006E18BF" w:rsidRPr="00466F2E" w:rsidRDefault="006E18BF" w:rsidP="00AC69F0">
            <w:pPr>
              <w:spacing w:after="0"/>
              <w:jc w:val="center"/>
              <w:rPr>
                <w:rFonts w:ascii="Times New Roman" w:eastAsia="Calibri" w:hAnsi="Times New Roman" w:cs="Times New Roman"/>
                <w:i/>
                <w:sz w:val="24"/>
                <w:szCs w:val="24"/>
                <w:lang w:eastAsia="ru-RU"/>
              </w:rPr>
            </w:pPr>
          </w:p>
        </w:tc>
      </w:tr>
      <w:tr w:rsidR="006E18BF" w:rsidRPr="00466F2E" w14:paraId="21535123" w14:textId="77777777" w:rsidTr="001F2171">
        <w:trPr>
          <w:trHeight w:val="355"/>
        </w:trPr>
        <w:tc>
          <w:tcPr>
            <w:tcW w:w="2310" w:type="dxa"/>
            <w:vMerge w:val="restart"/>
            <w:shd w:val="clear" w:color="auto" w:fill="auto"/>
          </w:tcPr>
          <w:p w14:paraId="2F7B8E74" w14:textId="63E25F7F" w:rsidR="006E18BF" w:rsidRPr="000271A2" w:rsidRDefault="006E18BF" w:rsidP="00AC69F0">
            <w:pPr>
              <w:spacing w:after="0"/>
              <w:jc w:val="center"/>
              <w:rPr>
                <w:rFonts w:ascii="Times New Roman" w:eastAsia="Calibri" w:hAnsi="Times New Roman" w:cs="Times New Roman"/>
                <w:color w:val="000000" w:themeColor="text1"/>
                <w:sz w:val="24"/>
                <w:szCs w:val="24"/>
                <w:lang w:eastAsia="ru-RU"/>
              </w:rPr>
            </w:pPr>
            <w:r w:rsidRPr="000271A2">
              <w:rPr>
                <w:rFonts w:ascii="Times New Roman" w:eastAsia="Calibri" w:hAnsi="Times New Roman" w:cs="Times New Roman"/>
                <w:b/>
                <w:color w:val="000000" w:themeColor="text1"/>
                <w:sz w:val="24"/>
                <w:szCs w:val="24"/>
                <w:lang w:eastAsia="ru-RU"/>
              </w:rPr>
              <w:t>Тема 2.4.</w:t>
            </w:r>
            <w:r w:rsidRPr="000271A2">
              <w:rPr>
                <w:rFonts w:ascii="Times New Roman" w:eastAsia="Calibri" w:hAnsi="Times New Roman" w:cs="Times New Roman"/>
                <w:color w:val="000000" w:themeColor="text1"/>
                <w:sz w:val="24"/>
                <w:szCs w:val="24"/>
                <w:lang w:eastAsia="ru-RU"/>
              </w:rPr>
              <w:t xml:space="preserve"> Мировое хозяйство</w:t>
            </w:r>
          </w:p>
        </w:tc>
        <w:tc>
          <w:tcPr>
            <w:tcW w:w="6866" w:type="dxa"/>
            <w:tcBorders>
              <w:bottom w:val="single" w:sz="4" w:space="0" w:color="auto"/>
            </w:tcBorders>
            <w:shd w:val="clear" w:color="auto" w:fill="auto"/>
          </w:tcPr>
          <w:p w14:paraId="3214CD69" w14:textId="06B17E4A" w:rsidR="006E18BF" w:rsidRPr="000271A2" w:rsidRDefault="006E18BF" w:rsidP="00AC69F0">
            <w:pPr>
              <w:spacing w:after="0"/>
              <w:jc w:val="both"/>
              <w:rPr>
                <w:rFonts w:ascii="Times New Roman" w:eastAsia="Calibri" w:hAnsi="Times New Roman" w:cs="Times New Roman"/>
                <w:b/>
                <w:bCs/>
                <w:color w:val="000000" w:themeColor="text1"/>
                <w:sz w:val="24"/>
                <w:szCs w:val="24"/>
                <w:lang w:eastAsia="ru-RU"/>
              </w:rPr>
            </w:pPr>
            <w:r w:rsidRPr="000271A2">
              <w:rPr>
                <w:rFonts w:ascii="Times New Roman" w:eastAsia="Times New Roman" w:hAnsi="Times New Roman" w:cs="Times New Roman"/>
                <w:b/>
                <w:bCs/>
                <w:color w:val="000000" w:themeColor="text1"/>
                <w:lang w:eastAsia="ru-RU"/>
              </w:rPr>
              <w:t>Основное</w:t>
            </w:r>
            <w:r w:rsidRPr="000271A2">
              <w:rPr>
                <w:rFonts w:ascii="Times New Roman" w:eastAsia="Times New Roman" w:hAnsi="Times New Roman" w:cs="Times New Roman"/>
                <w:b/>
                <w:bCs/>
                <w:i/>
                <w:iCs/>
                <w:color w:val="000000" w:themeColor="text1"/>
                <w:lang w:eastAsia="ru-RU"/>
              </w:rPr>
              <w:t xml:space="preserve"> </w:t>
            </w:r>
            <w:r w:rsidRPr="000271A2">
              <w:rPr>
                <w:rFonts w:ascii="Times New Roman" w:eastAsia="Times New Roman" w:hAnsi="Times New Roman" w:cs="Times New Roman"/>
                <w:b/>
                <w:bCs/>
                <w:color w:val="000000" w:themeColor="text1"/>
                <w:lang w:eastAsia="ru-RU"/>
              </w:rPr>
              <w:t>содержание</w:t>
            </w:r>
          </w:p>
        </w:tc>
        <w:tc>
          <w:tcPr>
            <w:tcW w:w="2974" w:type="dxa"/>
            <w:tcBorders>
              <w:bottom w:val="single" w:sz="4" w:space="0" w:color="auto"/>
            </w:tcBorders>
            <w:shd w:val="clear" w:color="auto" w:fill="auto"/>
          </w:tcPr>
          <w:p w14:paraId="631903BE" w14:textId="608C20B0" w:rsidR="006E18BF" w:rsidRPr="000271A2" w:rsidRDefault="006E18BF" w:rsidP="00AC69F0">
            <w:pPr>
              <w:spacing w:after="0"/>
              <w:jc w:val="center"/>
              <w:rPr>
                <w:rFonts w:ascii="Times New Roman" w:eastAsia="Calibri" w:hAnsi="Times New Roman" w:cs="Times New Roman"/>
                <w:b/>
                <w:iCs/>
                <w:color w:val="000000" w:themeColor="text1"/>
                <w:sz w:val="24"/>
                <w:szCs w:val="24"/>
                <w:lang w:eastAsia="ru-RU"/>
              </w:rPr>
            </w:pPr>
            <w:r>
              <w:rPr>
                <w:rFonts w:ascii="Times New Roman" w:eastAsia="Calibri" w:hAnsi="Times New Roman" w:cs="Times New Roman"/>
                <w:b/>
                <w:iCs/>
                <w:color w:val="000000" w:themeColor="text1"/>
                <w:sz w:val="24"/>
                <w:szCs w:val="24"/>
                <w:lang w:eastAsia="ru-RU"/>
              </w:rPr>
              <w:t>14</w:t>
            </w:r>
          </w:p>
        </w:tc>
        <w:tc>
          <w:tcPr>
            <w:tcW w:w="2416" w:type="dxa"/>
            <w:vMerge w:val="restart"/>
            <w:shd w:val="clear" w:color="auto" w:fill="auto"/>
            <w:vAlign w:val="center"/>
          </w:tcPr>
          <w:p w14:paraId="317004A1" w14:textId="77777777" w:rsidR="006E18BF" w:rsidRPr="00466F2E" w:rsidRDefault="006E18BF" w:rsidP="00AC69F0">
            <w:pPr>
              <w:spacing w:after="0"/>
              <w:jc w:val="center"/>
              <w:rPr>
                <w:rFonts w:ascii="Times New Roman" w:eastAsia="Times New Roman" w:hAnsi="Times New Roman" w:cs="Times New Roman"/>
                <w:sz w:val="24"/>
                <w:szCs w:val="24"/>
                <w:lang w:eastAsia="ru-RU"/>
              </w:rPr>
            </w:pPr>
          </w:p>
          <w:p w14:paraId="316E6B08" w14:textId="77777777" w:rsidR="006E18BF" w:rsidRPr="00466F2E" w:rsidRDefault="006E18BF" w:rsidP="00AC69F0">
            <w:pPr>
              <w:spacing w:after="0"/>
              <w:jc w:val="center"/>
              <w:rPr>
                <w:rFonts w:ascii="Times New Roman" w:eastAsia="Times New Roman" w:hAnsi="Times New Roman" w:cs="Times New Roman"/>
                <w:sz w:val="24"/>
                <w:szCs w:val="24"/>
                <w:lang w:eastAsia="ru-RU"/>
              </w:rPr>
            </w:pPr>
            <w:r w:rsidRPr="00466F2E">
              <w:rPr>
                <w:rFonts w:ascii="Times New Roman" w:eastAsia="Times New Roman" w:hAnsi="Times New Roman" w:cs="Times New Roman"/>
                <w:sz w:val="24"/>
                <w:szCs w:val="24"/>
                <w:lang w:eastAsia="ru-RU"/>
              </w:rPr>
              <w:lastRenderedPageBreak/>
              <w:t>ОК 01.</w:t>
            </w:r>
          </w:p>
          <w:p w14:paraId="740CE3E0" w14:textId="77777777" w:rsidR="006E18BF" w:rsidRPr="00466F2E" w:rsidRDefault="006E18BF" w:rsidP="00AC69F0">
            <w:pPr>
              <w:spacing w:after="0"/>
              <w:jc w:val="center"/>
              <w:rPr>
                <w:rFonts w:ascii="Times New Roman" w:eastAsia="Times New Roman" w:hAnsi="Times New Roman" w:cs="Times New Roman"/>
                <w:sz w:val="24"/>
                <w:szCs w:val="24"/>
                <w:lang w:eastAsia="ru-RU"/>
              </w:rPr>
            </w:pPr>
            <w:r w:rsidRPr="00466F2E">
              <w:rPr>
                <w:rFonts w:ascii="Times New Roman" w:eastAsia="Times New Roman" w:hAnsi="Times New Roman" w:cs="Times New Roman"/>
                <w:sz w:val="24"/>
                <w:szCs w:val="24"/>
                <w:lang w:eastAsia="ru-RU"/>
              </w:rPr>
              <w:t>ОК 02.</w:t>
            </w:r>
          </w:p>
          <w:p w14:paraId="2D8EFDA4" w14:textId="77777777" w:rsidR="006E18BF" w:rsidRPr="00466F2E" w:rsidRDefault="006E18BF" w:rsidP="00AC69F0">
            <w:pPr>
              <w:spacing w:after="0"/>
              <w:jc w:val="center"/>
              <w:rPr>
                <w:rFonts w:ascii="Times New Roman" w:eastAsia="Calibri" w:hAnsi="Times New Roman" w:cs="Times New Roman"/>
                <w:i/>
                <w:sz w:val="24"/>
                <w:szCs w:val="24"/>
                <w:lang w:eastAsia="ru-RU"/>
              </w:rPr>
            </w:pPr>
            <w:r w:rsidRPr="00466F2E">
              <w:rPr>
                <w:rFonts w:ascii="Times New Roman" w:eastAsia="Times New Roman" w:hAnsi="Times New Roman" w:cs="Times New Roman"/>
                <w:iCs/>
                <w:sz w:val="24"/>
                <w:szCs w:val="24"/>
                <w:lang w:eastAsia="ru-RU"/>
              </w:rPr>
              <w:t>ОК 03.</w:t>
            </w:r>
          </w:p>
          <w:p w14:paraId="61A53A64" w14:textId="77777777" w:rsidR="006E18BF" w:rsidRDefault="006E18BF" w:rsidP="006E18BF">
            <w:pPr>
              <w:spacing w:after="0"/>
              <w:jc w:val="center"/>
              <w:rPr>
                <w:rFonts w:ascii="Times New Roman" w:eastAsia="Times New Roman" w:hAnsi="Times New Roman" w:cs="Times New Roman"/>
                <w:sz w:val="24"/>
                <w:szCs w:val="24"/>
                <w:lang w:eastAsia="ru-RU"/>
              </w:rPr>
            </w:pPr>
            <w:bookmarkStart w:id="19" w:name="_Toc114921204"/>
            <w:bookmarkStart w:id="20" w:name="_Toc114927699"/>
            <w:r w:rsidRPr="00466F2E">
              <w:rPr>
                <w:rFonts w:ascii="Times New Roman" w:eastAsia="Times New Roman" w:hAnsi="Times New Roman" w:cs="Times New Roman"/>
                <w:sz w:val="24"/>
                <w:szCs w:val="24"/>
                <w:lang w:eastAsia="ru-RU"/>
              </w:rPr>
              <w:t>ОК 04</w:t>
            </w:r>
            <w:bookmarkEnd w:id="19"/>
            <w:bookmarkEnd w:id="20"/>
            <w:r w:rsidRPr="00466F2E">
              <w:rPr>
                <w:rFonts w:ascii="Times New Roman" w:eastAsia="Times New Roman" w:hAnsi="Times New Roman" w:cs="Times New Roman"/>
                <w:sz w:val="24"/>
                <w:szCs w:val="24"/>
                <w:lang w:eastAsia="ru-RU"/>
              </w:rPr>
              <w:t>.</w:t>
            </w:r>
          </w:p>
          <w:p w14:paraId="51B17E9E" w14:textId="1ABE08EA" w:rsidR="006E18BF" w:rsidRPr="00466F2E" w:rsidRDefault="006E18BF" w:rsidP="006E18BF">
            <w:pPr>
              <w:spacing w:after="0"/>
              <w:jc w:val="center"/>
              <w:rPr>
                <w:rFonts w:ascii="Times New Roman" w:eastAsia="Calibri" w:hAnsi="Times New Roman" w:cs="Times New Roman"/>
                <w:i/>
                <w:sz w:val="24"/>
                <w:szCs w:val="24"/>
                <w:lang w:eastAsia="ru-RU"/>
              </w:rPr>
            </w:pPr>
            <w:r>
              <w:rPr>
                <w:rFonts w:ascii="Times New Roman" w:eastAsia="Times New Roman" w:hAnsi="Times New Roman" w:cs="Times New Roman"/>
                <w:sz w:val="24"/>
                <w:szCs w:val="24"/>
                <w:lang w:eastAsia="ru-RU"/>
              </w:rPr>
              <w:t>ЛР5.</w:t>
            </w:r>
          </w:p>
        </w:tc>
      </w:tr>
      <w:tr w:rsidR="006E18BF" w:rsidRPr="00466F2E" w14:paraId="1F8CA0A4" w14:textId="77777777" w:rsidTr="000D00D1">
        <w:trPr>
          <w:trHeight w:val="303"/>
        </w:trPr>
        <w:tc>
          <w:tcPr>
            <w:tcW w:w="2310" w:type="dxa"/>
            <w:vMerge/>
            <w:shd w:val="clear" w:color="auto" w:fill="auto"/>
          </w:tcPr>
          <w:p w14:paraId="1E8F1E74" w14:textId="77777777" w:rsidR="006E18BF" w:rsidRPr="000271A2" w:rsidRDefault="006E18BF" w:rsidP="00AC69F0">
            <w:pPr>
              <w:spacing w:after="0"/>
              <w:jc w:val="both"/>
              <w:rPr>
                <w:rFonts w:ascii="Times New Roman" w:eastAsia="Calibri" w:hAnsi="Times New Roman" w:cs="Times New Roman"/>
                <w:color w:val="000000" w:themeColor="text1"/>
                <w:sz w:val="24"/>
                <w:szCs w:val="24"/>
                <w:lang w:eastAsia="ru-RU"/>
              </w:rPr>
            </w:pPr>
          </w:p>
        </w:tc>
        <w:tc>
          <w:tcPr>
            <w:tcW w:w="6866" w:type="dxa"/>
            <w:shd w:val="clear" w:color="auto" w:fill="auto"/>
          </w:tcPr>
          <w:p w14:paraId="7390116B" w14:textId="04EC8F46" w:rsidR="006E18BF" w:rsidRPr="000271A2" w:rsidRDefault="006E18BF" w:rsidP="00AC69F0">
            <w:pPr>
              <w:spacing w:after="0"/>
              <w:jc w:val="both"/>
              <w:rPr>
                <w:rFonts w:ascii="Times New Roman" w:hAnsi="Times New Roman" w:cs="Times New Roman"/>
                <w:color w:val="000000" w:themeColor="text1"/>
                <w:sz w:val="24"/>
                <w:szCs w:val="24"/>
              </w:rPr>
            </w:pPr>
            <w:r w:rsidRPr="000271A2">
              <w:rPr>
                <w:rFonts w:ascii="Times New Roman" w:hAnsi="Times New Roman" w:cs="Times New Roman"/>
                <w:b/>
                <w:color w:val="000000" w:themeColor="text1"/>
                <w:sz w:val="24"/>
                <w:szCs w:val="24"/>
              </w:rPr>
              <w:t>Профессионально-ориентированное содержание</w:t>
            </w:r>
          </w:p>
        </w:tc>
        <w:tc>
          <w:tcPr>
            <w:tcW w:w="2974" w:type="dxa"/>
            <w:shd w:val="clear" w:color="auto" w:fill="auto"/>
            <w:vAlign w:val="center"/>
          </w:tcPr>
          <w:p w14:paraId="78F9286F" w14:textId="6992E9B6" w:rsidR="006E18BF" w:rsidRPr="000271A2" w:rsidRDefault="006E18BF" w:rsidP="00AC69F0">
            <w:pPr>
              <w:spacing w:after="0"/>
              <w:jc w:val="center"/>
              <w:rPr>
                <w:rFonts w:ascii="Times New Roman" w:eastAsia="Calibri" w:hAnsi="Times New Roman" w:cs="Times New Roman"/>
                <w:b/>
                <w:iCs/>
                <w:color w:val="000000" w:themeColor="text1"/>
                <w:sz w:val="24"/>
                <w:szCs w:val="24"/>
                <w:lang w:eastAsia="ru-RU"/>
              </w:rPr>
            </w:pPr>
            <w:r w:rsidRPr="000271A2">
              <w:rPr>
                <w:rFonts w:ascii="Times New Roman" w:eastAsia="Calibri" w:hAnsi="Times New Roman" w:cs="Times New Roman"/>
                <w:b/>
                <w:iCs/>
                <w:color w:val="000000" w:themeColor="text1"/>
                <w:sz w:val="24"/>
                <w:szCs w:val="24"/>
                <w:lang w:eastAsia="ru-RU"/>
              </w:rPr>
              <w:t>2</w:t>
            </w:r>
          </w:p>
        </w:tc>
        <w:tc>
          <w:tcPr>
            <w:tcW w:w="2416" w:type="dxa"/>
            <w:vMerge/>
            <w:shd w:val="clear" w:color="auto" w:fill="auto"/>
            <w:vAlign w:val="center"/>
          </w:tcPr>
          <w:p w14:paraId="09912031" w14:textId="77777777" w:rsidR="006E18BF" w:rsidRPr="00466F2E" w:rsidRDefault="006E18BF" w:rsidP="00AC69F0">
            <w:pPr>
              <w:spacing w:after="0"/>
              <w:jc w:val="center"/>
              <w:rPr>
                <w:rFonts w:ascii="Times New Roman" w:eastAsia="Times New Roman" w:hAnsi="Times New Roman" w:cs="Times New Roman"/>
                <w:sz w:val="24"/>
                <w:szCs w:val="24"/>
                <w:lang w:eastAsia="ru-RU"/>
              </w:rPr>
            </w:pPr>
          </w:p>
        </w:tc>
      </w:tr>
      <w:tr w:rsidR="006E18BF" w:rsidRPr="00466F2E" w14:paraId="1754C246" w14:textId="77777777" w:rsidTr="000D00D1">
        <w:trPr>
          <w:trHeight w:val="303"/>
        </w:trPr>
        <w:tc>
          <w:tcPr>
            <w:tcW w:w="2310" w:type="dxa"/>
            <w:vMerge/>
            <w:shd w:val="clear" w:color="auto" w:fill="auto"/>
          </w:tcPr>
          <w:p w14:paraId="76AB9A7E" w14:textId="77777777" w:rsidR="006E18BF" w:rsidRPr="000271A2" w:rsidRDefault="006E18BF" w:rsidP="00AC69F0">
            <w:pPr>
              <w:spacing w:after="0"/>
              <w:jc w:val="both"/>
              <w:rPr>
                <w:rFonts w:ascii="Times New Roman" w:eastAsia="Calibri" w:hAnsi="Times New Roman" w:cs="Times New Roman"/>
                <w:color w:val="000000" w:themeColor="text1"/>
                <w:sz w:val="24"/>
                <w:szCs w:val="24"/>
                <w:lang w:eastAsia="ru-RU"/>
              </w:rPr>
            </w:pPr>
          </w:p>
        </w:tc>
        <w:tc>
          <w:tcPr>
            <w:tcW w:w="6866" w:type="dxa"/>
            <w:shd w:val="clear" w:color="auto" w:fill="auto"/>
          </w:tcPr>
          <w:p w14:paraId="1FED517E" w14:textId="77777777" w:rsidR="006E18BF" w:rsidRPr="000271A2" w:rsidRDefault="006E18BF" w:rsidP="00DD3DAC">
            <w:pPr>
              <w:spacing w:after="0"/>
              <w:jc w:val="both"/>
              <w:rPr>
                <w:rFonts w:ascii="Times New Roman" w:eastAsia="Calibri" w:hAnsi="Times New Roman" w:cs="Times New Roman"/>
                <w:color w:val="000000" w:themeColor="text1"/>
                <w:sz w:val="24"/>
                <w:szCs w:val="24"/>
                <w:lang w:eastAsia="ru-RU"/>
              </w:rPr>
            </w:pPr>
            <w:bookmarkStart w:id="21" w:name="_Toc114921231"/>
            <w:bookmarkStart w:id="22" w:name="_Toc114927726"/>
            <w:r w:rsidRPr="000271A2">
              <w:rPr>
                <w:rFonts w:ascii="Times New Roman" w:eastAsia="Calibri" w:hAnsi="Times New Roman" w:cs="Times New Roman"/>
                <w:color w:val="000000" w:themeColor="text1"/>
                <w:sz w:val="24"/>
                <w:szCs w:val="24"/>
                <w:lang w:eastAsia="ru-RU"/>
              </w:rPr>
              <w:t>География отраслей непроизводственной сферы.</w:t>
            </w:r>
            <w:bookmarkEnd w:id="21"/>
            <w:bookmarkEnd w:id="22"/>
          </w:p>
          <w:p w14:paraId="6E5C247D" w14:textId="77777777" w:rsidR="006E18BF" w:rsidRPr="000271A2" w:rsidRDefault="006E18BF" w:rsidP="00DD3DAC">
            <w:pPr>
              <w:spacing w:after="0"/>
              <w:jc w:val="both"/>
              <w:rPr>
                <w:rFonts w:ascii="Times New Roman" w:hAnsi="Times New Roman" w:cs="Times New Roman"/>
                <w:color w:val="000000" w:themeColor="text1"/>
                <w:sz w:val="24"/>
                <w:szCs w:val="24"/>
              </w:rPr>
            </w:pPr>
            <w:bookmarkStart w:id="23" w:name="_Toc114921232"/>
            <w:bookmarkStart w:id="24" w:name="_Toc114927727"/>
            <w:r w:rsidRPr="000271A2">
              <w:rPr>
                <w:rFonts w:ascii="Times New Roman" w:hAnsi="Times New Roman" w:cs="Times New Roman"/>
                <w:color w:val="000000" w:themeColor="text1"/>
                <w:sz w:val="24"/>
                <w:szCs w:val="24"/>
              </w:rPr>
              <w:t>Основные направления международной торговли товарами и услугами. Факторы, формирующие международную хозяйственную специализацию стран и регионов мира.</w:t>
            </w:r>
            <w:bookmarkEnd w:id="23"/>
            <w:bookmarkEnd w:id="24"/>
          </w:p>
          <w:p w14:paraId="3052D4F3" w14:textId="5FF0C7D1" w:rsidR="006E18BF" w:rsidRPr="000271A2" w:rsidRDefault="006E18BF" w:rsidP="00DD3DAC">
            <w:pPr>
              <w:spacing w:after="0"/>
              <w:jc w:val="both"/>
              <w:rPr>
                <w:rFonts w:ascii="Times New Roman" w:hAnsi="Times New Roman" w:cs="Times New Roman"/>
                <w:color w:val="000000" w:themeColor="text1"/>
                <w:sz w:val="24"/>
                <w:szCs w:val="24"/>
              </w:rPr>
            </w:pPr>
            <w:bookmarkStart w:id="25" w:name="_Toc114921233"/>
            <w:bookmarkStart w:id="26" w:name="_Toc114927728"/>
            <w:r w:rsidRPr="000271A2">
              <w:rPr>
                <w:rFonts w:ascii="Times New Roman" w:eastAsia="Times New Roman" w:hAnsi="Times New Roman" w:cs="Times New Roman"/>
                <w:color w:val="000000" w:themeColor="text1"/>
                <w:sz w:val="24"/>
                <w:szCs w:val="24"/>
              </w:rPr>
              <w:t>Дифференциация стран мира по уровню развития медицинских, образовательных, туристских, деловых и информационных услуг. Особенности современной торговли услугами</w:t>
            </w:r>
            <w:bookmarkEnd w:id="25"/>
            <w:bookmarkEnd w:id="26"/>
          </w:p>
        </w:tc>
        <w:tc>
          <w:tcPr>
            <w:tcW w:w="2974" w:type="dxa"/>
            <w:shd w:val="clear" w:color="auto" w:fill="auto"/>
            <w:vAlign w:val="center"/>
          </w:tcPr>
          <w:p w14:paraId="74C04DCF" w14:textId="441CD298" w:rsidR="006E18BF" w:rsidRPr="000271A2" w:rsidRDefault="006E18BF" w:rsidP="00AC69F0">
            <w:pPr>
              <w:spacing w:after="0"/>
              <w:jc w:val="center"/>
              <w:rPr>
                <w:rFonts w:ascii="Times New Roman" w:eastAsia="Calibri" w:hAnsi="Times New Roman" w:cs="Times New Roman"/>
                <w:iCs/>
                <w:color w:val="000000" w:themeColor="text1"/>
                <w:sz w:val="24"/>
                <w:szCs w:val="24"/>
                <w:lang w:eastAsia="ru-RU"/>
              </w:rPr>
            </w:pPr>
            <w:r w:rsidRPr="000271A2">
              <w:rPr>
                <w:rFonts w:ascii="Times New Roman" w:eastAsia="Calibri" w:hAnsi="Times New Roman" w:cs="Times New Roman"/>
                <w:iCs/>
                <w:color w:val="000000" w:themeColor="text1"/>
                <w:sz w:val="24"/>
                <w:szCs w:val="24"/>
                <w:lang w:eastAsia="ru-RU"/>
              </w:rPr>
              <w:t>2</w:t>
            </w:r>
          </w:p>
        </w:tc>
        <w:tc>
          <w:tcPr>
            <w:tcW w:w="2416" w:type="dxa"/>
            <w:vMerge/>
            <w:shd w:val="clear" w:color="auto" w:fill="auto"/>
            <w:vAlign w:val="center"/>
          </w:tcPr>
          <w:p w14:paraId="1075EEBF" w14:textId="77777777" w:rsidR="006E18BF" w:rsidRPr="00466F2E" w:rsidRDefault="006E18BF" w:rsidP="00AC69F0">
            <w:pPr>
              <w:spacing w:after="0"/>
              <w:jc w:val="center"/>
              <w:rPr>
                <w:rFonts w:ascii="Times New Roman" w:eastAsia="Times New Roman" w:hAnsi="Times New Roman" w:cs="Times New Roman"/>
                <w:sz w:val="24"/>
                <w:szCs w:val="24"/>
                <w:lang w:eastAsia="ru-RU"/>
              </w:rPr>
            </w:pPr>
          </w:p>
        </w:tc>
      </w:tr>
      <w:tr w:rsidR="006E18BF" w:rsidRPr="00466F2E" w14:paraId="53E25B40" w14:textId="77777777" w:rsidTr="000D00D1">
        <w:trPr>
          <w:trHeight w:val="73"/>
        </w:trPr>
        <w:tc>
          <w:tcPr>
            <w:tcW w:w="2310" w:type="dxa"/>
            <w:vMerge/>
            <w:shd w:val="clear" w:color="auto" w:fill="auto"/>
          </w:tcPr>
          <w:p w14:paraId="748EA511" w14:textId="77777777" w:rsidR="006E18BF" w:rsidRPr="000271A2" w:rsidRDefault="006E18BF" w:rsidP="00AC69F0">
            <w:pPr>
              <w:spacing w:after="0"/>
              <w:jc w:val="both"/>
              <w:rPr>
                <w:rFonts w:ascii="Times New Roman" w:eastAsia="Calibri" w:hAnsi="Times New Roman" w:cs="Times New Roman"/>
                <w:color w:val="000000" w:themeColor="text1"/>
                <w:sz w:val="24"/>
                <w:szCs w:val="24"/>
                <w:lang w:eastAsia="ru-RU"/>
              </w:rPr>
            </w:pPr>
          </w:p>
        </w:tc>
        <w:tc>
          <w:tcPr>
            <w:tcW w:w="6866" w:type="dxa"/>
            <w:shd w:val="clear" w:color="auto" w:fill="auto"/>
          </w:tcPr>
          <w:p w14:paraId="1F5F71EB" w14:textId="4EA4E9EF" w:rsidR="006E18BF" w:rsidRPr="000271A2" w:rsidRDefault="006E18BF" w:rsidP="00AC69F0">
            <w:pPr>
              <w:spacing w:after="0"/>
              <w:jc w:val="both"/>
              <w:rPr>
                <w:rFonts w:ascii="Times New Roman" w:eastAsia="Calibri" w:hAnsi="Times New Roman" w:cs="Times New Roman"/>
                <w:b/>
                <w:bCs/>
                <w:color w:val="000000" w:themeColor="text1"/>
                <w:sz w:val="24"/>
                <w:szCs w:val="24"/>
                <w:lang w:eastAsia="ru-RU"/>
              </w:rPr>
            </w:pPr>
            <w:r w:rsidRPr="000271A2">
              <w:rPr>
                <w:rFonts w:ascii="Times New Roman" w:eastAsia="Calibri" w:hAnsi="Times New Roman" w:cs="Times New Roman"/>
                <w:b/>
                <w:bCs/>
                <w:color w:val="000000" w:themeColor="text1"/>
                <w:lang w:eastAsia="ru-RU"/>
              </w:rPr>
              <w:t>В том числе практических занятий</w:t>
            </w:r>
          </w:p>
        </w:tc>
        <w:tc>
          <w:tcPr>
            <w:tcW w:w="2974" w:type="dxa"/>
            <w:shd w:val="clear" w:color="auto" w:fill="auto"/>
            <w:vAlign w:val="center"/>
          </w:tcPr>
          <w:p w14:paraId="2BA1F7D9" w14:textId="2BC0B3C1" w:rsidR="006E18BF" w:rsidRPr="000271A2" w:rsidRDefault="006E18BF" w:rsidP="00AC69F0">
            <w:pPr>
              <w:spacing w:after="0"/>
              <w:jc w:val="center"/>
              <w:rPr>
                <w:rFonts w:ascii="Times New Roman" w:eastAsia="Calibri" w:hAnsi="Times New Roman" w:cs="Times New Roman"/>
                <w:b/>
                <w:color w:val="000000" w:themeColor="text1"/>
                <w:sz w:val="24"/>
                <w:szCs w:val="24"/>
                <w:lang w:eastAsia="ru-RU"/>
              </w:rPr>
            </w:pPr>
            <w:r w:rsidRPr="000271A2">
              <w:rPr>
                <w:rFonts w:ascii="Times New Roman" w:eastAsia="Calibri" w:hAnsi="Times New Roman" w:cs="Times New Roman"/>
                <w:b/>
                <w:color w:val="000000" w:themeColor="text1"/>
                <w:sz w:val="24"/>
                <w:szCs w:val="24"/>
                <w:lang w:eastAsia="ru-RU"/>
              </w:rPr>
              <w:t>1</w:t>
            </w:r>
            <w:r w:rsidR="00985105">
              <w:rPr>
                <w:rFonts w:ascii="Times New Roman" w:eastAsia="Calibri" w:hAnsi="Times New Roman" w:cs="Times New Roman"/>
                <w:b/>
                <w:color w:val="000000" w:themeColor="text1"/>
                <w:sz w:val="24"/>
                <w:szCs w:val="24"/>
                <w:lang w:eastAsia="ru-RU"/>
              </w:rPr>
              <w:t>2</w:t>
            </w:r>
          </w:p>
        </w:tc>
        <w:tc>
          <w:tcPr>
            <w:tcW w:w="2416" w:type="dxa"/>
            <w:vMerge/>
            <w:shd w:val="clear" w:color="auto" w:fill="auto"/>
            <w:vAlign w:val="center"/>
          </w:tcPr>
          <w:p w14:paraId="7FAE1180" w14:textId="77777777" w:rsidR="006E18BF" w:rsidRPr="00466F2E" w:rsidRDefault="006E18BF" w:rsidP="00AC69F0">
            <w:pPr>
              <w:spacing w:after="0"/>
              <w:jc w:val="center"/>
              <w:rPr>
                <w:rFonts w:ascii="Times New Roman" w:eastAsia="Times New Roman" w:hAnsi="Times New Roman" w:cs="Times New Roman"/>
                <w:sz w:val="24"/>
                <w:szCs w:val="24"/>
                <w:lang w:eastAsia="ru-RU"/>
              </w:rPr>
            </w:pPr>
          </w:p>
        </w:tc>
      </w:tr>
      <w:tr w:rsidR="006E18BF" w:rsidRPr="00466F2E" w14:paraId="1DD65094" w14:textId="77777777" w:rsidTr="000D00D1">
        <w:trPr>
          <w:trHeight w:val="3808"/>
        </w:trPr>
        <w:tc>
          <w:tcPr>
            <w:tcW w:w="2310" w:type="dxa"/>
            <w:vMerge/>
            <w:shd w:val="clear" w:color="auto" w:fill="auto"/>
          </w:tcPr>
          <w:p w14:paraId="2DD39AEA" w14:textId="77777777" w:rsidR="006E18BF" w:rsidRPr="000271A2" w:rsidRDefault="006E18BF" w:rsidP="00AC69F0">
            <w:pPr>
              <w:spacing w:after="0"/>
              <w:jc w:val="both"/>
              <w:rPr>
                <w:rFonts w:ascii="Times New Roman" w:eastAsia="Calibri" w:hAnsi="Times New Roman" w:cs="Times New Roman"/>
                <w:color w:val="000000" w:themeColor="text1"/>
                <w:sz w:val="24"/>
                <w:szCs w:val="24"/>
                <w:lang w:eastAsia="ru-RU"/>
              </w:rPr>
            </w:pPr>
          </w:p>
        </w:tc>
        <w:tc>
          <w:tcPr>
            <w:tcW w:w="6866" w:type="dxa"/>
            <w:shd w:val="clear" w:color="auto" w:fill="auto"/>
          </w:tcPr>
          <w:p w14:paraId="16F08E9F" w14:textId="79AF773A" w:rsidR="00985105" w:rsidRDefault="00985105" w:rsidP="00AC69F0">
            <w:pPr>
              <w:spacing w:after="0"/>
              <w:jc w:val="both"/>
              <w:rPr>
                <w:rFonts w:ascii="Times New Roman" w:hAnsi="Times New Roman" w:cs="Times New Roman"/>
                <w:color w:val="000000" w:themeColor="text1"/>
                <w:sz w:val="24"/>
                <w:szCs w:val="24"/>
              </w:rPr>
            </w:pPr>
            <w:bookmarkStart w:id="27" w:name="_Toc114957411"/>
            <w:bookmarkStart w:id="28" w:name="_Toc114957805"/>
            <w:r w:rsidRPr="000271A2">
              <w:rPr>
                <w:rFonts w:ascii="Times New Roman" w:hAnsi="Times New Roman" w:cs="Times New Roman"/>
                <w:color w:val="000000" w:themeColor="text1"/>
                <w:sz w:val="24"/>
                <w:szCs w:val="24"/>
              </w:rPr>
              <w:t xml:space="preserve">Практическое занятие № </w:t>
            </w:r>
            <w:r w:rsidR="00F76B4B">
              <w:rPr>
                <w:rFonts w:ascii="Times New Roman" w:hAnsi="Times New Roman" w:cs="Times New Roman"/>
                <w:color w:val="000000" w:themeColor="text1"/>
                <w:sz w:val="24"/>
                <w:szCs w:val="24"/>
              </w:rPr>
              <w:t>6</w:t>
            </w:r>
            <w:r w:rsidRPr="000271A2">
              <w:rPr>
                <w:rFonts w:ascii="Times New Roman" w:hAnsi="Times New Roman" w:cs="Times New Roman"/>
                <w:color w:val="000000" w:themeColor="text1"/>
                <w:sz w:val="24"/>
                <w:szCs w:val="24"/>
              </w:rPr>
              <w:t xml:space="preserve">: </w:t>
            </w:r>
            <w:r w:rsidRPr="00985105">
              <w:rPr>
                <w:rFonts w:ascii="Times New Roman" w:hAnsi="Times New Roman" w:cs="Times New Roman"/>
                <w:color w:val="000000" w:themeColor="text1"/>
                <w:sz w:val="24"/>
                <w:szCs w:val="24"/>
              </w:rPr>
              <w:t>Современные особенности развития мирового хозяйства.</w:t>
            </w:r>
          </w:p>
          <w:p w14:paraId="43D184F8" w14:textId="082053B7" w:rsidR="006E18BF" w:rsidRPr="000271A2" w:rsidRDefault="006E18BF" w:rsidP="00AC69F0">
            <w:pPr>
              <w:spacing w:after="0"/>
              <w:jc w:val="both"/>
              <w:rPr>
                <w:rFonts w:ascii="Times New Roman" w:eastAsia="Calibri" w:hAnsi="Times New Roman" w:cs="Times New Roman"/>
                <w:color w:val="000000" w:themeColor="text1"/>
                <w:sz w:val="24"/>
                <w:szCs w:val="24"/>
                <w:lang w:eastAsia="ru-RU"/>
              </w:rPr>
            </w:pPr>
            <w:r w:rsidRPr="000271A2">
              <w:rPr>
                <w:rFonts w:ascii="Times New Roman" w:hAnsi="Times New Roman" w:cs="Times New Roman"/>
                <w:color w:val="000000" w:themeColor="text1"/>
                <w:sz w:val="24"/>
                <w:szCs w:val="24"/>
              </w:rPr>
              <w:t xml:space="preserve">Практическое занятие № </w:t>
            </w:r>
            <w:r w:rsidR="00F76B4B">
              <w:rPr>
                <w:rFonts w:ascii="Times New Roman" w:hAnsi="Times New Roman" w:cs="Times New Roman"/>
                <w:color w:val="000000" w:themeColor="text1"/>
                <w:sz w:val="24"/>
                <w:szCs w:val="24"/>
              </w:rPr>
              <w:t>7</w:t>
            </w:r>
            <w:r w:rsidRPr="000271A2">
              <w:rPr>
                <w:rFonts w:ascii="Times New Roman" w:hAnsi="Times New Roman" w:cs="Times New Roman"/>
                <w:color w:val="000000" w:themeColor="text1"/>
                <w:sz w:val="24"/>
                <w:szCs w:val="24"/>
              </w:rPr>
              <w:t>: «Сравнительная характеристика ведущих факторов размещения производительных сил</w:t>
            </w:r>
            <w:bookmarkEnd w:id="27"/>
            <w:bookmarkEnd w:id="28"/>
            <w:r w:rsidRPr="000271A2">
              <w:rPr>
                <w:rFonts w:ascii="Times New Roman" w:hAnsi="Times New Roman" w:cs="Times New Roman"/>
                <w:color w:val="000000" w:themeColor="text1"/>
                <w:sz w:val="24"/>
                <w:szCs w:val="24"/>
              </w:rPr>
              <w:t>»</w:t>
            </w:r>
          </w:p>
          <w:p w14:paraId="57E6EDAB" w14:textId="1A85457A" w:rsidR="006E18BF" w:rsidRPr="000271A2" w:rsidRDefault="006E18BF" w:rsidP="00AC69F0">
            <w:pPr>
              <w:spacing w:after="0"/>
              <w:jc w:val="both"/>
              <w:rPr>
                <w:rFonts w:ascii="Times New Roman" w:eastAsia="Calibri" w:hAnsi="Times New Roman" w:cs="Times New Roman"/>
                <w:color w:val="000000" w:themeColor="text1"/>
                <w:sz w:val="24"/>
                <w:szCs w:val="24"/>
                <w:lang w:eastAsia="ru-RU"/>
              </w:rPr>
            </w:pPr>
            <w:bookmarkStart w:id="29" w:name="_Toc114921243"/>
            <w:bookmarkStart w:id="30" w:name="_Toc114927738"/>
            <w:r w:rsidRPr="000271A2">
              <w:rPr>
                <w:rFonts w:ascii="Times New Roman" w:hAnsi="Times New Roman" w:cs="Times New Roman"/>
                <w:color w:val="000000" w:themeColor="text1"/>
                <w:sz w:val="24"/>
                <w:szCs w:val="24"/>
              </w:rPr>
              <w:t>Практическое занятие</w:t>
            </w:r>
            <w:r w:rsidRPr="000271A2">
              <w:rPr>
                <w:rFonts w:ascii="Times New Roman" w:eastAsia="Calibri" w:hAnsi="Times New Roman" w:cs="Times New Roman"/>
                <w:color w:val="000000" w:themeColor="text1"/>
                <w:sz w:val="24"/>
                <w:szCs w:val="24"/>
                <w:lang w:eastAsia="ru-RU"/>
              </w:rPr>
              <w:t xml:space="preserve"> № </w:t>
            </w:r>
            <w:r w:rsidR="00F76B4B">
              <w:rPr>
                <w:rFonts w:ascii="Times New Roman" w:eastAsia="Calibri" w:hAnsi="Times New Roman" w:cs="Times New Roman"/>
                <w:color w:val="000000" w:themeColor="text1"/>
                <w:sz w:val="24"/>
                <w:szCs w:val="24"/>
                <w:lang w:eastAsia="ru-RU"/>
              </w:rPr>
              <w:t>8</w:t>
            </w:r>
            <w:r w:rsidRPr="000271A2">
              <w:rPr>
                <w:rFonts w:ascii="Times New Roman" w:eastAsia="Calibri" w:hAnsi="Times New Roman" w:cs="Times New Roman"/>
                <w:color w:val="000000" w:themeColor="text1"/>
                <w:sz w:val="24"/>
                <w:szCs w:val="24"/>
                <w:lang w:eastAsia="ru-RU"/>
              </w:rPr>
              <w:t>: «Определение хозяйственной специализации стран и регионов мира»</w:t>
            </w:r>
          </w:p>
          <w:p w14:paraId="51388F37" w14:textId="444AB15A" w:rsidR="006E18BF" w:rsidRPr="000271A2" w:rsidRDefault="006E18BF" w:rsidP="00AC69F0">
            <w:pPr>
              <w:spacing w:after="0"/>
              <w:jc w:val="both"/>
              <w:rPr>
                <w:rFonts w:ascii="Times New Roman" w:eastAsia="Calibri" w:hAnsi="Times New Roman" w:cs="Times New Roman"/>
                <w:color w:val="000000" w:themeColor="text1"/>
                <w:sz w:val="24"/>
                <w:szCs w:val="24"/>
              </w:rPr>
            </w:pPr>
            <w:r w:rsidRPr="000271A2">
              <w:rPr>
                <w:rFonts w:ascii="Times New Roman" w:hAnsi="Times New Roman" w:cs="Times New Roman"/>
                <w:color w:val="000000" w:themeColor="text1"/>
                <w:sz w:val="24"/>
                <w:szCs w:val="24"/>
              </w:rPr>
              <w:t>Практическое занятие</w:t>
            </w:r>
            <w:r w:rsidRPr="000271A2">
              <w:rPr>
                <w:rFonts w:ascii="Times New Roman" w:eastAsia="Calibri" w:hAnsi="Times New Roman" w:cs="Times New Roman"/>
                <w:color w:val="000000" w:themeColor="text1"/>
                <w:sz w:val="24"/>
                <w:szCs w:val="24"/>
                <w:lang w:eastAsia="ru-RU"/>
              </w:rPr>
              <w:t xml:space="preserve"> № </w:t>
            </w:r>
            <w:r w:rsidR="00F76B4B">
              <w:rPr>
                <w:rFonts w:ascii="Times New Roman" w:eastAsia="Calibri" w:hAnsi="Times New Roman" w:cs="Times New Roman"/>
                <w:color w:val="000000" w:themeColor="text1"/>
                <w:sz w:val="24"/>
                <w:szCs w:val="24"/>
                <w:lang w:eastAsia="ru-RU"/>
              </w:rPr>
              <w:t>9</w:t>
            </w:r>
            <w:r w:rsidRPr="000271A2">
              <w:rPr>
                <w:rFonts w:ascii="Times New Roman" w:eastAsia="Calibri" w:hAnsi="Times New Roman" w:cs="Times New Roman"/>
                <w:color w:val="000000" w:themeColor="text1"/>
                <w:sz w:val="24"/>
                <w:szCs w:val="24"/>
                <w:lang w:eastAsia="ru-RU"/>
              </w:rPr>
              <w:t>:</w:t>
            </w:r>
            <w:r w:rsidRPr="000271A2">
              <w:rPr>
                <w:rFonts w:ascii="Times New Roman" w:eastAsia="Calibri" w:hAnsi="Times New Roman" w:cs="Times New Roman"/>
                <w:color w:val="000000" w:themeColor="text1"/>
                <w:sz w:val="24"/>
                <w:szCs w:val="24"/>
              </w:rPr>
              <w:t xml:space="preserve"> «Размещение профильной отрасли мирового хозяйства на карте мира»</w:t>
            </w:r>
            <w:bookmarkEnd w:id="29"/>
            <w:bookmarkEnd w:id="30"/>
          </w:p>
          <w:p w14:paraId="01DAFF82" w14:textId="5909DAB7" w:rsidR="006E18BF" w:rsidRPr="000271A2" w:rsidRDefault="006E18BF" w:rsidP="00AC69F0">
            <w:pPr>
              <w:spacing w:after="0"/>
              <w:jc w:val="both"/>
              <w:rPr>
                <w:rFonts w:ascii="Times New Roman" w:hAnsi="Times New Roman" w:cs="Times New Roman"/>
                <w:color w:val="000000" w:themeColor="text1"/>
                <w:sz w:val="24"/>
                <w:szCs w:val="24"/>
              </w:rPr>
            </w:pPr>
            <w:bookmarkStart w:id="31" w:name="_Toc114957414"/>
            <w:bookmarkStart w:id="32" w:name="_Toc114957808"/>
            <w:bookmarkStart w:id="33" w:name="_Toc114957413"/>
            <w:bookmarkStart w:id="34" w:name="_Toc114957807"/>
            <w:r w:rsidRPr="000271A2">
              <w:rPr>
                <w:rFonts w:ascii="Times New Roman" w:hAnsi="Times New Roman" w:cs="Times New Roman"/>
                <w:color w:val="000000" w:themeColor="text1"/>
                <w:sz w:val="24"/>
                <w:szCs w:val="24"/>
              </w:rPr>
              <w:t xml:space="preserve">Практическое занятие № </w:t>
            </w:r>
            <w:r w:rsidR="00F76B4B">
              <w:rPr>
                <w:rFonts w:ascii="Times New Roman" w:hAnsi="Times New Roman" w:cs="Times New Roman"/>
                <w:color w:val="000000" w:themeColor="text1"/>
                <w:sz w:val="24"/>
                <w:szCs w:val="24"/>
              </w:rPr>
              <w:t>10</w:t>
            </w:r>
            <w:r w:rsidRPr="000271A2">
              <w:rPr>
                <w:rFonts w:ascii="Times New Roman" w:hAnsi="Times New Roman" w:cs="Times New Roman"/>
                <w:color w:val="000000" w:themeColor="text1"/>
                <w:sz w:val="24"/>
                <w:szCs w:val="24"/>
              </w:rPr>
              <w:t>: «Составление экономико-географической характеристики профильной отрасли</w:t>
            </w:r>
            <w:bookmarkEnd w:id="31"/>
            <w:bookmarkEnd w:id="32"/>
            <w:r w:rsidRPr="000271A2">
              <w:rPr>
                <w:rFonts w:ascii="Times New Roman" w:hAnsi="Times New Roman" w:cs="Times New Roman"/>
                <w:color w:val="000000" w:themeColor="text1"/>
                <w:sz w:val="24"/>
                <w:szCs w:val="24"/>
              </w:rPr>
              <w:t>»</w:t>
            </w:r>
          </w:p>
          <w:p w14:paraId="29EAD5BB" w14:textId="346C9BB0" w:rsidR="006E18BF" w:rsidRPr="000271A2" w:rsidRDefault="006E18BF" w:rsidP="00AC69F0">
            <w:pPr>
              <w:spacing w:after="0"/>
              <w:jc w:val="both"/>
              <w:rPr>
                <w:rFonts w:ascii="Times New Roman" w:eastAsia="Calibri" w:hAnsi="Times New Roman" w:cs="Times New Roman"/>
                <w:color w:val="000000" w:themeColor="text1"/>
                <w:sz w:val="24"/>
                <w:szCs w:val="24"/>
                <w:lang w:eastAsia="ru-RU"/>
              </w:rPr>
            </w:pPr>
            <w:r w:rsidRPr="000271A2">
              <w:rPr>
                <w:rFonts w:ascii="Times New Roman" w:hAnsi="Times New Roman" w:cs="Times New Roman"/>
                <w:color w:val="000000" w:themeColor="text1"/>
                <w:sz w:val="24"/>
                <w:szCs w:val="24"/>
              </w:rPr>
              <w:t xml:space="preserve">Практическое занятие № </w:t>
            </w:r>
            <w:r w:rsidR="00F76B4B">
              <w:rPr>
                <w:rFonts w:ascii="Times New Roman" w:hAnsi="Times New Roman" w:cs="Times New Roman"/>
                <w:color w:val="000000" w:themeColor="text1"/>
                <w:sz w:val="24"/>
                <w:szCs w:val="24"/>
              </w:rPr>
              <w:t>11</w:t>
            </w:r>
            <w:r w:rsidRPr="000271A2">
              <w:rPr>
                <w:rFonts w:ascii="Times New Roman" w:hAnsi="Times New Roman" w:cs="Times New Roman"/>
                <w:color w:val="000000" w:themeColor="text1"/>
                <w:sz w:val="24"/>
                <w:szCs w:val="24"/>
              </w:rPr>
              <w:t>: «Определение и обозначение стран-экспортеров основных видов промышленной и сельскохозяйственной продукции, видов сырья, районов международного туризма и отдыха</w:t>
            </w:r>
            <w:bookmarkEnd w:id="33"/>
            <w:bookmarkEnd w:id="34"/>
            <w:r w:rsidRPr="000271A2">
              <w:rPr>
                <w:rFonts w:ascii="Times New Roman" w:hAnsi="Times New Roman" w:cs="Times New Roman"/>
                <w:color w:val="000000" w:themeColor="text1"/>
                <w:sz w:val="24"/>
                <w:szCs w:val="24"/>
              </w:rPr>
              <w:t>»</w:t>
            </w:r>
          </w:p>
        </w:tc>
        <w:tc>
          <w:tcPr>
            <w:tcW w:w="2974" w:type="dxa"/>
            <w:shd w:val="clear" w:color="auto" w:fill="auto"/>
            <w:vAlign w:val="center"/>
          </w:tcPr>
          <w:p w14:paraId="5705C41B" w14:textId="1341147B" w:rsidR="00985105" w:rsidRDefault="00985105" w:rsidP="00DF4866">
            <w:pPr>
              <w:spacing w:after="0"/>
              <w:jc w:val="center"/>
              <w:rPr>
                <w:rFonts w:ascii="Times New Roman" w:eastAsia="Calibri" w:hAnsi="Times New Roman" w:cs="Times New Roman"/>
                <w:iCs/>
                <w:color w:val="000000" w:themeColor="text1"/>
                <w:sz w:val="24"/>
                <w:szCs w:val="24"/>
                <w:lang w:eastAsia="ru-RU"/>
              </w:rPr>
            </w:pPr>
            <w:r>
              <w:rPr>
                <w:rFonts w:ascii="Times New Roman" w:eastAsia="Calibri" w:hAnsi="Times New Roman" w:cs="Times New Roman"/>
                <w:iCs/>
                <w:color w:val="000000" w:themeColor="text1"/>
                <w:sz w:val="24"/>
                <w:szCs w:val="24"/>
                <w:lang w:eastAsia="ru-RU"/>
              </w:rPr>
              <w:t>2</w:t>
            </w:r>
          </w:p>
          <w:p w14:paraId="240087D0" w14:textId="37C68C6B" w:rsidR="006E18BF" w:rsidRDefault="006E18BF" w:rsidP="00DF4866">
            <w:pPr>
              <w:spacing w:after="0"/>
              <w:jc w:val="center"/>
              <w:rPr>
                <w:rFonts w:ascii="Times New Roman" w:eastAsia="Calibri" w:hAnsi="Times New Roman" w:cs="Times New Roman"/>
                <w:iCs/>
                <w:color w:val="000000" w:themeColor="text1"/>
                <w:sz w:val="24"/>
                <w:szCs w:val="24"/>
                <w:lang w:eastAsia="ru-RU"/>
              </w:rPr>
            </w:pPr>
            <w:r>
              <w:rPr>
                <w:rFonts w:ascii="Times New Roman" w:eastAsia="Calibri" w:hAnsi="Times New Roman" w:cs="Times New Roman"/>
                <w:iCs/>
                <w:color w:val="000000" w:themeColor="text1"/>
                <w:sz w:val="24"/>
                <w:szCs w:val="24"/>
                <w:lang w:eastAsia="ru-RU"/>
              </w:rPr>
              <w:t>2</w:t>
            </w:r>
          </w:p>
          <w:p w14:paraId="4366FB6C" w14:textId="77777777" w:rsidR="006E18BF" w:rsidRDefault="006E18BF" w:rsidP="00DF4866">
            <w:pPr>
              <w:spacing w:after="0"/>
              <w:jc w:val="center"/>
              <w:rPr>
                <w:rFonts w:ascii="Times New Roman" w:eastAsia="Calibri" w:hAnsi="Times New Roman" w:cs="Times New Roman"/>
                <w:iCs/>
                <w:color w:val="000000" w:themeColor="text1"/>
                <w:sz w:val="24"/>
                <w:szCs w:val="24"/>
                <w:lang w:eastAsia="ru-RU"/>
              </w:rPr>
            </w:pPr>
          </w:p>
          <w:p w14:paraId="60C8354D" w14:textId="0173D9DC" w:rsidR="006E18BF" w:rsidRDefault="006E18BF" w:rsidP="00DF4866">
            <w:pPr>
              <w:spacing w:after="0"/>
              <w:jc w:val="center"/>
              <w:rPr>
                <w:rFonts w:ascii="Times New Roman" w:eastAsia="Calibri" w:hAnsi="Times New Roman" w:cs="Times New Roman"/>
                <w:iCs/>
                <w:color w:val="000000" w:themeColor="text1"/>
                <w:sz w:val="24"/>
                <w:szCs w:val="24"/>
                <w:lang w:eastAsia="ru-RU"/>
              </w:rPr>
            </w:pPr>
            <w:r>
              <w:rPr>
                <w:rFonts w:ascii="Times New Roman" w:eastAsia="Calibri" w:hAnsi="Times New Roman" w:cs="Times New Roman"/>
                <w:iCs/>
                <w:color w:val="000000" w:themeColor="text1"/>
                <w:sz w:val="24"/>
                <w:szCs w:val="24"/>
                <w:lang w:eastAsia="ru-RU"/>
              </w:rPr>
              <w:t>2</w:t>
            </w:r>
          </w:p>
          <w:p w14:paraId="7BB1A75B" w14:textId="77777777" w:rsidR="006E18BF" w:rsidRDefault="006E18BF" w:rsidP="00DF4866">
            <w:pPr>
              <w:spacing w:after="0"/>
              <w:jc w:val="center"/>
              <w:rPr>
                <w:rFonts w:ascii="Times New Roman" w:eastAsia="Calibri" w:hAnsi="Times New Roman" w:cs="Times New Roman"/>
                <w:iCs/>
                <w:color w:val="000000" w:themeColor="text1"/>
                <w:sz w:val="24"/>
                <w:szCs w:val="24"/>
                <w:lang w:eastAsia="ru-RU"/>
              </w:rPr>
            </w:pPr>
          </w:p>
          <w:p w14:paraId="696E4CD6" w14:textId="5479705D" w:rsidR="006E18BF" w:rsidRDefault="006E18BF" w:rsidP="00DF4866">
            <w:pPr>
              <w:spacing w:after="0"/>
              <w:jc w:val="center"/>
              <w:rPr>
                <w:rFonts w:ascii="Times New Roman" w:eastAsia="Calibri" w:hAnsi="Times New Roman" w:cs="Times New Roman"/>
                <w:iCs/>
                <w:color w:val="000000" w:themeColor="text1"/>
                <w:sz w:val="24"/>
                <w:szCs w:val="24"/>
                <w:lang w:eastAsia="ru-RU"/>
              </w:rPr>
            </w:pPr>
            <w:r>
              <w:rPr>
                <w:rFonts w:ascii="Times New Roman" w:eastAsia="Calibri" w:hAnsi="Times New Roman" w:cs="Times New Roman"/>
                <w:iCs/>
                <w:color w:val="000000" w:themeColor="text1"/>
                <w:sz w:val="24"/>
                <w:szCs w:val="24"/>
                <w:lang w:eastAsia="ru-RU"/>
              </w:rPr>
              <w:t>2</w:t>
            </w:r>
          </w:p>
          <w:p w14:paraId="47869478" w14:textId="77777777" w:rsidR="006E18BF" w:rsidRDefault="006E18BF" w:rsidP="00DF4866">
            <w:pPr>
              <w:spacing w:after="0"/>
              <w:jc w:val="center"/>
              <w:rPr>
                <w:rFonts w:ascii="Times New Roman" w:eastAsia="Calibri" w:hAnsi="Times New Roman" w:cs="Times New Roman"/>
                <w:iCs/>
                <w:color w:val="000000" w:themeColor="text1"/>
                <w:sz w:val="24"/>
                <w:szCs w:val="24"/>
                <w:lang w:eastAsia="ru-RU"/>
              </w:rPr>
            </w:pPr>
          </w:p>
          <w:p w14:paraId="10FA9A8F" w14:textId="51D87667" w:rsidR="006E18BF" w:rsidRDefault="006E18BF" w:rsidP="00DF4866">
            <w:pPr>
              <w:spacing w:after="0"/>
              <w:jc w:val="center"/>
              <w:rPr>
                <w:rFonts w:ascii="Times New Roman" w:eastAsia="Calibri" w:hAnsi="Times New Roman" w:cs="Times New Roman"/>
                <w:iCs/>
                <w:color w:val="000000" w:themeColor="text1"/>
                <w:sz w:val="24"/>
                <w:szCs w:val="24"/>
                <w:lang w:eastAsia="ru-RU"/>
              </w:rPr>
            </w:pPr>
            <w:r>
              <w:rPr>
                <w:rFonts w:ascii="Times New Roman" w:eastAsia="Calibri" w:hAnsi="Times New Roman" w:cs="Times New Roman"/>
                <w:iCs/>
                <w:color w:val="000000" w:themeColor="text1"/>
                <w:sz w:val="24"/>
                <w:szCs w:val="24"/>
                <w:lang w:eastAsia="ru-RU"/>
              </w:rPr>
              <w:t>2</w:t>
            </w:r>
          </w:p>
          <w:p w14:paraId="7908270E" w14:textId="77777777" w:rsidR="006E18BF" w:rsidRDefault="006E18BF" w:rsidP="00DF4866">
            <w:pPr>
              <w:spacing w:after="0"/>
              <w:jc w:val="center"/>
              <w:rPr>
                <w:rFonts w:ascii="Times New Roman" w:eastAsia="Calibri" w:hAnsi="Times New Roman" w:cs="Times New Roman"/>
                <w:iCs/>
                <w:color w:val="000000" w:themeColor="text1"/>
                <w:sz w:val="24"/>
                <w:szCs w:val="24"/>
                <w:lang w:eastAsia="ru-RU"/>
              </w:rPr>
            </w:pPr>
          </w:p>
          <w:p w14:paraId="48CF2C63" w14:textId="784331D2" w:rsidR="006E18BF" w:rsidRDefault="006E18BF" w:rsidP="00DF4866">
            <w:pPr>
              <w:spacing w:after="0"/>
              <w:jc w:val="center"/>
              <w:rPr>
                <w:rFonts w:ascii="Times New Roman" w:eastAsia="Calibri" w:hAnsi="Times New Roman" w:cs="Times New Roman"/>
                <w:iCs/>
                <w:color w:val="000000" w:themeColor="text1"/>
                <w:sz w:val="24"/>
                <w:szCs w:val="24"/>
                <w:lang w:eastAsia="ru-RU"/>
              </w:rPr>
            </w:pPr>
            <w:r>
              <w:rPr>
                <w:rFonts w:ascii="Times New Roman" w:eastAsia="Calibri" w:hAnsi="Times New Roman" w:cs="Times New Roman"/>
                <w:iCs/>
                <w:color w:val="000000" w:themeColor="text1"/>
                <w:sz w:val="24"/>
                <w:szCs w:val="24"/>
                <w:lang w:eastAsia="ru-RU"/>
              </w:rPr>
              <w:t>2</w:t>
            </w:r>
          </w:p>
          <w:p w14:paraId="4EE6A5CF" w14:textId="77777777" w:rsidR="006E18BF" w:rsidRDefault="006E18BF" w:rsidP="00DF4866">
            <w:pPr>
              <w:spacing w:after="0"/>
              <w:jc w:val="center"/>
              <w:rPr>
                <w:rFonts w:ascii="Times New Roman" w:eastAsia="Calibri" w:hAnsi="Times New Roman" w:cs="Times New Roman"/>
                <w:iCs/>
                <w:color w:val="000000" w:themeColor="text1"/>
                <w:sz w:val="24"/>
                <w:szCs w:val="24"/>
                <w:lang w:eastAsia="ru-RU"/>
              </w:rPr>
            </w:pPr>
          </w:p>
          <w:p w14:paraId="31162ECB" w14:textId="7FE52F35" w:rsidR="006E18BF" w:rsidRPr="000271A2" w:rsidRDefault="006E18BF" w:rsidP="00DF4866">
            <w:pPr>
              <w:spacing w:after="0"/>
              <w:jc w:val="center"/>
              <w:rPr>
                <w:rFonts w:ascii="Times New Roman" w:eastAsia="Calibri" w:hAnsi="Times New Roman" w:cs="Times New Roman"/>
                <w:iCs/>
                <w:color w:val="000000" w:themeColor="text1"/>
                <w:sz w:val="24"/>
                <w:szCs w:val="24"/>
                <w:lang w:eastAsia="ru-RU"/>
              </w:rPr>
            </w:pPr>
          </w:p>
        </w:tc>
        <w:tc>
          <w:tcPr>
            <w:tcW w:w="2416" w:type="dxa"/>
            <w:vMerge/>
            <w:shd w:val="clear" w:color="auto" w:fill="auto"/>
            <w:vAlign w:val="center"/>
          </w:tcPr>
          <w:p w14:paraId="3B0DDCA4" w14:textId="77777777" w:rsidR="006E18BF" w:rsidRPr="00466F2E" w:rsidRDefault="006E18BF" w:rsidP="00AC69F0">
            <w:pPr>
              <w:spacing w:after="0"/>
              <w:jc w:val="center"/>
              <w:rPr>
                <w:rFonts w:ascii="Times New Roman" w:eastAsia="Times New Roman" w:hAnsi="Times New Roman" w:cs="Times New Roman"/>
                <w:sz w:val="24"/>
                <w:szCs w:val="24"/>
                <w:lang w:eastAsia="ru-RU"/>
              </w:rPr>
            </w:pPr>
          </w:p>
        </w:tc>
      </w:tr>
      <w:tr w:rsidR="00003A70" w:rsidRPr="00466F2E" w14:paraId="29300BA5" w14:textId="77777777" w:rsidTr="000D00D1">
        <w:trPr>
          <w:trHeight w:val="415"/>
        </w:trPr>
        <w:tc>
          <w:tcPr>
            <w:tcW w:w="9176" w:type="dxa"/>
            <w:gridSpan w:val="2"/>
            <w:shd w:val="clear" w:color="auto" w:fill="auto"/>
          </w:tcPr>
          <w:p w14:paraId="47CE610E" w14:textId="73E3397A" w:rsidR="00003A70" w:rsidRPr="00466F2E" w:rsidRDefault="000B7D9B" w:rsidP="00AC69F0">
            <w:pPr>
              <w:spacing w:after="0"/>
              <w:jc w:val="both"/>
              <w:rPr>
                <w:rFonts w:ascii="Times New Roman" w:eastAsia="Calibri" w:hAnsi="Times New Roman" w:cs="Times New Roman"/>
                <w:b/>
                <w:bCs/>
                <w:color w:val="000000"/>
                <w:sz w:val="24"/>
                <w:szCs w:val="24"/>
                <w:lang w:eastAsia="ru-RU"/>
              </w:rPr>
            </w:pPr>
            <w:bookmarkStart w:id="35" w:name="_Toc114921249"/>
            <w:bookmarkStart w:id="36" w:name="_Toc114927744"/>
            <w:r>
              <w:rPr>
                <w:rFonts w:ascii="Times New Roman" w:eastAsia="Calibri" w:hAnsi="Times New Roman" w:cs="Times New Roman"/>
                <w:b/>
                <w:bCs/>
                <w:sz w:val="24"/>
                <w:szCs w:val="24"/>
                <w:lang w:eastAsia="ru-RU"/>
              </w:rPr>
              <w:t>Раздел 3</w:t>
            </w:r>
            <w:r w:rsidR="00003A70" w:rsidRPr="00466F2E">
              <w:rPr>
                <w:rFonts w:ascii="Times New Roman" w:eastAsia="Calibri" w:hAnsi="Times New Roman" w:cs="Times New Roman"/>
                <w:b/>
                <w:bCs/>
                <w:sz w:val="24"/>
                <w:szCs w:val="24"/>
                <w:lang w:eastAsia="ru-RU"/>
              </w:rPr>
              <w:t>. Региональная характеристика мира</w:t>
            </w:r>
            <w:bookmarkEnd w:id="35"/>
            <w:bookmarkEnd w:id="36"/>
          </w:p>
        </w:tc>
        <w:tc>
          <w:tcPr>
            <w:tcW w:w="2974" w:type="dxa"/>
            <w:shd w:val="clear" w:color="auto" w:fill="auto"/>
            <w:vAlign w:val="center"/>
          </w:tcPr>
          <w:p w14:paraId="536E3578" w14:textId="741440EC" w:rsidR="00003A70" w:rsidRPr="00E70E58" w:rsidRDefault="003B632A" w:rsidP="00AC69F0">
            <w:pPr>
              <w:spacing w:after="0"/>
              <w:jc w:val="center"/>
              <w:rPr>
                <w:rFonts w:ascii="Times New Roman" w:eastAsia="Calibri" w:hAnsi="Times New Roman" w:cs="Times New Roman"/>
                <w:b/>
                <w:bCs/>
                <w:iCs/>
                <w:sz w:val="24"/>
                <w:szCs w:val="24"/>
                <w:lang w:eastAsia="ru-RU"/>
              </w:rPr>
            </w:pPr>
            <w:r w:rsidRPr="003B632A">
              <w:rPr>
                <w:rFonts w:ascii="Times New Roman" w:eastAsia="Calibri" w:hAnsi="Times New Roman" w:cs="Times New Roman"/>
                <w:b/>
                <w:bCs/>
                <w:iCs/>
                <w:sz w:val="24"/>
                <w:szCs w:val="24"/>
                <w:lang w:eastAsia="ru-RU"/>
              </w:rPr>
              <w:t>28</w:t>
            </w:r>
            <w:r w:rsidR="001F2171" w:rsidRPr="003B632A">
              <w:rPr>
                <w:rFonts w:ascii="Times New Roman" w:eastAsia="Calibri" w:hAnsi="Times New Roman" w:cs="Times New Roman"/>
                <w:b/>
                <w:bCs/>
                <w:iCs/>
                <w:sz w:val="24"/>
                <w:szCs w:val="24"/>
                <w:lang w:val="en-US" w:eastAsia="ru-RU"/>
              </w:rPr>
              <w:t>/</w:t>
            </w:r>
            <w:r w:rsidR="00E70E58">
              <w:rPr>
                <w:rFonts w:ascii="Times New Roman" w:eastAsia="Calibri" w:hAnsi="Times New Roman" w:cs="Times New Roman"/>
                <w:b/>
                <w:bCs/>
                <w:iCs/>
                <w:sz w:val="24"/>
                <w:szCs w:val="24"/>
                <w:lang w:eastAsia="ru-RU"/>
              </w:rPr>
              <w:t>12</w:t>
            </w:r>
          </w:p>
        </w:tc>
        <w:tc>
          <w:tcPr>
            <w:tcW w:w="2416" w:type="dxa"/>
            <w:vMerge w:val="restart"/>
            <w:shd w:val="clear" w:color="auto" w:fill="auto"/>
            <w:vAlign w:val="center"/>
          </w:tcPr>
          <w:p w14:paraId="6AAE9DA4" w14:textId="77777777" w:rsidR="00F21F79" w:rsidRDefault="00F21F79" w:rsidP="00AC69F0">
            <w:pPr>
              <w:spacing w:after="0"/>
              <w:jc w:val="center"/>
              <w:rPr>
                <w:rFonts w:ascii="Times New Roman" w:eastAsia="Times New Roman" w:hAnsi="Times New Roman" w:cs="Times New Roman"/>
                <w:sz w:val="24"/>
                <w:szCs w:val="24"/>
                <w:lang w:eastAsia="ru-RU"/>
              </w:rPr>
            </w:pPr>
          </w:p>
          <w:p w14:paraId="039260A5" w14:textId="2C006EDD" w:rsidR="00003A70" w:rsidRPr="00466F2E" w:rsidRDefault="00003A70" w:rsidP="00AC69F0">
            <w:pPr>
              <w:spacing w:after="0"/>
              <w:jc w:val="center"/>
              <w:rPr>
                <w:rFonts w:ascii="Times New Roman" w:eastAsia="Calibri" w:hAnsi="Times New Roman" w:cs="Times New Roman"/>
                <w:i/>
                <w:sz w:val="24"/>
                <w:szCs w:val="24"/>
                <w:lang w:eastAsia="ru-RU"/>
              </w:rPr>
            </w:pPr>
          </w:p>
          <w:p w14:paraId="219249D3" w14:textId="77777777" w:rsidR="00003A70" w:rsidRPr="00466F2E" w:rsidRDefault="00003A70" w:rsidP="00AC69F0">
            <w:pPr>
              <w:spacing w:after="0"/>
              <w:jc w:val="center"/>
              <w:rPr>
                <w:rFonts w:ascii="Times New Roman" w:eastAsia="Times New Roman" w:hAnsi="Times New Roman" w:cs="Times New Roman"/>
                <w:sz w:val="24"/>
                <w:szCs w:val="24"/>
                <w:lang w:eastAsia="ru-RU"/>
              </w:rPr>
            </w:pPr>
            <w:r w:rsidRPr="00466F2E">
              <w:rPr>
                <w:rFonts w:ascii="Times New Roman" w:eastAsia="Times New Roman" w:hAnsi="Times New Roman" w:cs="Times New Roman"/>
                <w:sz w:val="24"/>
                <w:szCs w:val="24"/>
                <w:lang w:eastAsia="ru-RU"/>
              </w:rPr>
              <w:t>ОК 01.</w:t>
            </w:r>
          </w:p>
          <w:p w14:paraId="0426D9C1" w14:textId="77777777" w:rsidR="00003A70" w:rsidRPr="00466F2E" w:rsidRDefault="00003A70" w:rsidP="00AC69F0">
            <w:pPr>
              <w:spacing w:after="0"/>
              <w:jc w:val="center"/>
              <w:rPr>
                <w:rFonts w:ascii="Times New Roman" w:eastAsia="Times New Roman" w:hAnsi="Times New Roman" w:cs="Times New Roman"/>
                <w:sz w:val="24"/>
                <w:szCs w:val="24"/>
                <w:lang w:eastAsia="ru-RU"/>
              </w:rPr>
            </w:pPr>
            <w:r w:rsidRPr="00466F2E">
              <w:rPr>
                <w:rFonts w:ascii="Times New Roman" w:eastAsia="Times New Roman" w:hAnsi="Times New Roman" w:cs="Times New Roman"/>
                <w:sz w:val="24"/>
                <w:szCs w:val="24"/>
                <w:lang w:eastAsia="ru-RU"/>
              </w:rPr>
              <w:t>ОК 02.</w:t>
            </w:r>
          </w:p>
          <w:p w14:paraId="43AB1C03" w14:textId="77777777" w:rsidR="00F21F79" w:rsidRDefault="00003A70" w:rsidP="00F21F79">
            <w:pPr>
              <w:spacing w:after="0"/>
              <w:jc w:val="center"/>
              <w:rPr>
                <w:rFonts w:ascii="Times New Roman" w:eastAsia="Times New Roman" w:hAnsi="Times New Roman" w:cs="Times New Roman"/>
                <w:iCs/>
                <w:sz w:val="24"/>
                <w:szCs w:val="24"/>
                <w:lang w:eastAsia="ru-RU"/>
              </w:rPr>
            </w:pPr>
            <w:r w:rsidRPr="00466F2E">
              <w:rPr>
                <w:rFonts w:ascii="Times New Roman" w:eastAsia="Times New Roman" w:hAnsi="Times New Roman" w:cs="Times New Roman"/>
                <w:iCs/>
                <w:sz w:val="24"/>
                <w:szCs w:val="24"/>
                <w:lang w:eastAsia="ru-RU"/>
              </w:rPr>
              <w:t>ОК 03.</w:t>
            </w:r>
          </w:p>
          <w:p w14:paraId="385F4E38" w14:textId="77777777" w:rsidR="00F21F79" w:rsidRDefault="00F21F79" w:rsidP="00F21F79">
            <w:pPr>
              <w:spacing w:after="0"/>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ЛР 5.</w:t>
            </w:r>
          </w:p>
          <w:p w14:paraId="1D2B823C" w14:textId="3B4895FB" w:rsidR="00003A70" w:rsidRPr="00F21F79" w:rsidRDefault="00003A70" w:rsidP="00F21F79">
            <w:pPr>
              <w:spacing w:after="0"/>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ЛР 10.</w:t>
            </w:r>
          </w:p>
        </w:tc>
      </w:tr>
      <w:tr w:rsidR="00003A70" w:rsidRPr="00466F2E" w14:paraId="0BA51465" w14:textId="77777777" w:rsidTr="000D00D1">
        <w:tc>
          <w:tcPr>
            <w:tcW w:w="2310" w:type="dxa"/>
            <w:vMerge w:val="restart"/>
            <w:shd w:val="clear" w:color="auto" w:fill="auto"/>
          </w:tcPr>
          <w:p w14:paraId="333B763C" w14:textId="1DAE5FC6" w:rsidR="00003A70" w:rsidRPr="00466F2E" w:rsidRDefault="000B7D9B" w:rsidP="000B7D9B">
            <w:pPr>
              <w:spacing w:after="0"/>
              <w:rPr>
                <w:rFonts w:ascii="Times New Roman" w:eastAsia="Calibri" w:hAnsi="Times New Roman" w:cs="Times New Roman"/>
                <w:sz w:val="24"/>
                <w:szCs w:val="24"/>
                <w:lang w:eastAsia="ru-RU"/>
              </w:rPr>
            </w:pPr>
            <w:bookmarkStart w:id="37" w:name="_Toc114921251"/>
            <w:bookmarkStart w:id="38" w:name="_Toc114927746"/>
            <w:r w:rsidRPr="000B7D9B">
              <w:rPr>
                <w:rFonts w:ascii="Times New Roman" w:eastAsia="Calibri" w:hAnsi="Times New Roman" w:cs="Times New Roman"/>
                <w:b/>
                <w:sz w:val="24"/>
                <w:szCs w:val="24"/>
                <w:lang w:eastAsia="ru-RU"/>
              </w:rPr>
              <w:t>Тема 3</w:t>
            </w:r>
            <w:r w:rsidR="00003A70" w:rsidRPr="000B7D9B">
              <w:rPr>
                <w:rFonts w:ascii="Times New Roman" w:eastAsia="Calibri" w:hAnsi="Times New Roman" w:cs="Times New Roman"/>
                <w:b/>
                <w:sz w:val="24"/>
                <w:szCs w:val="24"/>
                <w:lang w:eastAsia="ru-RU"/>
              </w:rPr>
              <w:t>.1.</w:t>
            </w:r>
            <w:r w:rsidR="00003A70" w:rsidRPr="00466F2E">
              <w:rPr>
                <w:rFonts w:ascii="Times New Roman" w:eastAsia="Calibri" w:hAnsi="Times New Roman" w:cs="Times New Roman"/>
                <w:sz w:val="24"/>
                <w:szCs w:val="24"/>
                <w:lang w:eastAsia="ru-RU"/>
              </w:rPr>
              <w:t xml:space="preserve"> Зарубежная Европа</w:t>
            </w:r>
            <w:bookmarkEnd w:id="37"/>
            <w:bookmarkEnd w:id="38"/>
          </w:p>
        </w:tc>
        <w:tc>
          <w:tcPr>
            <w:tcW w:w="6866" w:type="dxa"/>
            <w:shd w:val="clear" w:color="auto" w:fill="auto"/>
          </w:tcPr>
          <w:p w14:paraId="0B33A59B" w14:textId="27C738A4" w:rsidR="00003A70" w:rsidRPr="00466F2E" w:rsidRDefault="00003A70" w:rsidP="00AC69F0">
            <w:pPr>
              <w:spacing w:after="0"/>
              <w:jc w:val="both"/>
              <w:rPr>
                <w:rFonts w:ascii="Times New Roman" w:eastAsia="Calibri" w:hAnsi="Times New Roman" w:cs="Times New Roman"/>
                <w:b/>
                <w:bCs/>
                <w:sz w:val="24"/>
                <w:szCs w:val="24"/>
                <w:lang w:eastAsia="ru-RU"/>
              </w:rPr>
            </w:pPr>
            <w:r w:rsidRPr="008A0E99">
              <w:rPr>
                <w:rFonts w:ascii="Times New Roman" w:eastAsia="Times New Roman" w:hAnsi="Times New Roman" w:cs="Times New Roman"/>
                <w:b/>
                <w:bCs/>
                <w:lang w:eastAsia="ru-RU"/>
              </w:rPr>
              <w:t>Основное</w:t>
            </w:r>
            <w:r w:rsidRPr="008A0E99">
              <w:rPr>
                <w:rFonts w:ascii="Times New Roman" w:eastAsia="Times New Roman" w:hAnsi="Times New Roman" w:cs="Times New Roman"/>
                <w:b/>
                <w:bCs/>
                <w:i/>
                <w:iCs/>
                <w:lang w:eastAsia="ru-RU"/>
              </w:rPr>
              <w:t xml:space="preserve"> </w:t>
            </w:r>
            <w:r w:rsidRPr="008A0E99">
              <w:rPr>
                <w:rFonts w:ascii="Times New Roman" w:eastAsia="Times New Roman" w:hAnsi="Times New Roman" w:cs="Times New Roman"/>
                <w:b/>
                <w:bCs/>
                <w:lang w:eastAsia="ru-RU"/>
              </w:rPr>
              <w:t>содержание</w:t>
            </w:r>
          </w:p>
        </w:tc>
        <w:tc>
          <w:tcPr>
            <w:tcW w:w="2974" w:type="dxa"/>
            <w:shd w:val="clear" w:color="auto" w:fill="auto"/>
            <w:vAlign w:val="center"/>
          </w:tcPr>
          <w:p w14:paraId="5764DB90" w14:textId="57E87027" w:rsidR="00003A70" w:rsidRPr="00686260" w:rsidRDefault="00403583" w:rsidP="00AC69F0">
            <w:pPr>
              <w:spacing w:after="0"/>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6</w:t>
            </w:r>
          </w:p>
        </w:tc>
        <w:tc>
          <w:tcPr>
            <w:tcW w:w="2416" w:type="dxa"/>
            <w:vMerge/>
            <w:shd w:val="clear" w:color="auto" w:fill="auto"/>
            <w:vAlign w:val="center"/>
          </w:tcPr>
          <w:p w14:paraId="5347FC40" w14:textId="7819745F" w:rsidR="00003A70" w:rsidRPr="00466F2E" w:rsidRDefault="00003A70" w:rsidP="002D66DE">
            <w:pPr>
              <w:spacing w:after="0"/>
              <w:ind w:firstLine="602"/>
              <w:rPr>
                <w:rFonts w:ascii="Times New Roman" w:eastAsia="Calibri" w:hAnsi="Times New Roman" w:cs="Times New Roman"/>
                <w:i/>
                <w:sz w:val="24"/>
                <w:szCs w:val="24"/>
                <w:lang w:eastAsia="ru-RU"/>
              </w:rPr>
            </w:pPr>
          </w:p>
        </w:tc>
      </w:tr>
      <w:tr w:rsidR="00E323F5" w:rsidRPr="00466F2E" w14:paraId="3435F8C3" w14:textId="77777777" w:rsidTr="000D00D1">
        <w:tc>
          <w:tcPr>
            <w:tcW w:w="2310" w:type="dxa"/>
            <w:vMerge/>
            <w:shd w:val="clear" w:color="auto" w:fill="auto"/>
          </w:tcPr>
          <w:p w14:paraId="570C24CE" w14:textId="77777777" w:rsidR="00E323F5" w:rsidRPr="00466F2E" w:rsidRDefault="00E323F5" w:rsidP="00AC69F0">
            <w:pPr>
              <w:spacing w:after="0"/>
              <w:jc w:val="both"/>
              <w:rPr>
                <w:rFonts w:ascii="Times New Roman" w:eastAsia="Calibri" w:hAnsi="Times New Roman" w:cs="Times New Roman"/>
                <w:sz w:val="24"/>
                <w:szCs w:val="24"/>
                <w:lang w:eastAsia="ru-RU"/>
              </w:rPr>
            </w:pPr>
          </w:p>
        </w:tc>
        <w:tc>
          <w:tcPr>
            <w:tcW w:w="6866" w:type="dxa"/>
            <w:shd w:val="clear" w:color="auto" w:fill="auto"/>
          </w:tcPr>
          <w:p w14:paraId="25CA941D" w14:textId="22BBED85" w:rsidR="00E323F5" w:rsidRPr="00466F2E" w:rsidRDefault="00E323F5" w:rsidP="00AC69F0">
            <w:pPr>
              <w:spacing w:after="0"/>
              <w:jc w:val="both"/>
              <w:rPr>
                <w:rFonts w:ascii="Times New Roman" w:hAnsi="Times New Roman" w:cs="Times New Roman"/>
                <w:sz w:val="24"/>
                <w:szCs w:val="24"/>
              </w:rPr>
            </w:pPr>
            <w:r w:rsidRPr="00466F2E">
              <w:rPr>
                <w:rFonts w:ascii="Times New Roman" w:eastAsia="Calibri" w:hAnsi="Times New Roman" w:cs="Times New Roman"/>
                <w:sz w:val="24"/>
                <w:szCs w:val="24"/>
                <w:lang w:eastAsia="ru-RU"/>
              </w:rPr>
              <w:t xml:space="preserve">Место и роль Зарубежной Европы в мире. </w:t>
            </w:r>
            <w:r w:rsidRPr="00466F2E">
              <w:rPr>
                <w:rFonts w:ascii="Times New Roman" w:hAnsi="Times New Roman" w:cs="Times New Roman"/>
                <w:sz w:val="24"/>
                <w:szCs w:val="24"/>
              </w:rPr>
              <w:t>Особенности географического положения региона. История формирования его политической карты. Характеристика природно-ресурсного потенциала. Особенности населения</w:t>
            </w:r>
          </w:p>
          <w:p w14:paraId="67A0D33B" w14:textId="77777777" w:rsidR="00E323F5" w:rsidRPr="00466F2E" w:rsidRDefault="00E323F5" w:rsidP="00AC69F0">
            <w:pPr>
              <w:spacing w:after="0"/>
              <w:jc w:val="both"/>
              <w:rPr>
                <w:rFonts w:ascii="Times New Roman" w:eastAsia="Calibri" w:hAnsi="Times New Roman" w:cs="Times New Roman"/>
                <w:sz w:val="24"/>
                <w:szCs w:val="24"/>
                <w:lang w:eastAsia="ru-RU"/>
              </w:rPr>
            </w:pPr>
            <w:r w:rsidRPr="00466F2E">
              <w:rPr>
                <w:rFonts w:ascii="Times New Roman" w:eastAsia="Times New Roman" w:hAnsi="Times New Roman" w:cs="Times New Roman"/>
                <w:sz w:val="24"/>
                <w:szCs w:val="24"/>
              </w:rPr>
              <w:t xml:space="preserve">Хозяйство стран Зарубежной Европы. Сельское хозяйство. Транспорт. Туризм. Особенности отраслевого состава </w:t>
            </w:r>
            <w:r w:rsidRPr="00466F2E">
              <w:rPr>
                <w:rFonts w:ascii="Times New Roman" w:eastAsia="Times New Roman" w:hAnsi="Times New Roman" w:cs="Times New Roman"/>
                <w:sz w:val="24"/>
                <w:szCs w:val="24"/>
              </w:rPr>
              <w:lastRenderedPageBreak/>
              <w:t>промышленности. Особенности развития сельского хозяйства Зарубежной Европы. Уровень развития транспорта и туризма в Европе. *</w:t>
            </w:r>
            <w:r w:rsidRPr="00466F2E">
              <w:rPr>
                <w:rFonts w:ascii="Times New Roman" w:hAnsi="Times New Roman" w:cs="Times New Roman"/>
                <w:sz w:val="24"/>
                <w:szCs w:val="24"/>
              </w:rPr>
              <w:t>Развитие и размещение предприятий профильной отрасли в Европе</w:t>
            </w:r>
          </w:p>
        </w:tc>
        <w:tc>
          <w:tcPr>
            <w:tcW w:w="2974" w:type="dxa"/>
            <w:vMerge w:val="restart"/>
            <w:shd w:val="clear" w:color="auto" w:fill="auto"/>
            <w:vAlign w:val="center"/>
          </w:tcPr>
          <w:p w14:paraId="1FD46F34" w14:textId="55D0573C" w:rsidR="00E323F5" w:rsidRPr="00466F2E" w:rsidRDefault="00400D3B" w:rsidP="00AC69F0">
            <w:pPr>
              <w:spacing w:after="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2</w:t>
            </w:r>
          </w:p>
        </w:tc>
        <w:tc>
          <w:tcPr>
            <w:tcW w:w="2416" w:type="dxa"/>
            <w:vMerge/>
            <w:shd w:val="clear" w:color="auto" w:fill="auto"/>
            <w:vAlign w:val="center"/>
          </w:tcPr>
          <w:p w14:paraId="55338303" w14:textId="33F563BD" w:rsidR="00E323F5" w:rsidRPr="00466F2E" w:rsidRDefault="00E323F5" w:rsidP="002D66DE">
            <w:pPr>
              <w:spacing w:after="0"/>
              <w:ind w:firstLine="602"/>
              <w:rPr>
                <w:rFonts w:ascii="Times New Roman" w:eastAsia="Calibri" w:hAnsi="Times New Roman" w:cs="Times New Roman"/>
                <w:i/>
                <w:sz w:val="24"/>
                <w:szCs w:val="24"/>
                <w:lang w:eastAsia="ru-RU"/>
              </w:rPr>
            </w:pPr>
          </w:p>
        </w:tc>
      </w:tr>
      <w:tr w:rsidR="00E323F5" w:rsidRPr="00466F2E" w14:paraId="3F736855" w14:textId="77777777" w:rsidTr="000D00D1">
        <w:tc>
          <w:tcPr>
            <w:tcW w:w="2310" w:type="dxa"/>
            <w:vMerge/>
            <w:shd w:val="clear" w:color="auto" w:fill="auto"/>
          </w:tcPr>
          <w:p w14:paraId="15950F2F" w14:textId="21A370FF" w:rsidR="00E323F5" w:rsidRPr="00466F2E" w:rsidRDefault="00E323F5" w:rsidP="00AC69F0">
            <w:pPr>
              <w:spacing w:after="0"/>
              <w:jc w:val="both"/>
              <w:rPr>
                <w:rFonts w:ascii="Times New Roman" w:eastAsia="Calibri" w:hAnsi="Times New Roman" w:cs="Times New Roman"/>
                <w:sz w:val="24"/>
                <w:szCs w:val="24"/>
                <w:lang w:eastAsia="ru-RU"/>
              </w:rPr>
            </w:pPr>
          </w:p>
        </w:tc>
        <w:tc>
          <w:tcPr>
            <w:tcW w:w="6866" w:type="dxa"/>
            <w:shd w:val="clear" w:color="auto" w:fill="auto"/>
          </w:tcPr>
          <w:p w14:paraId="12743659" w14:textId="279C6AF3" w:rsidR="00E323F5" w:rsidRPr="00466F2E" w:rsidRDefault="00E323F5" w:rsidP="00AC69F0">
            <w:pPr>
              <w:spacing w:after="0"/>
              <w:jc w:val="both"/>
              <w:rPr>
                <w:rFonts w:ascii="Times New Roman" w:hAnsi="Times New Roman" w:cs="Times New Roman"/>
                <w:sz w:val="24"/>
                <w:szCs w:val="24"/>
              </w:rPr>
            </w:pPr>
            <w:r w:rsidRPr="00466F2E">
              <w:rPr>
                <w:rFonts w:ascii="Times New Roman" w:hAnsi="Times New Roman" w:cs="Times New Roman"/>
                <w:sz w:val="24"/>
                <w:szCs w:val="24"/>
              </w:rPr>
              <w:t>Германия и Великобритания как ведущие страны Зарубежной Европы. Условия их формирования и развития. Особенности политической системы. Природно-ресурсный потенциал, население, ведущие отрасли хозяйства и их территориальная структура</w:t>
            </w:r>
          </w:p>
        </w:tc>
        <w:tc>
          <w:tcPr>
            <w:tcW w:w="2974" w:type="dxa"/>
            <w:vMerge/>
            <w:shd w:val="clear" w:color="auto" w:fill="auto"/>
            <w:vAlign w:val="center"/>
          </w:tcPr>
          <w:p w14:paraId="0F55B79F" w14:textId="646F7378" w:rsidR="00E323F5" w:rsidRPr="00466F2E" w:rsidRDefault="00E323F5" w:rsidP="00AC69F0">
            <w:pPr>
              <w:spacing w:after="0"/>
              <w:jc w:val="center"/>
              <w:rPr>
                <w:rFonts w:ascii="Times New Roman" w:eastAsia="Calibri" w:hAnsi="Times New Roman" w:cs="Times New Roman"/>
                <w:sz w:val="24"/>
                <w:szCs w:val="24"/>
                <w:lang w:eastAsia="ru-RU"/>
              </w:rPr>
            </w:pPr>
          </w:p>
        </w:tc>
        <w:tc>
          <w:tcPr>
            <w:tcW w:w="2416" w:type="dxa"/>
            <w:vMerge/>
            <w:shd w:val="clear" w:color="auto" w:fill="auto"/>
            <w:vAlign w:val="center"/>
          </w:tcPr>
          <w:p w14:paraId="66720695" w14:textId="77777777" w:rsidR="00E323F5" w:rsidRPr="00466F2E" w:rsidRDefault="00E323F5" w:rsidP="00AC69F0">
            <w:pPr>
              <w:spacing w:after="0"/>
              <w:jc w:val="center"/>
              <w:rPr>
                <w:rFonts w:ascii="Times New Roman" w:eastAsia="Calibri" w:hAnsi="Times New Roman" w:cs="Times New Roman"/>
                <w:i/>
                <w:sz w:val="24"/>
                <w:szCs w:val="24"/>
                <w:lang w:eastAsia="ru-RU"/>
              </w:rPr>
            </w:pPr>
          </w:p>
        </w:tc>
      </w:tr>
      <w:tr w:rsidR="0073064E" w:rsidRPr="00466F2E" w14:paraId="331F50EB" w14:textId="77777777" w:rsidTr="000D00D1">
        <w:tc>
          <w:tcPr>
            <w:tcW w:w="2310" w:type="dxa"/>
            <w:vMerge/>
            <w:shd w:val="clear" w:color="auto" w:fill="auto"/>
          </w:tcPr>
          <w:p w14:paraId="119942DD" w14:textId="77777777" w:rsidR="0073064E" w:rsidRPr="00466F2E" w:rsidRDefault="0073064E" w:rsidP="00AC69F0">
            <w:pPr>
              <w:spacing w:after="0"/>
              <w:jc w:val="both"/>
              <w:rPr>
                <w:rFonts w:ascii="Times New Roman" w:eastAsia="Calibri" w:hAnsi="Times New Roman" w:cs="Times New Roman"/>
                <w:sz w:val="24"/>
                <w:szCs w:val="24"/>
                <w:lang w:eastAsia="ru-RU"/>
              </w:rPr>
            </w:pPr>
          </w:p>
        </w:tc>
        <w:tc>
          <w:tcPr>
            <w:tcW w:w="6866" w:type="dxa"/>
            <w:shd w:val="clear" w:color="auto" w:fill="auto"/>
          </w:tcPr>
          <w:p w14:paraId="3FA6E456" w14:textId="51F11793" w:rsidR="0073064E" w:rsidRDefault="0073064E" w:rsidP="00AC69F0">
            <w:pPr>
              <w:spacing w:after="0"/>
              <w:jc w:val="both"/>
              <w:rPr>
                <w:rFonts w:ascii="Times New Roman" w:eastAsia="Calibri" w:hAnsi="Times New Roman" w:cs="Times New Roman"/>
                <w:b/>
                <w:bCs/>
                <w:lang w:eastAsia="ru-RU"/>
              </w:rPr>
            </w:pPr>
            <w:r w:rsidRPr="00DD4BD0">
              <w:rPr>
                <w:rFonts w:ascii="Times New Roman" w:hAnsi="Times New Roman" w:cs="Times New Roman"/>
                <w:b/>
              </w:rPr>
              <w:t>Профессио</w:t>
            </w:r>
            <w:r w:rsidR="00747C50">
              <w:rPr>
                <w:rFonts w:ascii="Times New Roman" w:hAnsi="Times New Roman" w:cs="Times New Roman"/>
                <w:b/>
              </w:rPr>
              <w:t>нально-ориентированное содержание</w:t>
            </w:r>
          </w:p>
        </w:tc>
        <w:tc>
          <w:tcPr>
            <w:tcW w:w="2974" w:type="dxa"/>
            <w:shd w:val="clear" w:color="auto" w:fill="auto"/>
            <w:vAlign w:val="center"/>
          </w:tcPr>
          <w:p w14:paraId="00929F19" w14:textId="6A76822F" w:rsidR="0073064E" w:rsidRPr="00C37BB4" w:rsidRDefault="0073064E" w:rsidP="00AC69F0">
            <w:pPr>
              <w:spacing w:after="0"/>
              <w:jc w:val="center"/>
              <w:rPr>
                <w:rFonts w:ascii="Times New Roman" w:eastAsia="Calibri" w:hAnsi="Times New Roman" w:cs="Times New Roman"/>
                <w:b/>
                <w:sz w:val="24"/>
                <w:szCs w:val="24"/>
                <w:lang w:eastAsia="ru-RU"/>
              </w:rPr>
            </w:pPr>
            <w:r>
              <w:rPr>
                <w:rFonts w:ascii="Times New Roman" w:eastAsia="Calibri" w:hAnsi="Times New Roman" w:cs="Times New Roman"/>
                <w:b/>
                <w:iCs/>
                <w:sz w:val="24"/>
                <w:szCs w:val="24"/>
                <w:lang w:eastAsia="ru-RU"/>
              </w:rPr>
              <w:t>2</w:t>
            </w:r>
          </w:p>
        </w:tc>
        <w:tc>
          <w:tcPr>
            <w:tcW w:w="2416" w:type="dxa"/>
            <w:vMerge/>
            <w:shd w:val="clear" w:color="auto" w:fill="auto"/>
            <w:vAlign w:val="center"/>
          </w:tcPr>
          <w:p w14:paraId="13EE2C1F" w14:textId="77777777" w:rsidR="0073064E" w:rsidRPr="00466F2E" w:rsidRDefault="0073064E" w:rsidP="00AC69F0">
            <w:pPr>
              <w:spacing w:after="0"/>
              <w:jc w:val="center"/>
              <w:rPr>
                <w:rFonts w:ascii="Times New Roman" w:eastAsia="Calibri" w:hAnsi="Times New Roman" w:cs="Times New Roman"/>
                <w:i/>
                <w:sz w:val="24"/>
                <w:szCs w:val="24"/>
                <w:lang w:eastAsia="ru-RU"/>
              </w:rPr>
            </w:pPr>
          </w:p>
        </w:tc>
      </w:tr>
      <w:tr w:rsidR="0073064E" w:rsidRPr="00466F2E" w14:paraId="34FF02C1" w14:textId="77777777" w:rsidTr="000D00D1">
        <w:tc>
          <w:tcPr>
            <w:tcW w:w="2310" w:type="dxa"/>
            <w:vMerge/>
            <w:shd w:val="clear" w:color="auto" w:fill="auto"/>
          </w:tcPr>
          <w:p w14:paraId="65F2FF80" w14:textId="77777777" w:rsidR="0073064E" w:rsidRPr="00466F2E" w:rsidRDefault="0073064E" w:rsidP="00AC69F0">
            <w:pPr>
              <w:spacing w:after="0"/>
              <w:jc w:val="both"/>
              <w:rPr>
                <w:rFonts w:ascii="Times New Roman" w:eastAsia="Calibri" w:hAnsi="Times New Roman" w:cs="Times New Roman"/>
                <w:sz w:val="24"/>
                <w:szCs w:val="24"/>
                <w:lang w:eastAsia="ru-RU"/>
              </w:rPr>
            </w:pPr>
          </w:p>
        </w:tc>
        <w:tc>
          <w:tcPr>
            <w:tcW w:w="6866" w:type="dxa"/>
            <w:shd w:val="clear" w:color="auto" w:fill="auto"/>
          </w:tcPr>
          <w:p w14:paraId="3640CB42" w14:textId="098CDF90" w:rsidR="0073064E" w:rsidRPr="006254B2" w:rsidRDefault="006254B2" w:rsidP="00AC69F0">
            <w:pPr>
              <w:spacing w:after="0"/>
              <w:jc w:val="both"/>
              <w:rPr>
                <w:rFonts w:ascii="Times New Roman" w:hAnsi="Times New Roman" w:cs="Times New Roman"/>
              </w:rPr>
            </w:pPr>
            <w:r w:rsidRPr="006254B2">
              <w:rPr>
                <w:rFonts w:ascii="Times New Roman" w:hAnsi="Times New Roman" w:cs="Times New Roman"/>
              </w:rPr>
              <w:t xml:space="preserve">Место и роль </w:t>
            </w:r>
            <w:r w:rsidR="00B53187">
              <w:rPr>
                <w:rFonts w:ascii="Times New Roman" w:hAnsi="Times New Roman" w:cs="Times New Roman"/>
              </w:rPr>
              <w:t xml:space="preserve">географической </w:t>
            </w:r>
            <w:proofErr w:type="gramStart"/>
            <w:r w:rsidR="00B53187">
              <w:rPr>
                <w:rFonts w:ascii="Times New Roman" w:hAnsi="Times New Roman" w:cs="Times New Roman"/>
              </w:rPr>
              <w:t xml:space="preserve">медицины </w:t>
            </w:r>
            <w:r>
              <w:rPr>
                <w:rFonts w:ascii="Times New Roman" w:hAnsi="Times New Roman" w:cs="Times New Roman"/>
              </w:rPr>
              <w:t xml:space="preserve"> Зарубежно</w:t>
            </w:r>
            <w:r w:rsidR="00B53187">
              <w:rPr>
                <w:rFonts w:ascii="Times New Roman" w:hAnsi="Times New Roman" w:cs="Times New Roman"/>
              </w:rPr>
              <w:t>й</w:t>
            </w:r>
            <w:proofErr w:type="gramEnd"/>
            <w:r w:rsidR="00B53187">
              <w:rPr>
                <w:rFonts w:ascii="Times New Roman" w:hAnsi="Times New Roman" w:cs="Times New Roman"/>
              </w:rPr>
              <w:t xml:space="preserve"> Европы в мире.</w:t>
            </w:r>
          </w:p>
        </w:tc>
        <w:tc>
          <w:tcPr>
            <w:tcW w:w="2974" w:type="dxa"/>
            <w:shd w:val="clear" w:color="auto" w:fill="auto"/>
            <w:vAlign w:val="center"/>
          </w:tcPr>
          <w:p w14:paraId="6EC2832F" w14:textId="6A0EEF08" w:rsidR="0073064E" w:rsidRPr="000626EC" w:rsidRDefault="000626EC" w:rsidP="00AC69F0">
            <w:pPr>
              <w:spacing w:after="0"/>
              <w:jc w:val="center"/>
              <w:rPr>
                <w:rFonts w:ascii="Times New Roman" w:eastAsia="Calibri" w:hAnsi="Times New Roman" w:cs="Times New Roman"/>
                <w:iCs/>
                <w:sz w:val="24"/>
                <w:szCs w:val="24"/>
                <w:lang w:eastAsia="ru-RU"/>
              </w:rPr>
            </w:pPr>
            <w:r w:rsidRPr="000626EC">
              <w:rPr>
                <w:rFonts w:ascii="Times New Roman" w:eastAsia="Calibri" w:hAnsi="Times New Roman" w:cs="Times New Roman"/>
                <w:iCs/>
                <w:sz w:val="24"/>
                <w:szCs w:val="24"/>
                <w:lang w:eastAsia="ru-RU"/>
              </w:rPr>
              <w:t>2</w:t>
            </w:r>
          </w:p>
        </w:tc>
        <w:tc>
          <w:tcPr>
            <w:tcW w:w="2416" w:type="dxa"/>
            <w:vMerge/>
            <w:shd w:val="clear" w:color="auto" w:fill="auto"/>
            <w:vAlign w:val="center"/>
          </w:tcPr>
          <w:p w14:paraId="372F849B" w14:textId="77777777" w:rsidR="0073064E" w:rsidRPr="00466F2E" w:rsidRDefault="0073064E" w:rsidP="00AC69F0">
            <w:pPr>
              <w:spacing w:after="0"/>
              <w:jc w:val="center"/>
              <w:rPr>
                <w:rFonts w:ascii="Times New Roman" w:eastAsia="Calibri" w:hAnsi="Times New Roman" w:cs="Times New Roman"/>
                <w:i/>
                <w:sz w:val="24"/>
                <w:szCs w:val="24"/>
                <w:lang w:eastAsia="ru-RU"/>
              </w:rPr>
            </w:pPr>
          </w:p>
        </w:tc>
      </w:tr>
      <w:tr w:rsidR="0073064E" w:rsidRPr="00466F2E" w14:paraId="772B5928" w14:textId="77777777" w:rsidTr="000D00D1">
        <w:tc>
          <w:tcPr>
            <w:tcW w:w="2310" w:type="dxa"/>
            <w:vMerge/>
            <w:shd w:val="clear" w:color="auto" w:fill="auto"/>
          </w:tcPr>
          <w:p w14:paraId="4976556D" w14:textId="77777777" w:rsidR="0073064E" w:rsidRPr="00466F2E" w:rsidRDefault="0073064E" w:rsidP="00AC69F0">
            <w:pPr>
              <w:spacing w:after="0"/>
              <w:jc w:val="both"/>
              <w:rPr>
                <w:rFonts w:ascii="Times New Roman" w:eastAsia="Calibri" w:hAnsi="Times New Roman" w:cs="Times New Roman"/>
                <w:sz w:val="24"/>
                <w:szCs w:val="24"/>
                <w:lang w:eastAsia="ru-RU"/>
              </w:rPr>
            </w:pPr>
          </w:p>
        </w:tc>
        <w:tc>
          <w:tcPr>
            <w:tcW w:w="6866" w:type="dxa"/>
            <w:shd w:val="clear" w:color="auto" w:fill="auto"/>
          </w:tcPr>
          <w:p w14:paraId="5BB81A8D" w14:textId="4F050A9D" w:rsidR="0073064E" w:rsidRPr="00466F2E" w:rsidRDefault="0073064E" w:rsidP="00AC69F0">
            <w:pPr>
              <w:spacing w:after="0"/>
              <w:jc w:val="both"/>
              <w:rPr>
                <w:rFonts w:ascii="Times New Roman" w:hAnsi="Times New Roman" w:cs="Times New Roman"/>
                <w:sz w:val="24"/>
                <w:szCs w:val="24"/>
              </w:rPr>
            </w:pPr>
            <w:r>
              <w:rPr>
                <w:rFonts w:ascii="Times New Roman" w:eastAsia="Calibri" w:hAnsi="Times New Roman" w:cs="Times New Roman"/>
                <w:b/>
                <w:bCs/>
                <w:lang w:eastAsia="ru-RU"/>
              </w:rPr>
              <w:t>В том числе практических занятий</w:t>
            </w:r>
          </w:p>
        </w:tc>
        <w:tc>
          <w:tcPr>
            <w:tcW w:w="2974" w:type="dxa"/>
            <w:shd w:val="clear" w:color="auto" w:fill="auto"/>
            <w:vAlign w:val="center"/>
          </w:tcPr>
          <w:p w14:paraId="40DF78E7" w14:textId="5A9381A6" w:rsidR="0073064E" w:rsidRPr="00C37BB4" w:rsidRDefault="00403583" w:rsidP="00AC69F0">
            <w:pPr>
              <w:spacing w:after="0"/>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4</w:t>
            </w:r>
          </w:p>
        </w:tc>
        <w:tc>
          <w:tcPr>
            <w:tcW w:w="2416" w:type="dxa"/>
            <w:vMerge/>
            <w:shd w:val="clear" w:color="auto" w:fill="auto"/>
            <w:vAlign w:val="center"/>
          </w:tcPr>
          <w:p w14:paraId="582DFC0D" w14:textId="77777777" w:rsidR="0073064E" w:rsidRPr="00466F2E" w:rsidRDefault="0073064E" w:rsidP="00AC69F0">
            <w:pPr>
              <w:spacing w:after="0"/>
              <w:jc w:val="center"/>
              <w:rPr>
                <w:rFonts w:ascii="Times New Roman" w:eastAsia="Calibri" w:hAnsi="Times New Roman" w:cs="Times New Roman"/>
                <w:i/>
                <w:sz w:val="24"/>
                <w:szCs w:val="24"/>
                <w:lang w:eastAsia="ru-RU"/>
              </w:rPr>
            </w:pPr>
          </w:p>
        </w:tc>
      </w:tr>
      <w:tr w:rsidR="0073064E" w:rsidRPr="00466F2E" w14:paraId="113169FA" w14:textId="77777777" w:rsidTr="000D00D1">
        <w:tc>
          <w:tcPr>
            <w:tcW w:w="2310" w:type="dxa"/>
            <w:vMerge/>
            <w:shd w:val="clear" w:color="auto" w:fill="auto"/>
          </w:tcPr>
          <w:p w14:paraId="55085CF3" w14:textId="77777777" w:rsidR="0073064E" w:rsidRPr="00466F2E" w:rsidRDefault="0073064E" w:rsidP="00AC69F0">
            <w:pPr>
              <w:spacing w:after="0"/>
              <w:jc w:val="both"/>
              <w:rPr>
                <w:rFonts w:ascii="Times New Roman" w:eastAsia="Calibri" w:hAnsi="Times New Roman" w:cs="Times New Roman"/>
                <w:sz w:val="24"/>
                <w:szCs w:val="24"/>
                <w:lang w:eastAsia="ru-RU"/>
              </w:rPr>
            </w:pPr>
          </w:p>
        </w:tc>
        <w:tc>
          <w:tcPr>
            <w:tcW w:w="6866" w:type="dxa"/>
            <w:shd w:val="clear" w:color="auto" w:fill="auto"/>
          </w:tcPr>
          <w:p w14:paraId="4D965D4E" w14:textId="77777777" w:rsidR="0073064E" w:rsidRDefault="0073064E" w:rsidP="00AC69F0">
            <w:pPr>
              <w:spacing w:after="0"/>
              <w:jc w:val="both"/>
              <w:rPr>
                <w:rFonts w:ascii="Times New Roman" w:hAnsi="Times New Roman" w:cs="Times New Roman"/>
                <w:sz w:val="24"/>
                <w:szCs w:val="24"/>
              </w:rPr>
            </w:pPr>
            <w:r>
              <w:rPr>
                <w:rFonts w:ascii="Times New Roman" w:hAnsi="Times New Roman" w:cs="Times New Roman"/>
                <w:sz w:val="24"/>
                <w:szCs w:val="24"/>
              </w:rPr>
              <w:t>Практическое занятие</w:t>
            </w:r>
            <w:r w:rsidRPr="00466F2E">
              <w:rPr>
                <w:rFonts w:ascii="Times New Roman" w:hAnsi="Times New Roman" w:cs="Times New Roman"/>
                <w:sz w:val="24"/>
                <w:szCs w:val="24"/>
              </w:rPr>
              <w:t xml:space="preserve"> № 10: «Характеристика особенностей природы, населения и хозяйства европейской страны»</w:t>
            </w:r>
          </w:p>
          <w:p w14:paraId="6D8FF95D" w14:textId="1759789C" w:rsidR="00400D3B" w:rsidRDefault="00400D3B" w:rsidP="00400D3B">
            <w:pPr>
              <w:spacing w:after="0"/>
              <w:jc w:val="both"/>
              <w:rPr>
                <w:rFonts w:ascii="Times New Roman" w:hAnsi="Times New Roman" w:cs="Times New Roman"/>
                <w:sz w:val="24"/>
                <w:szCs w:val="24"/>
              </w:rPr>
            </w:pPr>
            <w:r>
              <w:rPr>
                <w:rFonts w:ascii="Times New Roman" w:hAnsi="Times New Roman" w:cs="Times New Roman"/>
                <w:sz w:val="24"/>
                <w:szCs w:val="24"/>
              </w:rPr>
              <w:t>Практическое занятие</w:t>
            </w:r>
            <w:r w:rsidRPr="00466F2E">
              <w:rPr>
                <w:rFonts w:ascii="Times New Roman" w:hAnsi="Times New Roman" w:cs="Times New Roman"/>
                <w:sz w:val="24"/>
                <w:szCs w:val="24"/>
              </w:rPr>
              <w:t xml:space="preserve"> № 1</w:t>
            </w:r>
            <w:r>
              <w:rPr>
                <w:rFonts w:ascii="Times New Roman" w:hAnsi="Times New Roman" w:cs="Times New Roman"/>
                <w:sz w:val="24"/>
                <w:szCs w:val="24"/>
              </w:rPr>
              <w:t>1</w:t>
            </w:r>
            <w:r w:rsidRPr="00466F2E">
              <w:rPr>
                <w:rFonts w:ascii="Times New Roman" w:hAnsi="Times New Roman" w:cs="Times New Roman"/>
                <w:sz w:val="24"/>
                <w:szCs w:val="24"/>
              </w:rPr>
              <w:t>: «Характеристика особенностей природы, населения и хозяйства европейской страны»</w:t>
            </w:r>
          </w:p>
          <w:p w14:paraId="3CE2B536" w14:textId="34AF8BE3" w:rsidR="00400D3B" w:rsidRPr="00466F2E" w:rsidRDefault="00400D3B" w:rsidP="00AC69F0">
            <w:pPr>
              <w:spacing w:after="0"/>
              <w:jc w:val="both"/>
              <w:rPr>
                <w:rFonts w:ascii="Times New Roman" w:hAnsi="Times New Roman" w:cs="Times New Roman"/>
                <w:sz w:val="24"/>
                <w:szCs w:val="24"/>
              </w:rPr>
            </w:pPr>
          </w:p>
        </w:tc>
        <w:tc>
          <w:tcPr>
            <w:tcW w:w="2974" w:type="dxa"/>
            <w:shd w:val="clear" w:color="auto" w:fill="auto"/>
            <w:vAlign w:val="center"/>
          </w:tcPr>
          <w:p w14:paraId="42749FE3" w14:textId="77777777" w:rsidR="00403583" w:rsidRDefault="0073064E" w:rsidP="00403583">
            <w:pPr>
              <w:spacing w:after="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p>
          <w:p w14:paraId="604EB7C6" w14:textId="67E11F24" w:rsidR="0073064E" w:rsidRPr="00466F2E" w:rsidRDefault="00403583" w:rsidP="00403583">
            <w:pPr>
              <w:spacing w:after="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p>
        </w:tc>
        <w:tc>
          <w:tcPr>
            <w:tcW w:w="2416" w:type="dxa"/>
            <w:vMerge/>
            <w:shd w:val="clear" w:color="auto" w:fill="auto"/>
            <w:vAlign w:val="center"/>
          </w:tcPr>
          <w:p w14:paraId="46ED1AFE" w14:textId="77777777" w:rsidR="0073064E" w:rsidRPr="00466F2E" w:rsidRDefault="0073064E" w:rsidP="00AC69F0">
            <w:pPr>
              <w:spacing w:after="0"/>
              <w:jc w:val="center"/>
              <w:rPr>
                <w:rFonts w:ascii="Times New Roman" w:eastAsia="Calibri" w:hAnsi="Times New Roman" w:cs="Times New Roman"/>
                <w:i/>
                <w:sz w:val="24"/>
                <w:szCs w:val="24"/>
                <w:lang w:eastAsia="ru-RU"/>
              </w:rPr>
            </w:pPr>
          </w:p>
        </w:tc>
      </w:tr>
      <w:tr w:rsidR="0073064E" w:rsidRPr="00466F2E" w14:paraId="524FE18B" w14:textId="77777777" w:rsidTr="000D00D1">
        <w:trPr>
          <w:trHeight w:val="70"/>
        </w:trPr>
        <w:tc>
          <w:tcPr>
            <w:tcW w:w="2310" w:type="dxa"/>
            <w:vMerge w:val="restart"/>
            <w:shd w:val="clear" w:color="auto" w:fill="auto"/>
          </w:tcPr>
          <w:p w14:paraId="2FBB5E48" w14:textId="06FFDD18" w:rsidR="0073064E" w:rsidRPr="00466F2E" w:rsidRDefault="0073064E" w:rsidP="000B7D9B">
            <w:pPr>
              <w:spacing w:after="0"/>
              <w:rPr>
                <w:rFonts w:ascii="Times New Roman" w:eastAsia="Calibri" w:hAnsi="Times New Roman" w:cs="Times New Roman"/>
                <w:sz w:val="24"/>
                <w:szCs w:val="24"/>
                <w:lang w:eastAsia="ru-RU"/>
              </w:rPr>
            </w:pPr>
            <w:bookmarkStart w:id="39" w:name="_Toc114921272"/>
            <w:bookmarkStart w:id="40" w:name="_Toc114927767"/>
            <w:r w:rsidRPr="000B7D9B">
              <w:rPr>
                <w:rFonts w:ascii="Times New Roman" w:eastAsia="Calibri" w:hAnsi="Times New Roman" w:cs="Times New Roman"/>
                <w:b/>
                <w:sz w:val="24"/>
                <w:szCs w:val="24"/>
                <w:lang w:eastAsia="ru-RU"/>
              </w:rPr>
              <w:t xml:space="preserve">Тема 3.2. </w:t>
            </w:r>
            <w:r w:rsidRPr="00466F2E">
              <w:rPr>
                <w:rFonts w:ascii="Times New Roman" w:eastAsia="Calibri" w:hAnsi="Times New Roman" w:cs="Times New Roman"/>
                <w:sz w:val="24"/>
                <w:szCs w:val="24"/>
                <w:lang w:eastAsia="ru-RU"/>
              </w:rPr>
              <w:t>Зарубежная Азия</w:t>
            </w:r>
            <w:bookmarkEnd w:id="39"/>
            <w:bookmarkEnd w:id="40"/>
          </w:p>
        </w:tc>
        <w:tc>
          <w:tcPr>
            <w:tcW w:w="6866" w:type="dxa"/>
            <w:shd w:val="clear" w:color="auto" w:fill="auto"/>
          </w:tcPr>
          <w:p w14:paraId="421CCE6B" w14:textId="1E1D7F09" w:rsidR="0073064E" w:rsidRPr="00466F2E" w:rsidRDefault="0073064E" w:rsidP="00AC69F0">
            <w:pPr>
              <w:spacing w:after="0"/>
              <w:jc w:val="both"/>
              <w:rPr>
                <w:rFonts w:ascii="Times New Roman" w:eastAsia="Calibri" w:hAnsi="Times New Roman" w:cs="Times New Roman"/>
                <w:b/>
                <w:bCs/>
                <w:sz w:val="24"/>
                <w:szCs w:val="24"/>
                <w:lang w:eastAsia="ru-RU"/>
              </w:rPr>
            </w:pPr>
            <w:r w:rsidRPr="008A0E99">
              <w:rPr>
                <w:rFonts w:ascii="Times New Roman" w:eastAsia="Times New Roman" w:hAnsi="Times New Roman" w:cs="Times New Roman"/>
                <w:b/>
                <w:bCs/>
                <w:lang w:eastAsia="ru-RU"/>
              </w:rPr>
              <w:t>Основное</w:t>
            </w:r>
            <w:r w:rsidRPr="008A0E99">
              <w:rPr>
                <w:rFonts w:ascii="Times New Roman" w:eastAsia="Times New Roman" w:hAnsi="Times New Roman" w:cs="Times New Roman"/>
                <w:b/>
                <w:bCs/>
                <w:i/>
                <w:iCs/>
                <w:lang w:eastAsia="ru-RU"/>
              </w:rPr>
              <w:t xml:space="preserve"> </w:t>
            </w:r>
            <w:r w:rsidRPr="008A0E99">
              <w:rPr>
                <w:rFonts w:ascii="Times New Roman" w:eastAsia="Times New Roman" w:hAnsi="Times New Roman" w:cs="Times New Roman"/>
                <w:b/>
                <w:bCs/>
                <w:lang w:eastAsia="ru-RU"/>
              </w:rPr>
              <w:t>содержание</w:t>
            </w:r>
          </w:p>
        </w:tc>
        <w:tc>
          <w:tcPr>
            <w:tcW w:w="2974" w:type="dxa"/>
            <w:shd w:val="clear" w:color="auto" w:fill="auto"/>
            <w:vAlign w:val="center"/>
          </w:tcPr>
          <w:p w14:paraId="6627A5AD" w14:textId="321405C3" w:rsidR="0073064E" w:rsidRPr="00686260" w:rsidRDefault="00BE3AEC" w:rsidP="00AC69F0">
            <w:pPr>
              <w:spacing w:after="0"/>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4</w:t>
            </w:r>
          </w:p>
        </w:tc>
        <w:tc>
          <w:tcPr>
            <w:tcW w:w="2416" w:type="dxa"/>
            <w:vMerge/>
            <w:shd w:val="clear" w:color="auto" w:fill="auto"/>
            <w:vAlign w:val="center"/>
          </w:tcPr>
          <w:p w14:paraId="1A0BD0A4" w14:textId="77777777" w:rsidR="0073064E" w:rsidRPr="00466F2E" w:rsidRDefault="0073064E" w:rsidP="00AC69F0">
            <w:pPr>
              <w:spacing w:after="0"/>
              <w:jc w:val="center"/>
              <w:rPr>
                <w:rFonts w:ascii="Times New Roman" w:eastAsia="Calibri" w:hAnsi="Times New Roman" w:cs="Times New Roman"/>
                <w:i/>
                <w:sz w:val="24"/>
                <w:szCs w:val="24"/>
                <w:lang w:eastAsia="ru-RU"/>
              </w:rPr>
            </w:pPr>
          </w:p>
        </w:tc>
      </w:tr>
      <w:tr w:rsidR="00BE3AEC" w:rsidRPr="00466F2E" w14:paraId="58607FEC" w14:textId="77777777" w:rsidTr="000D00D1">
        <w:tc>
          <w:tcPr>
            <w:tcW w:w="2310" w:type="dxa"/>
            <w:vMerge/>
            <w:shd w:val="clear" w:color="auto" w:fill="auto"/>
          </w:tcPr>
          <w:p w14:paraId="5D8C73A7" w14:textId="77777777" w:rsidR="00BE3AEC" w:rsidRPr="00466F2E" w:rsidRDefault="00BE3AEC" w:rsidP="00AC69F0">
            <w:pPr>
              <w:spacing w:after="0"/>
              <w:jc w:val="both"/>
              <w:rPr>
                <w:rFonts w:ascii="Times New Roman" w:eastAsia="Calibri" w:hAnsi="Times New Roman" w:cs="Times New Roman"/>
                <w:sz w:val="24"/>
                <w:szCs w:val="24"/>
                <w:lang w:eastAsia="ru-RU"/>
              </w:rPr>
            </w:pPr>
          </w:p>
        </w:tc>
        <w:tc>
          <w:tcPr>
            <w:tcW w:w="6866" w:type="dxa"/>
            <w:shd w:val="clear" w:color="auto" w:fill="auto"/>
          </w:tcPr>
          <w:p w14:paraId="08053B44" w14:textId="3B5551A1" w:rsidR="00BE3AEC" w:rsidRPr="00466F2E" w:rsidRDefault="00BE3AEC" w:rsidP="00AC69F0">
            <w:pPr>
              <w:spacing w:after="0"/>
              <w:jc w:val="both"/>
              <w:rPr>
                <w:rFonts w:ascii="Times New Roman" w:hAnsi="Times New Roman" w:cs="Times New Roman"/>
                <w:sz w:val="24"/>
                <w:szCs w:val="24"/>
              </w:rPr>
            </w:pPr>
            <w:r w:rsidRPr="00466F2E">
              <w:rPr>
                <w:rFonts w:ascii="Times New Roman" w:hAnsi="Times New Roman" w:cs="Times New Roman"/>
                <w:sz w:val="24"/>
                <w:szCs w:val="24"/>
              </w:rPr>
              <w:t>Место и роль Зарубежной Азии в мире. 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хозяйства регионов зарубежной Азии. *Развитие и размещение предприятий профильной отрасли в Азии</w:t>
            </w:r>
          </w:p>
        </w:tc>
        <w:tc>
          <w:tcPr>
            <w:tcW w:w="2974" w:type="dxa"/>
            <w:vMerge w:val="restart"/>
            <w:shd w:val="clear" w:color="auto" w:fill="auto"/>
            <w:vAlign w:val="center"/>
          </w:tcPr>
          <w:p w14:paraId="031A06C3" w14:textId="77777777" w:rsidR="00BE3AEC" w:rsidRPr="00466F2E" w:rsidRDefault="00BE3AEC" w:rsidP="00AC69F0">
            <w:pPr>
              <w:spacing w:after="0"/>
              <w:jc w:val="center"/>
              <w:rPr>
                <w:rFonts w:ascii="Times New Roman" w:eastAsia="Calibri" w:hAnsi="Times New Roman" w:cs="Times New Roman"/>
                <w:sz w:val="24"/>
                <w:szCs w:val="24"/>
                <w:lang w:eastAsia="ru-RU"/>
              </w:rPr>
            </w:pPr>
            <w:bookmarkStart w:id="41" w:name="_Toc114921276"/>
            <w:bookmarkStart w:id="42" w:name="_Toc114927771"/>
            <w:r w:rsidRPr="00466F2E">
              <w:rPr>
                <w:rFonts w:ascii="Times New Roman" w:eastAsia="Calibri" w:hAnsi="Times New Roman" w:cs="Times New Roman"/>
                <w:sz w:val="24"/>
                <w:szCs w:val="24"/>
                <w:lang w:eastAsia="ru-RU"/>
              </w:rPr>
              <w:t>2</w:t>
            </w:r>
          </w:p>
          <w:bookmarkEnd w:id="41"/>
          <w:bookmarkEnd w:id="42"/>
          <w:p w14:paraId="4BBF4AC9" w14:textId="7DD4D36F" w:rsidR="00BE3AEC" w:rsidRPr="00466F2E" w:rsidRDefault="00BE3AEC" w:rsidP="00AC69F0">
            <w:pPr>
              <w:spacing w:after="0"/>
              <w:jc w:val="center"/>
              <w:rPr>
                <w:rFonts w:ascii="Times New Roman" w:eastAsia="Calibri" w:hAnsi="Times New Roman" w:cs="Times New Roman"/>
                <w:sz w:val="24"/>
                <w:szCs w:val="24"/>
                <w:lang w:eastAsia="ru-RU"/>
              </w:rPr>
            </w:pPr>
          </w:p>
        </w:tc>
        <w:tc>
          <w:tcPr>
            <w:tcW w:w="2416" w:type="dxa"/>
            <w:vMerge w:val="restart"/>
            <w:shd w:val="clear" w:color="auto" w:fill="auto"/>
            <w:vAlign w:val="center"/>
          </w:tcPr>
          <w:p w14:paraId="04A4EBDF" w14:textId="77777777" w:rsidR="00BE3AEC" w:rsidRPr="00466F2E" w:rsidRDefault="00BE3AEC" w:rsidP="00AC69F0">
            <w:pPr>
              <w:spacing w:after="0"/>
              <w:jc w:val="center"/>
              <w:rPr>
                <w:rFonts w:ascii="Times New Roman" w:eastAsia="Times New Roman" w:hAnsi="Times New Roman" w:cs="Times New Roman"/>
                <w:sz w:val="24"/>
                <w:szCs w:val="24"/>
                <w:lang w:eastAsia="ru-RU"/>
              </w:rPr>
            </w:pPr>
            <w:r w:rsidRPr="00466F2E">
              <w:rPr>
                <w:rFonts w:ascii="Times New Roman" w:eastAsia="Times New Roman" w:hAnsi="Times New Roman" w:cs="Times New Roman"/>
                <w:sz w:val="24"/>
                <w:szCs w:val="24"/>
                <w:lang w:eastAsia="ru-RU"/>
              </w:rPr>
              <w:t>ОК 01.</w:t>
            </w:r>
          </w:p>
          <w:p w14:paraId="45F97E3D" w14:textId="77777777" w:rsidR="00BE3AEC" w:rsidRPr="00466F2E" w:rsidRDefault="00BE3AEC" w:rsidP="00AC69F0">
            <w:pPr>
              <w:spacing w:after="0"/>
              <w:jc w:val="center"/>
              <w:rPr>
                <w:rFonts w:ascii="Times New Roman" w:eastAsia="Times New Roman" w:hAnsi="Times New Roman" w:cs="Times New Roman"/>
                <w:sz w:val="24"/>
                <w:szCs w:val="24"/>
                <w:lang w:eastAsia="ru-RU"/>
              </w:rPr>
            </w:pPr>
            <w:r w:rsidRPr="00466F2E">
              <w:rPr>
                <w:rFonts w:ascii="Times New Roman" w:eastAsia="Times New Roman" w:hAnsi="Times New Roman" w:cs="Times New Roman"/>
                <w:sz w:val="24"/>
                <w:szCs w:val="24"/>
                <w:lang w:eastAsia="ru-RU"/>
              </w:rPr>
              <w:t>ОК 02.</w:t>
            </w:r>
          </w:p>
          <w:p w14:paraId="6EA55E18" w14:textId="191AAC09" w:rsidR="00BE3AEC" w:rsidRDefault="00BE3AEC" w:rsidP="002D66DE">
            <w:pPr>
              <w:spacing w:after="0"/>
              <w:jc w:val="center"/>
              <w:rPr>
                <w:rFonts w:ascii="Times New Roman" w:eastAsia="Times New Roman" w:hAnsi="Times New Roman" w:cs="Times New Roman"/>
                <w:iCs/>
                <w:sz w:val="24"/>
                <w:szCs w:val="24"/>
                <w:lang w:eastAsia="ru-RU"/>
              </w:rPr>
            </w:pPr>
            <w:r w:rsidRPr="00466F2E">
              <w:rPr>
                <w:rFonts w:ascii="Times New Roman" w:eastAsia="Times New Roman" w:hAnsi="Times New Roman" w:cs="Times New Roman"/>
                <w:iCs/>
                <w:sz w:val="24"/>
                <w:szCs w:val="24"/>
                <w:lang w:eastAsia="ru-RU"/>
              </w:rPr>
              <w:t>ОК 03.</w:t>
            </w:r>
          </w:p>
          <w:p w14:paraId="2F468C58" w14:textId="251F2911" w:rsidR="00BE3AEC" w:rsidRDefault="00BE3AEC" w:rsidP="002D66DE">
            <w:pPr>
              <w:spacing w:after="0"/>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ЛР 5.</w:t>
            </w:r>
          </w:p>
          <w:p w14:paraId="0F6CB4CB" w14:textId="77777777" w:rsidR="00BE3AEC" w:rsidRPr="00466F2E" w:rsidRDefault="00BE3AEC" w:rsidP="00AC69F0">
            <w:pPr>
              <w:spacing w:after="0"/>
              <w:jc w:val="center"/>
              <w:rPr>
                <w:rFonts w:ascii="Times New Roman" w:eastAsia="Calibri" w:hAnsi="Times New Roman" w:cs="Times New Roman"/>
                <w:i/>
                <w:sz w:val="24"/>
                <w:szCs w:val="24"/>
                <w:lang w:eastAsia="ru-RU"/>
              </w:rPr>
            </w:pPr>
          </w:p>
        </w:tc>
      </w:tr>
      <w:tr w:rsidR="00BE3AEC" w:rsidRPr="00466F2E" w14:paraId="473DCCE4" w14:textId="77777777" w:rsidTr="000D00D1">
        <w:tc>
          <w:tcPr>
            <w:tcW w:w="2310" w:type="dxa"/>
            <w:vMerge/>
            <w:shd w:val="clear" w:color="auto" w:fill="auto"/>
          </w:tcPr>
          <w:p w14:paraId="09187913" w14:textId="77777777" w:rsidR="00BE3AEC" w:rsidRPr="00466F2E" w:rsidRDefault="00BE3AEC" w:rsidP="00AC69F0">
            <w:pPr>
              <w:spacing w:after="0"/>
              <w:jc w:val="both"/>
              <w:rPr>
                <w:rFonts w:ascii="Times New Roman" w:eastAsia="Calibri" w:hAnsi="Times New Roman" w:cs="Times New Roman"/>
                <w:sz w:val="24"/>
                <w:szCs w:val="24"/>
                <w:lang w:eastAsia="ru-RU"/>
              </w:rPr>
            </w:pPr>
          </w:p>
        </w:tc>
        <w:tc>
          <w:tcPr>
            <w:tcW w:w="6866" w:type="dxa"/>
            <w:shd w:val="clear" w:color="auto" w:fill="auto"/>
          </w:tcPr>
          <w:p w14:paraId="0AE97671" w14:textId="38C1C696" w:rsidR="00BE3AEC" w:rsidRPr="00466F2E" w:rsidRDefault="00BE3AEC" w:rsidP="00AC69F0">
            <w:pPr>
              <w:spacing w:after="0"/>
              <w:jc w:val="both"/>
              <w:rPr>
                <w:rFonts w:ascii="Times New Roman" w:hAnsi="Times New Roman" w:cs="Times New Roman"/>
                <w:sz w:val="24"/>
                <w:szCs w:val="24"/>
              </w:rPr>
            </w:pPr>
            <w:bookmarkStart w:id="43" w:name="_Toc114921281"/>
            <w:bookmarkStart w:id="44" w:name="_Toc114927776"/>
            <w:r w:rsidRPr="00466F2E">
              <w:rPr>
                <w:rFonts w:ascii="Times New Roman" w:hAnsi="Times New Roman" w:cs="Times New Roman"/>
                <w:sz w:val="24"/>
                <w:szCs w:val="24"/>
              </w:rPr>
              <w:t>Япония, Китай, Индия и страны Персидского залива как ведущие страны Зарубежной Азии. Условия их формирования и развития. Особенности политической системы. Природно-ресурсный потенциал, население, ведущие отрасли хозяйства и их территориальная структура</w:t>
            </w:r>
            <w:bookmarkEnd w:id="43"/>
            <w:bookmarkEnd w:id="44"/>
          </w:p>
        </w:tc>
        <w:tc>
          <w:tcPr>
            <w:tcW w:w="2974" w:type="dxa"/>
            <w:vMerge/>
            <w:shd w:val="clear" w:color="auto" w:fill="auto"/>
            <w:vAlign w:val="center"/>
          </w:tcPr>
          <w:p w14:paraId="39718ACB" w14:textId="0D4DF76F" w:rsidR="00BE3AEC" w:rsidRPr="00466F2E" w:rsidRDefault="00BE3AEC" w:rsidP="00AC69F0">
            <w:pPr>
              <w:spacing w:after="0"/>
              <w:jc w:val="center"/>
              <w:rPr>
                <w:rFonts w:ascii="Times New Roman" w:eastAsia="Calibri" w:hAnsi="Times New Roman" w:cs="Times New Roman"/>
                <w:sz w:val="24"/>
                <w:szCs w:val="24"/>
                <w:lang w:eastAsia="ru-RU"/>
              </w:rPr>
            </w:pPr>
          </w:p>
        </w:tc>
        <w:tc>
          <w:tcPr>
            <w:tcW w:w="2416" w:type="dxa"/>
            <w:vMerge/>
            <w:shd w:val="clear" w:color="auto" w:fill="auto"/>
            <w:vAlign w:val="center"/>
          </w:tcPr>
          <w:p w14:paraId="53E65AFF" w14:textId="77777777" w:rsidR="00BE3AEC" w:rsidRPr="00466F2E" w:rsidRDefault="00BE3AEC" w:rsidP="00AC69F0">
            <w:pPr>
              <w:spacing w:after="0"/>
              <w:jc w:val="center"/>
              <w:rPr>
                <w:rFonts w:ascii="Times New Roman" w:eastAsia="Calibri" w:hAnsi="Times New Roman" w:cs="Times New Roman"/>
                <w:i/>
                <w:sz w:val="24"/>
                <w:szCs w:val="24"/>
                <w:lang w:eastAsia="ru-RU"/>
              </w:rPr>
            </w:pPr>
          </w:p>
        </w:tc>
      </w:tr>
      <w:tr w:rsidR="0073064E" w:rsidRPr="00466F2E" w14:paraId="24CCEBF2" w14:textId="77777777" w:rsidTr="000D00D1">
        <w:tc>
          <w:tcPr>
            <w:tcW w:w="2310" w:type="dxa"/>
            <w:vMerge/>
            <w:shd w:val="clear" w:color="auto" w:fill="auto"/>
          </w:tcPr>
          <w:p w14:paraId="28EA2205" w14:textId="77777777" w:rsidR="0073064E" w:rsidRPr="00466F2E" w:rsidRDefault="0073064E" w:rsidP="00AC69F0">
            <w:pPr>
              <w:spacing w:after="0"/>
              <w:jc w:val="both"/>
              <w:rPr>
                <w:rFonts w:ascii="Times New Roman" w:eastAsia="Calibri" w:hAnsi="Times New Roman" w:cs="Times New Roman"/>
                <w:sz w:val="24"/>
                <w:szCs w:val="24"/>
                <w:lang w:eastAsia="ru-RU"/>
              </w:rPr>
            </w:pPr>
          </w:p>
        </w:tc>
        <w:tc>
          <w:tcPr>
            <w:tcW w:w="6866" w:type="dxa"/>
            <w:shd w:val="clear" w:color="auto" w:fill="auto"/>
          </w:tcPr>
          <w:p w14:paraId="3927CF77" w14:textId="7ADCC01C" w:rsidR="0073064E" w:rsidRPr="00466F2E" w:rsidRDefault="0073064E" w:rsidP="00AC69F0">
            <w:pPr>
              <w:spacing w:after="0"/>
              <w:jc w:val="both"/>
              <w:rPr>
                <w:rFonts w:ascii="Times New Roman" w:hAnsi="Times New Roman" w:cs="Times New Roman"/>
                <w:b/>
                <w:bCs/>
                <w:sz w:val="24"/>
                <w:szCs w:val="24"/>
              </w:rPr>
            </w:pPr>
            <w:r>
              <w:rPr>
                <w:rFonts w:ascii="Times New Roman" w:eastAsia="Calibri" w:hAnsi="Times New Roman" w:cs="Times New Roman"/>
                <w:b/>
                <w:bCs/>
                <w:lang w:eastAsia="ru-RU"/>
              </w:rPr>
              <w:t>В том числе практических занятий</w:t>
            </w:r>
          </w:p>
        </w:tc>
        <w:tc>
          <w:tcPr>
            <w:tcW w:w="2974" w:type="dxa"/>
            <w:shd w:val="clear" w:color="auto" w:fill="auto"/>
            <w:vAlign w:val="center"/>
          </w:tcPr>
          <w:p w14:paraId="474EE42B" w14:textId="646F2F55" w:rsidR="0073064E" w:rsidRPr="0063004F" w:rsidRDefault="0073064E" w:rsidP="00AC69F0">
            <w:pPr>
              <w:spacing w:after="0"/>
              <w:jc w:val="center"/>
              <w:rPr>
                <w:rFonts w:ascii="Times New Roman" w:eastAsia="Calibri" w:hAnsi="Times New Roman" w:cs="Times New Roman"/>
                <w:b/>
                <w:sz w:val="24"/>
                <w:szCs w:val="24"/>
                <w:lang w:eastAsia="ru-RU"/>
              </w:rPr>
            </w:pPr>
            <w:r w:rsidRPr="0063004F">
              <w:rPr>
                <w:rFonts w:ascii="Times New Roman" w:eastAsia="Calibri" w:hAnsi="Times New Roman" w:cs="Times New Roman"/>
                <w:b/>
                <w:sz w:val="24"/>
                <w:szCs w:val="24"/>
                <w:lang w:eastAsia="ru-RU"/>
              </w:rPr>
              <w:t>2</w:t>
            </w:r>
          </w:p>
        </w:tc>
        <w:tc>
          <w:tcPr>
            <w:tcW w:w="2416" w:type="dxa"/>
            <w:vMerge/>
            <w:shd w:val="clear" w:color="auto" w:fill="auto"/>
            <w:vAlign w:val="center"/>
          </w:tcPr>
          <w:p w14:paraId="38941A97" w14:textId="77777777" w:rsidR="0073064E" w:rsidRPr="00466F2E" w:rsidRDefault="0073064E" w:rsidP="00AC69F0">
            <w:pPr>
              <w:spacing w:after="0"/>
              <w:jc w:val="center"/>
              <w:rPr>
                <w:rFonts w:ascii="Times New Roman" w:eastAsia="Calibri" w:hAnsi="Times New Roman" w:cs="Times New Roman"/>
                <w:i/>
                <w:sz w:val="24"/>
                <w:szCs w:val="24"/>
                <w:lang w:eastAsia="ru-RU"/>
              </w:rPr>
            </w:pPr>
          </w:p>
        </w:tc>
      </w:tr>
      <w:tr w:rsidR="0073064E" w:rsidRPr="00466F2E" w14:paraId="2BE330CE" w14:textId="77777777" w:rsidTr="000D00D1">
        <w:tc>
          <w:tcPr>
            <w:tcW w:w="2310" w:type="dxa"/>
            <w:vMerge/>
            <w:shd w:val="clear" w:color="auto" w:fill="auto"/>
          </w:tcPr>
          <w:p w14:paraId="64847BA1" w14:textId="77777777" w:rsidR="0073064E" w:rsidRPr="00466F2E" w:rsidRDefault="0073064E" w:rsidP="00AC69F0">
            <w:pPr>
              <w:spacing w:after="0"/>
              <w:jc w:val="both"/>
              <w:rPr>
                <w:rFonts w:ascii="Times New Roman" w:eastAsia="Calibri" w:hAnsi="Times New Roman" w:cs="Times New Roman"/>
                <w:sz w:val="24"/>
                <w:szCs w:val="24"/>
                <w:lang w:eastAsia="ru-RU"/>
              </w:rPr>
            </w:pPr>
          </w:p>
        </w:tc>
        <w:tc>
          <w:tcPr>
            <w:tcW w:w="6866" w:type="dxa"/>
            <w:shd w:val="clear" w:color="auto" w:fill="auto"/>
          </w:tcPr>
          <w:p w14:paraId="4987ABBA" w14:textId="2B38A852" w:rsidR="0073064E" w:rsidRPr="00466F2E" w:rsidRDefault="0073064E" w:rsidP="00AC69F0">
            <w:pPr>
              <w:spacing w:after="0"/>
              <w:jc w:val="both"/>
              <w:rPr>
                <w:rFonts w:ascii="Times New Roman" w:hAnsi="Times New Roman" w:cs="Times New Roman"/>
                <w:sz w:val="24"/>
                <w:szCs w:val="24"/>
              </w:rPr>
            </w:pPr>
            <w:bookmarkStart w:id="45" w:name="_Toc114921299"/>
            <w:bookmarkStart w:id="46" w:name="_Toc114927794"/>
            <w:r>
              <w:rPr>
                <w:rFonts w:ascii="Times New Roman" w:hAnsi="Times New Roman" w:cs="Times New Roman"/>
                <w:sz w:val="24"/>
                <w:szCs w:val="24"/>
              </w:rPr>
              <w:t>Практическое занятие</w:t>
            </w:r>
            <w:r w:rsidRPr="00466F2E">
              <w:rPr>
                <w:rFonts w:ascii="Times New Roman" w:hAnsi="Times New Roman" w:cs="Times New Roman"/>
                <w:sz w:val="24"/>
                <w:szCs w:val="24"/>
              </w:rPr>
              <w:t xml:space="preserve"> № 11: «Сравнительная характеристика особенностей природы, населения и хозяйства стран Юго-Западной и Юго-Восточной Азии</w:t>
            </w:r>
            <w:bookmarkEnd w:id="45"/>
            <w:bookmarkEnd w:id="46"/>
            <w:r w:rsidRPr="00466F2E">
              <w:rPr>
                <w:rFonts w:ascii="Times New Roman" w:hAnsi="Times New Roman" w:cs="Times New Roman"/>
                <w:sz w:val="24"/>
                <w:szCs w:val="24"/>
              </w:rPr>
              <w:t>»</w:t>
            </w:r>
          </w:p>
        </w:tc>
        <w:tc>
          <w:tcPr>
            <w:tcW w:w="2974" w:type="dxa"/>
            <w:shd w:val="clear" w:color="auto" w:fill="auto"/>
            <w:vAlign w:val="center"/>
          </w:tcPr>
          <w:p w14:paraId="74D3C90C" w14:textId="77777777" w:rsidR="0073064E" w:rsidRPr="00466F2E" w:rsidRDefault="0073064E" w:rsidP="00AC69F0">
            <w:pPr>
              <w:spacing w:after="0"/>
              <w:jc w:val="center"/>
              <w:rPr>
                <w:rFonts w:ascii="Times New Roman" w:eastAsia="Calibri" w:hAnsi="Times New Roman" w:cs="Times New Roman"/>
                <w:sz w:val="24"/>
                <w:szCs w:val="24"/>
                <w:lang w:eastAsia="ru-RU"/>
              </w:rPr>
            </w:pPr>
            <w:r w:rsidRPr="00466F2E">
              <w:rPr>
                <w:rFonts w:ascii="Times New Roman" w:eastAsia="Calibri" w:hAnsi="Times New Roman" w:cs="Times New Roman"/>
                <w:sz w:val="24"/>
                <w:szCs w:val="24"/>
                <w:lang w:eastAsia="ru-RU"/>
              </w:rPr>
              <w:t>2</w:t>
            </w:r>
          </w:p>
        </w:tc>
        <w:tc>
          <w:tcPr>
            <w:tcW w:w="2416" w:type="dxa"/>
            <w:vMerge/>
            <w:shd w:val="clear" w:color="auto" w:fill="auto"/>
            <w:vAlign w:val="center"/>
          </w:tcPr>
          <w:p w14:paraId="7BD4C053" w14:textId="77777777" w:rsidR="0073064E" w:rsidRPr="00466F2E" w:rsidRDefault="0073064E" w:rsidP="00AC69F0">
            <w:pPr>
              <w:spacing w:after="0"/>
              <w:jc w:val="center"/>
              <w:rPr>
                <w:rFonts w:ascii="Times New Roman" w:eastAsia="Calibri" w:hAnsi="Times New Roman" w:cs="Times New Roman"/>
                <w:i/>
                <w:sz w:val="24"/>
                <w:szCs w:val="24"/>
                <w:lang w:eastAsia="ru-RU"/>
              </w:rPr>
            </w:pPr>
          </w:p>
        </w:tc>
      </w:tr>
      <w:tr w:rsidR="0073064E" w:rsidRPr="00466F2E" w14:paraId="0815D5EF" w14:textId="77777777" w:rsidTr="000D00D1">
        <w:tc>
          <w:tcPr>
            <w:tcW w:w="2310" w:type="dxa"/>
            <w:vMerge w:val="restart"/>
            <w:shd w:val="clear" w:color="auto" w:fill="auto"/>
          </w:tcPr>
          <w:p w14:paraId="20D1A47B" w14:textId="75E1D9CA" w:rsidR="0073064E" w:rsidRPr="000B7D9B" w:rsidRDefault="0073064E" w:rsidP="000B7D9B">
            <w:pPr>
              <w:spacing w:after="0"/>
              <w:rPr>
                <w:rFonts w:ascii="Times New Roman" w:eastAsia="Calibri" w:hAnsi="Times New Roman" w:cs="Times New Roman"/>
                <w:b/>
                <w:sz w:val="24"/>
                <w:szCs w:val="24"/>
                <w:lang w:eastAsia="ru-RU"/>
              </w:rPr>
            </w:pPr>
            <w:bookmarkStart w:id="47" w:name="_Toc114921307"/>
            <w:bookmarkStart w:id="48" w:name="_Toc114927802"/>
            <w:r>
              <w:rPr>
                <w:rFonts w:ascii="Times New Roman" w:eastAsia="Calibri" w:hAnsi="Times New Roman" w:cs="Times New Roman"/>
                <w:b/>
                <w:sz w:val="24"/>
                <w:szCs w:val="24"/>
                <w:lang w:eastAsia="ru-RU"/>
              </w:rPr>
              <w:t>Тема 3</w:t>
            </w:r>
            <w:r w:rsidRPr="000B7D9B">
              <w:rPr>
                <w:rFonts w:ascii="Times New Roman" w:eastAsia="Calibri" w:hAnsi="Times New Roman" w:cs="Times New Roman"/>
                <w:b/>
                <w:sz w:val="24"/>
                <w:szCs w:val="24"/>
                <w:lang w:eastAsia="ru-RU"/>
              </w:rPr>
              <w:t>.3.</w:t>
            </w:r>
          </w:p>
          <w:p w14:paraId="45D42408" w14:textId="259FD675" w:rsidR="0073064E" w:rsidRPr="00466F2E" w:rsidRDefault="0073064E" w:rsidP="000B7D9B">
            <w:pPr>
              <w:spacing w:after="0"/>
              <w:rPr>
                <w:rFonts w:ascii="Times New Roman" w:eastAsia="Calibri" w:hAnsi="Times New Roman" w:cs="Times New Roman"/>
                <w:sz w:val="24"/>
                <w:szCs w:val="24"/>
                <w:lang w:eastAsia="ru-RU"/>
              </w:rPr>
            </w:pPr>
            <w:r w:rsidRPr="00466F2E">
              <w:rPr>
                <w:rFonts w:ascii="Times New Roman" w:eastAsia="Calibri" w:hAnsi="Times New Roman" w:cs="Times New Roman"/>
                <w:sz w:val="24"/>
                <w:szCs w:val="24"/>
                <w:lang w:eastAsia="ru-RU"/>
              </w:rPr>
              <w:t xml:space="preserve"> Африка</w:t>
            </w:r>
            <w:bookmarkEnd w:id="47"/>
            <w:bookmarkEnd w:id="48"/>
          </w:p>
        </w:tc>
        <w:tc>
          <w:tcPr>
            <w:tcW w:w="6866" w:type="dxa"/>
            <w:shd w:val="clear" w:color="auto" w:fill="auto"/>
          </w:tcPr>
          <w:p w14:paraId="76770E89" w14:textId="6FB620C3" w:rsidR="0073064E" w:rsidRPr="00466F2E" w:rsidRDefault="0073064E" w:rsidP="00AC69F0">
            <w:pPr>
              <w:spacing w:after="0"/>
              <w:jc w:val="both"/>
              <w:rPr>
                <w:rFonts w:ascii="Times New Roman" w:eastAsia="Calibri" w:hAnsi="Times New Roman" w:cs="Times New Roman"/>
                <w:b/>
                <w:bCs/>
                <w:color w:val="000000"/>
                <w:sz w:val="24"/>
                <w:szCs w:val="24"/>
                <w:lang w:eastAsia="ru-RU"/>
              </w:rPr>
            </w:pPr>
            <w:r w:rsidRPr="008A0E99">
              <w:rPr>
                <w:rFonts w:ascii="Times New Roman" w:eastAsia="Times New Roman" w:hAnsi="Times New Roman" w:cs="Times New Roman"/>
                <w:b/>
                <w:bCs/>
                <w:lang w:eastAsia="ru-RU"/>
              </w:rPr>
              <w:t>Основное</w:t>
            </w:r>
            <w:r w:rsidRPr="008A0E99">
              <w:rPr>
                <w:rFonts w:ascii="Times New Roman" w:eastAsia="Times New Roman" w:hAnsi="Times New Roman" w:cs="Times New Roman"/>
                <w:b/>
                <w:bCs/>
                <w:i/>
                <w:iCs/>
                <w:lang w:eastAsia="ru-RU"/>
              </w:rPr>
              <w:t xml:space="preserve"> </w:t>
            </w:r>
            <w:r w:rsidRPr="008A0E99">
              <w:rPr>
                <w:rFonts w:ascii="Times New Roman" w:eastAsia="Times New Roman" w:hAnsi="Times New Roman" w:cs="Times New Roman"/>
                <w:b/>
                <w:bCs/>
                <w:lang w:eastAsia="ru-RU"/>
              </w:rPr>
              <w:t>содержание</w:t>
            </w:r>
          </w:p>
        </w:tc>
        <w:tc>
          <w:tcPr>
            <w:tcW w:w="2974" w:type="dxa"/>
            <w:shd w:val="clear" w:color="auto" w:fill="auto"/>
            <w:vAlign w:val="center"/>
          </w:tcPr>
          <w:p w14:paraId="5075907C" w14:textId="77777777" w:rsidR="0073064E" w:rsidRPr="00686260" w:rsidRDefault="0073064E" w:rsidP="00AC69F0">
            <w:pPr>
              <w:spacing w:after="0"/>
              <w:jc w:val="center"/>
              <w:rPr>
                <w:rFonts w:ascii="Times New Roman" w:eastAsia="Calibri" w:hAnsi="Times New Roman" w:cs="Times New Roman"/>
                <w:b/>
                <w:sz w:val="24"/>
                <w:szCs w:val="24"/>
                <w:lang w:eastAsia="ru-RU"/>
              </w:rPr>
            </w:pPr>
            <w:r w:rsidRPr="00686260">
              <w:rPr>
                <w:rFonts w:ascii="Times New Roman" w:eastAsia="Calibri" w:hAnsi="Times New Roman" w:cs="Times New Roman"/>
                <w:b/>
                <w:sz w:val="24"/>
                <w:szCs w:val="24"/>
                <w:lang w:eastAsia="ru-RU"/>
              </w:rPr>
              <w:t>2</w:t>
            </w:r>
          </w:p>
        </w:tc>
        <w:tc>
          <w:tcPr>
            <w:tcW w:w="2416" w:type="dxa"/>
            <w:vMerge w:val="restart"/>
            <w:shd w:val="clear" w:color="auto" w:fill="auto"/>
            <w:vAlign w:val="center"/>
          </w:tcPr>
          <w:p w14:paraId="2CFF15B4" w14:textId="77777777" w:rsidR="0073064E" w:rsidRPr="00466F2E" w:rsidRDefault="0073064E" w:rsidP="00AC69F0">
            <w:pPr>
              <w:spacing w:after="0"/>
              <w:jc w:val="center"/>
              <w:rPr>
                <w:rFonts w:ascii="Times New Roman" w:eastAsia="Times New Roman" w:hAnsi="Times New Roman" w:cs="Times New Roman"/>
                <w:sz w:val="24"/>
                <w:szCs w:val="24"/>
                <w:lang w:eastAsia="ru-RU"/>
              </w:rPr>
            </w:pPr>
            <w:r w:rsidRPr="00466F2E">
              <w:rPr>
                <w:rFonts w:ascii="Times New Roman" w:eastAsia="Times New Roman" w:hAnsi="Times New Roman" w:cs="Times New Roman"/>
                <w:sz w:val="24"/>
                <w:szCs w:val="24"/>
                <w:lang w:eastAsia="ru-RU"/>
              </w:rPr>
              <w:t>ОК 01.</w:t>
            </w:r>
          </w:p>
          <w:p w14:paraId="50F05582" w14:textId="77777777" w:rsidR="0073064E" w:rsidRPr="00466F2E" w:rsidRDefault="0073064E" w:rsidP="00AC69F0">
            <w:pPr>
              <w:spacing w:after="0"/>
              <w:jc w:val="center"/>
              <w:rPr>
                <w:rFonts w:ascii="Times New Roman" w:eastAsia="Times New Roman" w:hAnsi="Times New Roman" w:cs="Times New Roman"/>
                <w:sz w:val="24"/>
                <w:szCs w:val="24"/>
                <w:lang w:eastAsia="ru-RU"/>
              </w:rPr>
            </w:pPr>
            <w:r w:rsidRPr="00466F2E">
              <w:rPr>
                <w:rFonts w:ascii="Times New Roman" w:eastAsia="Times New Roman" w:hAnsi="Times New Roman" w:cs="Times New Roman"/>
                <w:sz w:val="24"/>
                <w:szCs w:val="24"/>
                <w:lang w:eastAsia="ru-RU"/>
              </w:rPr>
              <w:t>ОК 02.</w:t>
            </w:r>
          </w:p>
          <w:p w14:paraId="2F0D4221" w14:textId="77777777" w:rsidR="0073064E" w:rsidRDefault="0073064E" w:rsidP="00AC69F0">
            <w:pPr>
              <w:spacing w:after="0"/>
              <w:jc w:val="center"/>
              <w:rPr>
                <w:rFonts w:ascii="Times New Roman" w:eastAsia="Times New Roman" w:hAnsi="Times New Roman" w:cs="Times New Roman"/>
                <w:iCs/>
                <w:sz w:val="24"/>
                <w:szCs w:val="24"/>
                <w:lang w:eastAsia="ru-RU"/>
              </w:rPr>
            </w:pPr>
            <w:r w:rsidRPr="00466F2E">
              <w:rPr>
                <w:rFonts w:ascii="Times New Roman" w:eastAsia="Times New Roman" w:hAnsi="Times New Roman" w:cs="Times New Roman"/>
                <w:iCs/>
                <w:sz w:val="24"/>
                <w:szCs w:val="24"/>
                <w:lang w:eastAsia="ru-RU"/>
              </w:rPr>
              <w:t>ОК 03.</w:t>
            </w:r>
          </w:p>
          <w:p w14:paraId="4934C27B" w14:textId="2AAEC707" w:rsidR="0073064E" w:rsidRPr="00466F2E" w:rsidRDefault="0073064E" w:rsidP="00AC69F0">
            <w:pPr>
              <w:spacing w:after="0"/>
              <w:jc w:val="center"/>
              <w:rPr>
                <w:rFonts w:ascii="Times New Roman" w:eastAsia="Calibri" w:hAnsi="Times New Roman" w:cs="Times New Roman"/>
                <w:i/>
                <w:sz w:val="24"/>
                <w:szCs w:val="24"/>
                <w:lang w:eastAsia="ru-RU"/>
              </w:rPr>
            </w:pPr>
            <w:r>
              <w:rPr>
                <w:rFonts w:ascii="Times New Roman" w:eastAsia="Times New Roman" w:hAnsi="Times New Roman" w:cs="Times New Roman"/>
                <w:iCs/>
                <w:sz w:val="24"/>
                <w:szCs w:val="24"/>
                <w:lang w:eastAsia="ru-RU"/>
              </w:rPr>
              <w:t>ЛР 10.</w:t>
            </w:r>
          </w:p>
        </w:tc>
      </w:tr>
      <w:tr w:rsidR="0073064E" w:rsidRPr="00466F2E" w14:paraId="77217970" w14:textId="77777777" w:rsidTr="000D00D1">
        <w:tc>
          <w:tcPr>
            <w:tcW w:w="2310" w:type="dxa"/>
            <w:vMerge/>
            <w:shd w:val="clear" w:color="auto" w:fill="auto"/>
          </w:tcPr>
          <w:p w14:paraId="48BCDEDB" w14:textId="77777777" w:rsidR="0073064E" w:rsidRPr="00466F2E" w:rsidRDefault="0073064E" w:rsidP="00AC69F0">
            <w:pPr>
              <w:spacing w:after="0"/>
              <w:jc w:val="both"/>
              <w:rPr>
                <w:rFonts w:ascii="Times New Roman" w:eastAsia="Calibri" w:hAnsi="Times New Roman" w:cs="Times New Roman"/>
                <w:sz w:val="24"/>
                <w:szCs w:val="24"/>
                <w:lang w:eastAsia="ru-RU"/>
              </w:rPr>
            </w:pPr>
          </w:p>
        </w:tc>
        <w:tc>
          <w:tcPr>
            <w:tcW w:w="6866" w:type="dxa"/>
            <w:shd w:val="clear" w:color="auto" w:fill="auto"/>
          </w:tcPr>
          <w:p w14:paraId="7139DCBB" w14:textId="77777777" w:rsidR="0073064E" w:rsidRPr="00466F2E" w:rsidRDefault="0073064E" w:rsidP="00AC69F0">
            <w:pPr>
              <w:spacing w:after="0"/>
              <w:jc w:val="both"/>
              <w:rPr>
                <w:rFonts w:ascii="Times New Roman" w:hAnsi="Times New Roman" w:cs="Times New Roman"/>
                <w:sz w:val="24"/>
                <w:szCs w:val="24"/>
              </w:rPr>
            </w:pPr>
            <w:r w:rsidRPr="00466F2E">
              <w:rPr>
                <w:rFonts w:ascii="Times New Roman" w:hAnsi="Times New Roman" w:cs="Times New Roman"/>
                <w:sz w:val="24"/>
                <w:szCs w:val="24"/>
              </w:rPr>
              <w:t>Место и роль Африки в мире. Особенности географического положения региона. История формирования его политической карты. Характерные черты природно-ресурсного потенциала и особенности населения Африки</w:t>
            </w:r>
          </w:p>
          <w:p w14:paraId="53D5ECAA" w14:textId="77777777" w:rsidR="0073064E" w:rsidRPr="00466F2E" w:rsidRDefault="0073064E" w:rsidP="00AC69F0">
            <w:pPr>
              <w:spacing w:after="0"/>
              <w:jc w:val="both"/>
              <w:rPr>
                <w:rFonts w:ascii="Times New Roman" w:eastAsia="Calibri" w:hAnsi="Times New Roman" w:cs="Times New Roman"/>
                <w:sz w:val="24"/>
                <w:szCs w:val="24"/>
              </w:rPr>
            </w:pPr>
            <w:r w:rsidRPr="00466F2E">
              <w:rPr>
                <w:rFonts w:ascii="Times New Roman" w:eastAsia="Times New Roman" w:hAnsi="Times New Roman" w:cs="Times New Roman"/>
                <w:sz w:val="24"/>
                <w:szCs w:val="24"/>
              </w:rPr>
              <w:t xml:space="preserve">Хозяйство стран Африки. Особенности хозяйства стран Африки. Особенности развития субрегионов Африки. Экономическая отсталость материка и пути ее преодоления. </w:t>
            </w:r>
            <w:r w:rsidRPr="00466F2E">
              <w:rPr>
                <w:rFonts w:ascii="Times New Roman" w:hAnsi="Times New Roman" w:cs="Times New Roman"/>
                <w:sz w:val="24"/>
                <w:szCs w:val="24"/>
              </w:rPr>
              <w:t>*Развитие и размещение предприятий профильной отрасли в Африке</w:t>
            </w:r>
          </w:p>
        </w:tc>
        <w:tc>
          <w:tcPr>
            <w:tcW w:w="2974" w:type="dxa"/>
            <w:shd w:val="clear" w:color="auto" w:fill="auto"/>
            <w:vAlign w:val="center"/>
          </w:tcPr>
          <w:p w14:paraId="50E523FA" w14:textId="77777777" w:rsidR="0073064E" w:rsidRPr="00466F2E" w:rsidRDefault="0073064E" w:rsidP="00AC69F0">
            <w:pPr>
              <w:spacing w:after="0"/>
              <w:jc w:val="center"/>
              <w:rPr>
                <w:rFonts w:ascii="Times New Roman" w:eastAsia="Calibri" w:hAnsi="Times New Roman" w:cs="Times New Roman"/>
                <w:sz w:val="24"/>
                <w:szCs w:val="24"/>
                <w:lang w:eastAsia="ru-RU"/>
              </w:rPr>
            </w:pPr>
            <w:r w:rsidRPr="00466F2E">
              <w:rPr>
                <w:rFonts w:ascii="Times New Roman" w:eastAsia="Calibri" w:hAnsi="Times New Roman" w:cs="Times New Roman"/>
                <w:sz w:val="24"/>
                <w:szCs w:val="24"/>
                <w:lang w:eastAsia="ru-RU"/>
              </w:rPr>
              <w:t>2</w:t>
            </w:r>
          </w:p>
        </w:tc>
        <w:tc>
          <w:tcPr>
            <w:tcW w:w="2416" w:type="dxa"/>
            <w:vMerge/>
            <w:shd w:val="clear" w:color="auto" w:fill="auto"/>
            <w:vAlign w:val="center"/>
          </w:tcPr>
          <w:p w14:paraId="670648BD" w14:textId="366DCA85" w:rsidR="0073064E" w:rsidRPr="00466F2E" w:rsidRDefault="0073064E" w:rsidP="00AC69F0">
            <w:pPr>
              <w:spacing w:after="0"/>
              <w:jc w:val="center"/>
              <w:rPr>
                <w:rFonts w:ascii="Times New Roman" w:eastAsia="Calibri" w:hAnsi="Times New Roman" w:cs="Times New Roman"/>
                <w:i/>
                <w:sz w:val="24"/>
                <w:szCs w:val="24"/>
                <w:lang w:eastAsia="ru-RU"/>
              </w:rPr>
            </w:pPr>
          </w:p>
        </w:tc>
      </w:tr>
      <w:tr w:rsidR="0073064E" w:rsidRPr="00466F2E" w14:paraId="00805896" w14:textId="77777777" w:rsidTr="000D00D1">
        <w:tc>
          <w:tcPr>
            <w:tcW w:w="2310" w:type="dxa"/>
            <w:vMerge w:val="restart"/>
            <w:shd w:val="clear" w:color="auto" w:fill="auto"/>
          </w:tcPr>
          <w:p w14:paraId="746D1D34" w14:textId="01F1FDF8" w:rsidR="0073064E" w:rsidRPr="000B7D9B" w:rsidRDefault="00060C59" w:rsidP="000B7D9B">
            <w:pPr>
              <w:spacing w:after="0"/>
              <w:rPr>
                <w:rFonts w:ascii="Times New Roman" w:eastAsia="Calibri" w:hAnsi="Times New Roman" w:cs="Times New Roman"/>
                <w:b/>
                <w:sz w:val="24"/>
                <w:szCs w:val="24"/>
                <w:lang w:eastAsia="ru-RU"/>
              </w:rPr>
            </w:pPr>
            <w:bookmarkStart w:id="49" w:name="_Toc114921321"/>
            <w:bookmarkStart w:id="50" w:name="_Toc114927816"/>
            <w:r>
              <w:rPr>
                <w:rFonts w:ascii="Times New Roman" w:eastAsia="Calibri" w:hAnsi="Times New Roman" w:cs="Times New Roman"/>
                <w:b/>
                <w:sz w:val="24"/>
                <w:szCs w:val="24"/>
                <w:lang w:eastAsia="ru-RU"/>
              </w:rPr>
              <w:t>Тема 3</w:t>
            </w:r>
            <w:r w:rsidR="0073064E" w:rsidRPr="000B7D9B">
              <w:rPr>
                <w:rFonts w:ascii="Times New Roman" w:eastAsia="Calibri" w:hAnsi="Times New Roman" w:cs="Times New Roman"/>
                <w:b/>
                <w:sz w:val="24"/>
                <w:szCs w:val="24"/>
                <w:lang w:eastAsia="ru-RU"/>
              </w:rPr>
              <w:t xml:space="preserve">.4. </w:t>
            </w:r>
          </w:p>
          <w:p w14:paraId="5A3CA46A" w14:textId="190659CA" w:rsidR="0073064E" w:rsidRPr="00466F2E" w:rsidRDefault="0073064E" w:rsidP="000B7D9B">
            <w:pPr>
              <w:spacing w:after="0"/>
              <w:rPr>
                <w:rFonts w:ascii="Times New Roman" w:eastAsia="Calibri" w:hAnsi="Times New Roman" w:cs="Times New Roman"/>
                <w:sz w:val="24"/>
                <w:szCs w:val="24"/>
                <w:lang w:eastAsia="ru-RU"/>
              </w:rPr>
            </w:pPr>
            <w:r w:rsidRPr="000B7D9B">
              <w:rPr>
                <w:rFonts w:ascii="Times New Roman" w:eastAsia="Calibri" w:hAnsi="Times New Roman" w:cs="Times New Roman"/>
                <w:sz w:val="24"/>
                <w:szCs w:val="24"/>
                <w:lang w:eastAsia="ru-RU"/>
              </w:rPr>
              <w:t>Америка</w:t>
            </w:r>
            <w:bookmarkEnd w:id="49"/>
            <w:bookmarkEnd w:id="50"/>
          </w:p>
        </w:tc>
        <w:tc>
          <w:tcPr>
            <w:tcW w:w="6866" w:type="dxa"/>
            <w:shd w:val="clear" w:color="auto" w:fill="auto"/>
          </w:tcPr>
          <w:p w14:paraId="637C518B" w14:textId="25C8C035" w:rsidR="0073064E" w:rsidRPr="00466F2E" w:rsidRDefault="0073064E" w:rsidP="00AC69F0">
            <w:pPr>
              <w:spacing w:after="0"/>
              <w:jc w:val="both"/>
              <w:rPr>
                <w:rFonts w:ascii="Times New Roman" w:eastAsia="Calibri" w:hAnsi="Times New Roman" w:cs="Times New Roman"/>
                <w:b/>
                <w:bCs/>
                <w:color w:val="000000"/>
                <w:sz w:val="24"/>
                <w:szCs w:val="24"/>
                <w:lang w:eastAsia="ru-RU"/>
              </w:rPr>
            </w:pPr>
            <w:r w:rsidRPr="008A0E99">
              <w:rPr>
                <w:rFonts w:ascii="Times New Roman" w:eastAsia="Times New Roman" w:hAnsi="Times New Roman" w:cs="Times New Roman"/>
                <w:b/>
                <w:bCs/>
                <w:lang w:eastAsia="ru-RU"/>
              </w:rPr>
              <w:t>Основное</w:t>
            </w:r>
            <w:r w:rsidRPr="008A0E99">
              <w:rPr>
                <w:rFonts w:ascii="Times New Roman" w:eastAsia="Times New Roman" w:hAnsi="Times New Roman" w:cs="Times New Roman"/>
                <w:b/>
                <w:bCs/>
                <w:i/>
                <w:iCs/>
                <w:lang w:eastAsia="ru-RU"/>
              </w:rPr>
              <w:t xml:space="preserve"> </w:t>
            </w:r>
            <w:r w:rsidRPr="008A0E99">
              <w:rPr>
                <w:rFonts w:ascii="Times New Roman" w:eastAsia="Times New Roman" w:hAnsi="Times New Roman" w:cs="Times New Roman"/>
                <w:b/>
                <w:bCs/>
                <w:lang w:eastAsia="ru-RU"/>
              </w:rPr>
              <w:t>содержание</w:t>
            </w:r>
          </w:p>
        </w:tc>
        <w:tc>
          <w:tcPr>
            <w:tcW w:w="2974" w:type="dxa"/>
            <w:shd w:val="clear" w:color="auto" w:fill="auto"/>
            <w:vAlign w:val="center"/>
          </w:tcPr>
          <w:p w14:paraId="335135F0" w14:textId="647E3047" w:rsidR="0073064E" w:rsidRPr="00686260" w:rsidRDefault="00081C61" w:rsidP="00AC69F0">
            <w:pPr>
              <w:spacing w:after="0"/>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4</w:t>
            </w:r>
          </w:p>
        </w:tc>
        <w:tc>
          <w:tcPr>
            <w:tcW w:w="2416" w:type="dxa"/>
            <w:vMerge w:val="restart"/>
            <w:shd w:val="clear" w:color="auto" w:fill="auto"/>
            <w:vAlign w:val="center"/>
          </w:tcPr>
          <w:p w14:paraId="105E4BF8" w14:textId="77777777" w:rsidR="006E18BF" w:rsidRDefault="006E18BF" w:rsidP="00AC69F0">
            <w:pPr>
              <w:spacing w:after="0"/>
              <w:jc w:val="center"/>
              <w:rPr>
                <w:rFonts w:ascii="Times New Roman" w:eastAsia="Times New Roman" w:hAnsi="Times New Roman" w:cs="Times New Roman"/>
                <w:sz w:val="24"/>
                <w:szCs w:val="24"/>
                <w:lang w:eastAsia="ru-RU"/>
              </w:rPr>
            </w:pPr>
          </w:p>
          <w:p w14:paraId="0C952650" w14:textId="77777777" w:rsidR="006E18BF" w:rsidRDefault="006E18BF" w:rsidP="00AC69F0">
            <w:pPr>
              <w:spacing w:after="0"/>
              <w:jc w:val="center"/>
              <w:rPr>
                <w:rFonts w:ascii="Times New Roman" w:eastAsia="Times New Roman" w:hAnsi="Times New Roman" w:cs="Times New Roman"/>
                <w:sz w:val="24"/>
                <w:szCs w:val="24"/>
                <w:lang w:eastAsia="ru-RU"/>
              </w:rPr>
            </w:pPr>
          </w:p>
          <w:p w14:paraId="50EB8DE6" w14:textId="77777777" w:rsidR="006E18BF" w:rsidRDefault="006E18BF" w:rsidP="00AC69F0">
            <w:pPr>
              <w:spacing w:after="0"/>
              <w:jc w:val="center"/>
              <w:rPr>
                <w:rFonts w:ascii="Times New Roman" w:eastAsia="Times New Roman" w:hAnsi="Times New Roman" w:cs="Times New Roman"/>
                <w:sz w:val="24"/>
                <w:szCs w:val="24"/>
                <w:lang w:eastAsia="ru-RU"/>
              </w:rPr>
            </w:pPr>
          </w:p>
          <w:p w14:paraId="77AF8B4A" w14:textId="77777777" w:rsidR="006E18BF" w:rsidRDefault="006E18BF" w:rsidP="00AC69F0">
            <w:pPr>
              <w:spacing w:after="0"/>
              <w:jc w:val="center"/>
              <w:rPr>
                <w:rFonts w:ascii="Times New Roman" w:eastAsia="Times New Roman" w:hAnsi="Times New Roman" w:cs="Times New Roman"/>
                <w:sz w:val="24"/>
                <w:szCs w:val="24"/>
                <w:lang w:eastAsia="ru-RU"/>
              </w:rPr>
            </w:pPr>
          </w:p>
          <w:p w14:paraId="247F94D0" w14:textId="77777777" w:rsidR="006E18BF" w:rsidRDefault="006E18BF" w:rsidP="00AC69F0">
            <w:pPr>
              <w:spacing w:after="0"/>
              <w:jc w:val="center"/>
              <w:rPr>
                <w:rFonts w:ascii="Times New Roman" w:eastAsia="Times New Roman" w:hAnsi="Times New Roman" w:cs="Times New Roman"/>
                <w:sz w:val="24"/>
                <w:szCs w:val="24"/>
                <w:lang w:eastAsia="ru-RU"/>
              </w:rPr>
            </w:pPr>
          </w:p>
          <w:p w14:paraId="4D7CBE03" w14:textId="77777777" w:rsidR="006E18BF" w:rsidRDefault="006E18BF" w:rsidP="00AC69F0">
            <w:pPr>
              <w:spacing w:after="0"/>
              <w:jc w:val="center"/>
              <w:rPr>
                <w:rFonts w:ascii="Times New Roman" w:eastAsia="Times New Roman" w:hAnsi="Times New Roman" w:cs="Times New Roman"/>
                <w:sz w:val="24"/>
                <w:szCs w:val="24"/>
                <w:lang w:eastAsia="ru-RU"/>
              </w:rPr>
            </w:pPr>
          </w:p>
          <w:p w14:paraId="24326B7D" w14:textId="77777777" w:rsidR="0073064E" w:rsidRPr="00466F2E" w:rsidRDefault="0073064E" w:rsidP="00AC69F0">
            <w:pPr>
              <w:spacing w:after="0"/>
              <w:jc w:val="center"/>
              <w:rPr>
                <w:rFonts w:ascii="Times New Roman" w:eastAsia="Times New Roman" w:hAnsi="Times New Roman" w:cs="Times New Roman"/>
                <w:sz w:val="24"/>
                <w:szCs w:val="24"/>
                <w:lang w:eastAsia="ru-RU"/>
              </w:rPr>
            </w:pPr>
            <w:r w:rsidRPr="00466F2E">
              <w:rPr>
                <w:rFonts w:ascii="Times New Roman" w:eastAsia="Times New Roman" w:hAnsi="Times New Roman" w:cs="Times New Roman"/>
                <w:sz w:val="24"/>
                <w:szCs w:val="24"/>
                <w:lang w:eastAsia="ru-RU"/>
              </w:rPr>
              <w:t>ОК 01.</w:t>
            </w:r>
          </w:p>
          <w:p w14:paraId="3D525D19" w14:textId="77777777" w:rsidR="0073064E" w:rsidRPr="00466F2E" w:rsidRDefault="0073064E" w:rsidP="00AC69F0">
            <w:pPr>
              <w:spacing w:after="0"/>
              <w:jc w:val="center"/>
              <w:rPr>
                <w:rFonts w:ascii="Times New Roman" w:eastAsia="Times New Roman" w:hAnsi="Times New Roman" w:cs="Times New Roman"/>
                <w:sz w:val="24"/>
                <w:szCs w:val="24"/>
                <w:lang w:eastAsia="ru-RU"/>
              </w:rPr>
            </w:pPr>
            <w:r w:rsidRPr="00466F2E">
              <w:rPr>
                <w:rFonts w:ascii="Times New Roman" w:eastAsia="Times New Roman" w:hAnsi="Times New Roman" w:cs="Times New Roman"/>
                <w:sz w:val="24"/>
                <w:szCs w:val="24"/>
                <w:lang w:eastAsia="ru-RU"/>
              </w:rPr>
              <w:t>ОК 02.</w:t>
            </w:r>
          </w:p>
          <w:p w14:paraId="1BCA54E3" w14:textId="77777777" w:rsidR="0073064E" w:rsidRDefault="0073064E" w:rsidP="00AC69F0">
            <w:pPr>
              <w:spacing w:after="0"/>
              <w:jc w:val="center"/>
              <w:rPr>
                <w:rFonts w:ascii="Times New Roman" w:eastAsia="Times New Roman" w:hAnsi="Times New Roman" w:cs="Times New Roman"/>
                <w:iCs/>
                <w:sz w:val="24"/>
                <w:szCs w:val="24"/>
                <w:lang w:eastAsia="ru-RU"/>
              </w:rPr>
            </w:pPr>
            <w:r w:rsidRPr="00466F2E">
              <w:rPr>
                <w:rFonts w:ascii="Times New Roman" w:eastAsia="Times New Roman" w:hAnsi="Times New Roman" w:cs="Times New Roman"/>
                <w:iCs/>
                <w:sz w:val="24"/>
                <w:szCs w:val="24"/>
                <w:lang w:eastAsia="ru-RU"/>
              </w:rPr>
              <w:t>ОК 03.</w:t>
            </w:r>
          </w:p>
          <w:p w14:paraId="4D8EF601" w14:textId="3C2742E9" w:rsidR="0073064E" w:rsidRPr="00466F2E" w:rsidRDefault="0073064E" w:rsidP="00AC69F0">
            <w:pPr>
              <w:spacing w:after="0"/>
              <w:jc w:val="center"/>
              <w:rPr>
                <w:rFonts w:ascii="Times New Roman" w:eastAsia="Calibri" w:hAnsi="Times New Roman" w:cs="Times New Roman"/>
                <w:sz w:val="24"/>
                <w:szCs w:val="24"/>
                <w:lang w:eastAsia="ru-RU"/>
              </w:rPr>
            </w:pPr>
            <w:r>
              <w:rPr>
                <w:rFonts w:ascii="Times New Roman" w:eastAsia="Times New Roman" w:hAnsi="Times New Roman" w:cs="Times New Roman"/>
                <w:iCs/>
                <w:sz w:val="24"/>
                <w:szCs w:val="24"/>
                <w:lang w:eastAsia="ru-RU"/>
              </w:rPr>
              <w:t>ЛР 5.</w:t>
            </w:r>
          </w:p>
        </w:tc>
      </w:tr>
      <w:tr w:rsidR="0073064E" w:rsidRPr="00466F2E" w14:paraId="12AEEA54" w14:textId="77777777" w:rsidTr="000D00D1">
        <w:tc>
          <w:tcPr>
            <w:tcW w:w="2310" w:type="dxa"/>
            <w:vMerge/>
            <w:shd w:val="clear" w:color="auto" w:fill="auto"/>
          </w:tcPr>
          <w:p w14:paraId="56D32C43" w14:textId="77777777" w:rsidR="0073064E" w:rsidRPr="00466F2E" w:rsidRDefault="0073064E" w:rsidP="00AC69F0">
            <w:pPr>
              <w:spacing w:after="0"/>
              <w:jc w:val="both"/>
              <w:rPr>
                <w:rFonts w:ascii="Times New Roman" w:eastAsia="Calibri" w:hAnsi="Times New Roman" w:cs="Times New Roman"/>
                <w:sz w:val="24"/>
                <w:szCs w:val="24"/>
                <w:lang w:eastAsia="ru-RU"/>
              </w:rPr>
            </w:pPr>
          </w:p>
        </w:tc>
        <w:tc>
          <w:tcPr>
            <w:tcW w:w="6866" w:type="dxa"/>
            <w:shd w:val="clear" w:color="auto" w:fill="auto"/>
          </w:tcPr>
          <w:p w14:paraId="3FC83EDF" w14:textId="4BB63511" w:rsidR="0073064E" w:rsidRPr="00466F2E" w:rsidRDefault="0073064E" w:rsidP="00AC69F0">
            <w:pPr>
              <w:spacing w:after="0"/>
              <w:jc w:val="both"/>
              <w:rPr>
                <w:rFonts w:ascii="Times New Roman" w:hAnsi="Times New Roman" w:cs="Times New Roman"/>
                <w:sz w:val="24"/>
                <w:szCs w:val="24"/>
              </w:rPr>
            </w:pPr>
            <w:bookmarkStart w:id="51" w:name="_Toc114921324"/>
            <w:bookmarkStart w:id="52" w:name="_Toc114927819"/>
            <w:r w:rsidRPr="00466F2E">
              <w:rPr>
                <w:rFonts w:ascii="Times New Roman" w:hAnsi="Times New Roman" w:cs="Times New Roman"/>
                <w:sz w:val="24"/>
                <w:szCs w:val="24"/>
              </w:rPr>
              <w:t>Место и роль Северной Америки в мире. 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w:t>
            </w:r>
            <w:bookmarkEnd w:id="51"/>
            <w:bookmarkEnd w:id="52"/>
            <w:r w:rsidRPr="00466F2E">
              <w:rPr>
                <w:rFonts w:ascii="Times New Roman" w:hAnsi="Times New Roman" w:cs="Times New Roman"/>
                <w:sz w:val="24"/>
                <w:szCs w:val="24"/>
              </w:rPr>
              <w:t xml:space="preserve"> </w:t>
            </w:r>
          </w:p>
          <w:p w14:paraId="0020D6D8" w14:textId="77777777" w:rsidR="0073064E" w:rsidRPr="00466F2E" w:rsidRDefault="0073064E" w:rsidP="00AC69F0">
            <w:pPr>
              <w:spacing w:after="0"/>
              <w:jc w:val="both"/>
              <w:rPr>
                <w:rFonts w:ascii="Times New Roman" w:hAnsi="Times New Roman" w:cs="Times New Roman"/>
                <w:sz w:val="24"/>
                <w:szCs w:val="24"/>
              </w:rPr>
            </w:pPr>
            <w:r w:rsidRPr="00466F2E">
              <w:rPr>
                <w:rFonts w:ascii="Times New Roman" w:hAnsi="Times New Roman" w:cs="Times New Roman"/>
                <w:sz w:val="24"/>
                <w:szCs w:val="24"/>
              </w:rPr>
              <w:t xml:space="preserve">США. </w:t>
            </w:r>
            <w:r w:rsidRPr="00466F2E">
              <w:rPr>
                <w:rFonts w:ascii="Times New Roman" w:eastAsia="Times New Roman" w:hAnsi="Times New Roman" w:cs="Times New Roman"/>
                <w:sz w:val="24"/>
                <w:szCs w:val="24"/>
              </w:rPr>
              <w:t xml:space="preserve">Природные ресурсы, население и хозяйство </w:t>
            </w:r>
            <w:r w:rsidRPr="00466F2E">
              <w:rPr>
                <w:rFonts w:ascii="Times New Roman" w:hAnsi="Times New Roman" w:cs="Times New Roman"/>
                <w:sz w:val="24"/>
                <w:szCs w:val="24"/>
              </w:rPr>
              <w:t>США. Условия их формирования и развития. Особенности политической системы. Население США. Ведущие отрасли хозяйства и экономические районы США</w:t>
            </w:r>
          </w:p>
          <w:p w14:paraId="06DECA2E" w14:textId="77777777" w:rsidR="0073064E" w:rsidRPr="00466F2E" w:rsidRDefault="0073064E" w:rsidP="00AC69F0">
            <w:pPr>
              <w:spacing w:after="0"/>
              <w:jc w:val="both"/>
              <w:rPr>
                <w:rFonts w:ascii="Times New Roman" w:hAnsi="Times New Roman" w:cs="Times New Roman"/>
                <w:sz w:val="24"/>
                <w:szCs w:val="24"/>
              </w:rPr>
            </w:pPr>
            <w:r w:rsidRPr="00466F2E">
              <w:rPr>
                <w:rFonts w:ascii="Times New Roman" w:hAnsi="Times New Roman" w:cs="Times New Roman"/>
                <w:sz w:val="24"/>
                <w:szCs w:val="24"/>
              </w:rPr>
              <w:t xml:space="preserve">Канада. </w:t>
            </w:r>
            <w:r w:rsidRPr="00466F2E">
              <w:rPr>
                <w:rFonts w:ascii="Times New Roman" w:eastAsia="Times New Roman" w:hAnsi="Times New Roman" w:cs="Times New Roman"/>
                <w:sz w:val="24"/>
                <w:szCs w:val="24"/>
              </w:rPr>
              <w:t xml:space="preserve">Природные ресурсы и хозяйство </w:t>
            </w:r>
            <w:r w:rsidRPr="00466F2E">
              <w:rPr>
                <w:rFonts w:ascii="Times New Roman" w:hAnsi="Times New Roman" w:cs="Times New Roman"/>
                <w:sz w:val="24"/>
                <w:szCs w:val="24"/>
              </w:rPr>
              <w:t>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p>
        </w:tc>
        <w:tc>
          <w:tcPr>
            <w:tcW w:w="2974" w:type="dxa"/>
            <w:vMerge w:val="restart"/>
            <w:shd w:val="clear" w:color="auto" w:fill="auto"/>
            <w:vAlign w:val="center"/>
          </w:tcPr>
          <w:p w14:paraId="50DE9F1F" w14:textId="22F79713" w:rsidR="0073064E" w:rsidRDefault="0073064E" w:rsidP="00686260">
            <w:pPr>
              <w:spacing w:after="0"/>
              <w:jc w:val="center"/>
              <w:rPr>
                <w:rFonts w:ascii="Times New Roman" w:eastAsia="Calibri" w:hAnsi="Times New Roman" w:cs="Times New Roman"/>
                <w:sz w:val="24"/>
                <w:szCs w:val="24"/>
                <w:lang w:eastAsia="ru-RU"/>
              </w:rPr>
            </w:pPr>
          </w:p>
          <w:p w14:paraId="07C96AB6" w14:textId="77777777" w:rsidR="002753BF" w:rsidRDefault="002753BF" w:rsidP="00686260">
            <w:pPr>
              <w:spacing w:after="0"/>
              <w:jc w:val="center"/>
              <w:rPr>
                <w:rFonts w:ascii="Times New Roman" w:eastAsia="Calibri" w:hAnsi="Times New Roman" w:cs="Times New Roman"/>
                <w:sz w:val="24"/>
                <w:szCs w:val="24"/>
                <w:lang w:eastAsia="ru-RU"/>
              </w:rPr>
            </w:pPr>
          </w:p>
          <w:p w14:paraId="550F7ED0" w14:textId="77777777" w:rsidR="002753BF" w:rsidRDefault="002753BF" w:rsidP="00686260">
            <w:pPr>
              <w:spacing w:after="0"/>
              <w:jc w:val="center"/>
              <w:rPr>
                <w:rFonts w:ascii="Times New Roman" w:eastAsia="Calibri" w:hAnsi="Times New Roman" w:cs="Times New Roman"/>
                <w:sz w:val="24"/>
                <w:szCs w:val="24"/>
                <w:lang w:eastAsia="ru-RU"/>
              </w:rPr>
            </w:pPr>
          </w:p>
          <w:p w14:paraId="1135E0BC" w14:textId="77777777" w:rsidR="002753BF" w:rsidRDefault="002753BF" w:rsidP="00686260">
            <w:pPr>
              <w:spacing w:after="0"/>
              <w:jc w:val="center"/>
              <w:rPr>
                <w:rFonts w:ascii="Times New Roman" w:eastAsia="Calibri" w:hAnsi="Times New Roman" w:cs="Times New Roman"/>
                <w:sz w:val="24"/>
                <w:szCs w:val="24"/>
                <w:lang w:eastAsia="ru-RU"/>
              </w:rPr>
            </w:pPr>
          </w:p>
          <w:p w14:paraId="5AFB4491" w14:textId="77777777" w:rsidR="002753BF" w:rsidRDefault="002753BF" w:rsidP="00686260">
            <w:pPr>
              <w:spacing w:after="0"/>
              <w:jc w:val="center"/>
              <w:rPr>
                <w:rFonts w:ascii="Times New Roman" w:eastAsia="Calibri" w:hAnsi="Times New Roman" w:cs="Times New Roman"/>
                <w:sz w:val="24"/>
                <w:szCs w:val="24"/>
                <w:lang w:eastAsia="ru-RU"/>
              </w:rPr>
            </w:pPr>
          </w:p>
          <w:p w14:paraId="74825852" w14:textId="77777777" w:rsidR="002753BF" w:rsidRDefault="002753BF" w:rsidP="00686260">
            <w:pPr>
              <w:spacing w:after="0"/>
              <w:jc w:val="center"/>
              <w:rPr>
                <w:rFonts w:ascii="Times New Roman" w:eastAsia="Calibri" w:hAnsi="Times New Roman" w:cs="Times New Roman"/>
                <w:sz w:val="24"/>
                <w:szCs w:val="24"/>
                <w:lang w:eastAsia="ru-RU"/>
              </w:rPr>
            </w:pPr>
          </w:p>
          <w:p w14:paraId="47834656" w14:textId="77777777" w:rsidR="002753BF" w:rsidRDefault="002753BF" w:rsidP="00686260">
            <w:pPr>
              <w:spacing w:after="0"/>
              <w:jc w:val="center"/>
              <w:rPr>
                <w:rFonts w:ascii="Times New Roman" w:eastAsia="Calibri" w:hAnsi="Times New Roman" w:cs="Times New Roman"/>
                <w:sz w:val="24"/>
                <w:szCs w:val="24"/>
                <w:lang w:eastAsia="ru-RU"/>
              </w:rPr>
            </w:pPr>
          </w:p>
          <w:p w14:paraId="122E3786" w14:textId="77777777" w:rsidR="002753BF" w:rsidRDefault="002753BF" w:rsidP="00686260">
            <w:pPr>
              <w:spacing w:after="0"/>
              <w:jc w:val="center"/>
              <w:rPr>
                <w:rFonts w:ascii="Times New Roman" w:eastAsia="Calibri" w:hAnsi="Times New Roman" w:cs="Times New Roman"/>
                <w:sz w:val="24"/>
                <w:szCs w:val="24"/>
                <w:lang w:eastAsia="ru-RU"/>
              </w:rPr>
            </w:pPr>
          </w:p>
          <w:p w14:paraId="1214C0D6" w14:textId="77777777" w:rsidR="002753BF" w:rsidRDefault="002753BF" w:rsidP="00686260">
            <w:pPr>
              <w:spacing w:after="0"/>
              <w:jc w:val="center"/>
              <w:rPr>
                <w:rFonts w:ascii="Times New Roman" w:eastAsia="Calibri" w:hAnsi="Times New Roman" w:cs="Times New Roman"/>
                <w:sz w:val="24"/>
                <w:szCs w:val="24"/>
                <w:lang w:eastAsia="ru-RU"/>
              </w:rPr>
            </w:pPr>
          </w:p>
          <w:p w14:paraId="772024C0" w14:textId="21F69176" w:rsidR="00081C61" w:rsidRDefault="00081C61" w:rsidP="00081C61">
            <w:pPr>
              <w:spacing w:after="0"/>
              <w:jc w:val="center"/>
              <w:rPr>
                <w:rFonts w:ascii="Times New Roman" w:eastAsia="Calibri" w:hAnsi="Times New Roman" w:cs="Times New Roman"/>
                <w:sz w:val="24"/>
                <w:szCs w:val="24"/>
                <w:lang w:eastAsia="ru-RU"/>
              </w:rPr>
            </w:pPr>
          </w:p>
          <w:p w14:paraId="41368B36" w14:textId="0B372F57" w:rsidR="002753BF" w:rsidRDefault="00081C61" w:rsidP="00686260">
            <w:pPr>
              <w:spacing w:after="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p>
          <w:p w14:paraId="64877CAB" w14:textId="77777777" w:rsidR="002753BF" w:rsidRDefault="002753BF" w:rsidP="00686260">
            <w:pPr>
              <w:spacing w:after="0"/>
              <w:jc w:val="center"/>
              <w:rPr>
                <w:rFonts w:ascii="Times New Roman" w:eastAsia="Calibri" w:hAnsi="Times New Roman" w:cs="Times New Roman"/>
                <w:sz w:val="24"/>
                <w:szCs w:val="24"/>
                <w:lang w:eastAsia="ru-RU"/>
              </w:rPr>
            </w:pPr>
          </w:p>
          <w:p w14:paraId="3CC69519" w14:textId="77777777" w:rsidR="002753BF" w:rsidRDefault="002753BF" w:rsidP="00686260">
            <w:pPr>
              <w:spacing w:after="0"/>
              <w:jc w:val="center"/>
              <w:rPr>
                <w:rFonts w:ascii="Times New Roman" w:eastAsia="Calibri" w:hAnsi="Times New Roman" w:cs="Times New Roman"/>
                <w:sz w:val="24"/>
                <w:szCs w:val="24"/>
                <w:lang w:eastAsia="ru-RU"/>
              </w:rPr>
            </w:pPr>
          </w:p>
          <w:p w14:paraId="273B9C79" w14:textId="77777777" w:rsidR="002753BF" w:rsidRDefault="002753BF" w:rsidP="00686260">
            <w:pPr>
              <w:spacing w:after="0"/>
              <w:jc w:val="center"/>
              <w:rPr>
                <w:rFonts w:ascii="Times New Roman" w:eastAsia="Calibri" w:hAnsi="Times New Roman" w:cs="Times New Roman"/>
                <w:sz w:val="24"/>
                <w:szCs w:val="24"/>
                <w:lang w:eastAsia="ru-RU"/>
              </w:rPr>
            </w:pPr>
          </w:p>
          <w:p w14:paraId="34EE870E" w14:textId="77777777" w:rsidR="002753BF" w:rsidRDefault="002753BF" w:rsidP="00686260">
            <w:pPr>
              <w:spacing w:after="0"/>
              <w:jc w:val="center"/>
              <w:rPr>
                <w:rFonts w:ascii="Times New Roman" w:eastAsia="Calibri" w:hAnsi="Times New Roman" w:cs="Times New Roman"/>
                <w:sz w:val="24"/>
                <w:szCs w:val="24"/>
                <w:lang w:eastAsia="ru-RU"/>
              </w:rPr>
            </w:pPr>
          </w:p>
          <w:p w14:paraId="3DBFE74C" w14:textId="77777777" w:rsidR="002753BF" w:rsidRDefault="002753BF" w:rsidP="00686260">
            <w:pPr>
              <w:spacing w:after="0"/>
              <w:jc w:val="center"/>
              <w:rPr>
                <w:rFonts w:ascii="Times New Roman" w:eastAsia="Calibri" w:hAnsi="Times New Roman" w:cs="Times New Roman"/>
                <w:sz w:val="24"/>
                <w:szCs w:val="24"/>
                <w:lang w:eastAsia="ru-RU"/>
              </w:rPr>
            </w:pPr>
          </w:p>
          <w:p w14:paraId="061925D4" w14:textId="77777777" w:rsidR="002753BF" w:rsidRDefault="002753BF" w:rsidP="00686260">
            <w:pPr>
              <w:spacing w:after="0"/>
              <w:jc w:val="center"/>
              <w:rPr>
                <w:rFonts w:ascii="Times New Roman" w:eastAsia="Calibri" w:hAnsi="Times New Roman" w:cs="Times New Roman"/>
                <w:sz w:val="24"/>
                <w:szCs w:val="24"/>
                <w:lang w:eastAsia="ru-RU"/>
              </w:rPr>
            </w:pPr>
          </w:p>
          <w:p w14:paraId="62B3E6EF" w14:textId="77777777" w:rsidR="002753BF" w:rsidRDefault="002753BF" w:rsidP="00686260">
            <w:pPr>
              <w:spacing w:after="0"/>
              <w:jc w:val="center"/>
              <w:rPr>
                <w:rFonts w:ascii="Times New Roman" w:eastAsia="Calibri" w:hAnsi="Times New Roman" w:cs="Times New Roman"/>
                <w:sz w:val="24"/>
                <w:szCs w:val="24"/>
                <w:lang w:eastAsia="ru-RU"/>
              </w:rPr>
            </w:pPr>
          </w:p>
          <w:p w14:paraId="68B68AA8" w14:textId="77777777" w:rsidR="002753BF" w:rsidRDefault="002753BF" w:rsidP="00686260">
            <w:pPr>
              <w:spacing w:after="0"/>
              <w:jc w:val="center"/>
              <w:rPr>
                <w:rFonts w:ascii="Times New Roman" w:eastAsia="Calibri" w:hAnsi="Times New Roman" w:cs="Times New Roman"/>
                <w:sz w:val="24"/>
                <w:szCs w:val="24"/>
                <w:lang w:eastAsia="ru-RU"/>
              </w:rPr>
            </w:pPr>
          </w:p>
          <w:p w14:paraId="3DF23DB3" w14:textId="77777777" w:rsidR="002753BF" w:rsidRDefault="002753BF" w:rsidP="00686260">
            <w:pPr>
              <w:spacing w:after="0"/>
              <w:jc w:val="center"/>
              <w:rPr>
                <w:rFonts w:ascii="Times New Roman" w:eastAsia="Calibri" w:hAnsi="Times New Roman" w:cs="Times New Roman"/>
                <w:sz w:val="24"/>
                <w:szCs w:val="24"/>
                <w:lang w:eastAsia="ru-RU"/>
              </w:rPr>
            </w:pPr>
          </w:p>
          <w:p w14:paraId="2BFEF28C" w14:textId="19DD10EA" w:rsidR="002753BF" w:rsidRPr="00686260" w:rsidRDefault="002753BF" w:rsidP="00686260">
            <w:pPr>
              <w:spacing w:after="0"/>
              <w:jc w:val="center"/>
              <w:rPr>
                <w:rFonts w:ascii="Times New Roman" w:eastAsia="Calibri" w:hAnsi="Times New Roman" w:cs="Times New Roman"/>
                <w:sz w:val="24"/>
                <w:szCs w:val="24"/>
                <w:lang w:eastAsia="ru-RU"/>
              </w:rPr>
            </w:pPr>
          </w:p>
        </w:tc>
        <w:tc>
          <w:tcPr>
            <w:tcW w:w="2416" w:type="dxa"/>
            <w:vMerge/>
            <w:shd w:val="clear" w:color="auto" w:fill="auto"/>
            <w:vAlign w:val="center"/>
          </w:tcPr>
          <w:p w14:paraId="31CCA3A6" w14:textId="0BD2772B" w:rsidR="0073064E" w:rsidRPr="00466F2E" w:rsidRDefault="0073064E" w:rsidP="00AC69F0">
            <w:pPr>
              <w:spacing w:after="0"/>
              <w:jc w:val="center"/>
              <w:rPr>
                <w:rFonts w:ascii="Times New Roman" w:eastAsia="Calibri" w:hAnsi="Times New Roman" w:cs="Times New Roman"/>
                <w:sz w:val="24"/>
                <w:szCs w:val="24"/>
                <w:lang w:eastAsia="ru-RU"/>
              </w:rPr>
            </w:pPr>
          </w:p>
        </w:tc>
      </w:tr>
      <w:tr w:rsidR="0073064E" w:rsidRPr="00466F2E" w14:paraId="2FA1E871" w14:textId="77777777" w:rsidTr="000D00D1">
        <w:trPr>
          <w:trHeight w:val="303"/>
        </w:trPr>
        <w:tc>
          <w:tcPr>
            <w:tcW w:w="2310" w:type="dxa"/>
            <w:vMerge/>
            <w:shd w:val="clear" w:color="auto" w:fill="auto"/>
          </w:tcPr>
          <w:p w14:paraId="5B6055E1" w14:textId="078B585C" w:rsidR="0073064E" w:rsidRPr="00466F2E" w:rsidRDefault="0073064E" w:rsidP="00AC69F0">
            <w:pPr>
              <w:spacing w:after="0"/>
              <w:jc w:val="both"/>
              <w:rPr>
                <w:rFonts w:ascii="Times New Roman" w:eastAsia="Calibri" w:hAnsi="Times New Roman" w:cs="Times New Roman"/>
                <w:sz w:val="24"/>
                <w:szCs w:val="24"/>
                <w:lang w:eastAsia="ru-RU"/>
              </w:rPr>
            </w:pPr>
          </w:p>
        </w:tc>
        <w:tc>
          <w:tcPr>
            <w:tcW w:w="6866" w:type="dxa"/>
            <w:shd w:val="clear" w:color="auto" w:fill="auto"/>
          </w:tcPr>
          <w:p w14:paraId="19CB8FE0" w14:textId="6AF94728" w:rsidR="0073064E" w:rsidRPr="00466F2E" w:rsidRDefault="0073064E" w:rsidP="00AC69F0">
            <w:pPr>
              <w:spacing w:after="0"/>
              <w:jc w:val="both"/>
              <w:rPr>
                <w:rFonts w:ascii="Times New Roman" w:eastAsia="Times New Roman" w:hAnsi="Times New Roman" w:cs="Times New Roman"/>
                <w:sz w:val="24"/>
                <w:szCs w:val="24"/>
              </w:rPr>
            </w:pPr>
            <w:r w:rsidRPr="00466F2E">
              <w:rPr>
                <w:rFonts w:ascii="Times New Roman" w:hAnsi="Times New Roman" w:cs="Times New Roman"/>
                <w:sz w:val="24"/>
                <w:szCs w:val="24"/>
              </w:rPr>
              <w:t xml:space="preserve">Место и роль Латинской Америки в мире. Особенности географического положения региона. История формирования его политической карты. </w:t>
            </w:r>
            <w:r w:rsidRPr="00466F2E">
              <w:rPr>
                <w:rFonts w:ascii="Times New Roman" w:eastAsia="Times New Roman" w:hAnsi="Times New Roman" w:cs="Times New Roman"/>
                <w:sz w:val="24"/>
                <w:szCs w:val="24"/>
              </w:rPr>
              <w:t>Население Латинской Америки</w:t>
            </w:r>
          </w:p>
          <w:p w14:paraId="315B56DF" w14:textId="77777777" w:rsidR="0073064E" w:rsidRPr="00466F2E" w:rsidRDefault="0073064E" w:rsidP="00AC69F0">
            <w:pPr>
              <w:spacing w:after="0"/>
              <w:jc w:val="both"/>
              <w:rPr>
                <w:rFonts w:ascii="Times New Roman" w:hAnsi="Times New Roman" w:cs="Times New Roman"/>
                <w:sz w:val="24"/>
                <w:szCs w:val="24"/>
              </w:rPr>
            </w:pPr>
            <w:r w:rsidRPr="00466F2E">
              <w:rPr>
                <w:rFonts w:ascii="Times New Roman" w:eastAsia="Times New Roman" w:hAnsi="Times New Roman" w:cs="Times New Roman"/>
                <w:sz w:val="24"/>
                <w:szCs w:val="24"/>
              </w:rPr>
              <w:lastRenderedPageBreak/>
              <w:t xml:space="preserve">Хозяйство стран Латинской Америки. </w:t>
            </w:r>
            <w:r w:rsidRPr="00466F2E">
              <w:rPr>
                <w:rFonts w:ascii="Times New Roman" w:hAnsi="Times New Roman" w:cs="Times New Roman"/>
                <w:sz w:val="24"/>
                <w:szCs w:val="24"/>
              </w:rPr>
              <w:t>Отрасли международной специализации. Территориальная структура хозяйства. Интеграционные группировки</w:t>
            </w:r>
          </w:p>
          <w:p w14:paraId="18208254" w14:textId="77777777" w:rsidR="0073064E" w:rsidRPr="00466F2E" w:rsidRDefault="0073064E" w:rsidP="00AC69F0">
            <w:pPr>
              <w:spacing w:after="0"/>
              <w:jc w:val="both"/>
              <w:rPr>
                <w:rFonts w:ascii="Times New Roman" w:hAnsi="Times New Roman" w:cs="Times New Roman"/>
                <w:sz w:val="24"/>
                <w:szCs w:val="24"/>
              </w:rPr>
            </w:pPr>
            <w:r w:rsidRPr="00466F2E">
              <w:rPr>
                <w:rFonts w:ascii="Times New Roman" w:hAnsi="Times New Roman" w:cs="Times New Roman"/>
                <w:sz w:val="24"/>
                <w:szCs w:val="24"/>
              </w:rPr>
              <w:t>Бразилия и Мексика как ведущие страны Латинской Америки. Условия их формирования и развития. Особенности политической системы. Природно-ресурсный потенциал, население, ведущие отрасли хозяйства и их территориальная структура. *Развитие и размещение предприятий профильной отрасли в Латинской Америке</w:t>
            </w:r>
          </w:p>
        </w:tc>
        <w:tc>
          <w:tcPr>
            <w:tcW w:w="2974" w:type="dxa"/>
            <w:vMerge/>
            <w:shd w:val="clear" w:color="auto" w:fill="auto"/>
            <w:vAlign w:val="center"/>
          </w:tcPr>
          <w:p w14:paraId="323497C6" w14:textId="71FB6CFF" w:rsidR="0073064E" w:rsidRPr="00466F2E" w:rsidRDefault="0073064E" w:rsidP="00AC69F0">
            <w:pPr>
              <w:spacing w:after="0"/>
              <w:jc w:val="center"/>
              <w:rPr>
                <w:rFonts w:ascii="Times New Roman" w:eastAsia="Calibri" w:hAnsi="Times New Roman" w:cs="Times New Roman"/>
                <w:sz w:val="24"/>
                <w:szCs w:val="24"/>
                <w:lang w:eastAsia="ru-RU"/>
              </w:rPr>
            </w:pPr>
          </w:p>
        </w:tc>
        <w:tc>
          <w:tcPr>
            <w:tcW w:w="2416" w:type="dxa"/>
            <w:vMerge/>
            <w:shd w:val="clear" w:color="auto" w:fill="auto"/>
            <w:vAlign w:val="center"/>
          </w:tcPr>
          <w:p w14:paraId="26AF56CE" w14:textId="77777777" w:rsidR="0073064E" w:rsidRPr="00466F2E" w:rsidRDefault="0073064E" w:rsidP="00AC69F0">
            <w:pPr>
              <w:spacing w:after="0"/>
              <w:jc w:val="center"/>
              <w:rPr>
                <w:rFonts w:ascii="Times New Roman" w:eastAsia="Calibri" w:hAnsi="Times New Roman" w:cs="Times New Roman"/>
                <w:sz w:val="24"/>
                <w:szCs w:val="24"/>
                <w:lang w:eastAsia="ru-RU"/>
              </w:rPr>
            </w:pPr>
          </w:p>
        </w:tc>
      </w:tr>
      <w:tr w:rsidR="0073064E" w:rsidRPr="00466F2E" w14:paraId="306B20D5" w14:textId="77777777" w:rsidTr="000D00D1">
        <w:trPr>
          <w:trHeight w:val="265"/>
        </w:trPr>
        <w:tc>
          <w:tcPr>
            <w:tcW w:w="2310" w:type="dxa"/>
            <w:vMerge/>
            <w:shd w:val="clear" w:color="auto" w:fill="auto"/>
          </w:tcPr>
          <w:p w14:paraId="715EF517" w14:textId="77777777" w:rsidR="0073064E" w:rsidRPr="00466F2E" w:rsidRDefault="0073064E" w:rsidP="00AC69F0">
            <w:pPr>
              <w:spacing w:after="0"/>
              <w:jc w:val="both"/>
              <w:rPr>
                <w:rFonts w:ascii="Times New Roman" w:eastAsia="Calibri" w:hAnsi="Times New Roman" w:cs="Times New Roman"/>
                <w:sz w:val="24"/>
                <w:szCs w:val="24"/>
                <w:lang w:eastAsia="ru-RU"/>
              </w:rPr>
            </w:pPr>
          </w:p>
        </w:tc>
        <w:tc>
          <w:tcPr>
            <w:tcW w:w="6866" w:type="dxa"/>
            <w:shd w:val="clear" w:color="auto" w:fill="auto"/>
          </w:tcPr>
          <w:p w14:paraId="62ED5C7A" w14:textId="37E71F7D" w:rsidR="0073064E" w:rsidRPr="00466F2E" w:rsidRDefault="0073064E" w:rsidP="00AC69F0">
            <w:pPr>
              <w:spacing w:after="0"/>
              <w:jc w:val="both"/>
              <w:rPr>
                <w:rFonts w:ascii="Times New Roman" w:eastAsia="Calibri" w:hAnsi="Times New Roman" w:cs="Times New Roman"/>
                <w:sz w:val="24"/>
                <w:szCs w:val="24"/>
                <w:lang w:eastAsia="ru-RU"/>
              </w:rPr>
            </w:pPr>
            <w:r>
              <w:rPr>
                <w:rFonts w:ascii="Times New Roman" w:eastAsia="Calibri" w:hAnsi="Times New Roman" w:cs="Times New Roman"/>
                <w:b/>
                <w:bCs/>
                <w:lang w:eastAsia="ru-RU"/>
              </w:rPr>
              <w:t>В том числе практических занятий</w:t>
            </w:r>
          </w:p>
        </w:tc>
        <w:tc>
          <w:tcPr>
            <w:tcW w:w="2974" w:type="dxa"/>
            <w:shd w:val="clear" w:color="auto" w:fill="auto"/>
            <w:vAlign w:val="center"/>
          </w:tcPr>
          <w:p w14:paraId="4701AE87" w14:textId="0ED02147" w:rsidR="0073064E" w:rsidRPr="002D3B9C" w:rsidRDefault="0073064E" w:rsidP="00AC69F0">
            <w:pPr>
              <w:spacing w:after="0"/>
              <w:jc w:val="center"/>
              <w:rPr>
                <w:rFonts w:ascii="Times New Roman" w:eastAsia="Calibri" w:hAnsi="Times New Roman" w:cs="Times New Roman"/>
                <w:b/>
                <w:sz w:val="24"/>
                <w:szCs w:val="24"/>
                <w:lang w:eastAsia="ru-RU"/>
              </w:rPr>
            </w:pPr>
            <w:r w:rsidRPr="002D3B9C">
              <w:rPr>
                <w:rFonts w:ascii="Times New Roman" w:eastAsia="Calibri" w:hAnsi="Times New Roman" w:cs="Times New Roman"/>
                <w:b/>
                <w:sz w:val="24"/>
                <w:szCs w:val="24"/>
                <w:lang w:eastAsia="ru-RU"/>
              </w:rPr>
              <w:t>2</w:t>
            </w:r>
          </w:p>
        </w:tc>
        <w:tc>
          <w:tcPr>
            <w:tcW w:w="2416" w:type="dxa"/>
            <w:vMerge/>
            <w:shd w:val="clear" w:color="auto" w:fill="auto"/>
            <w:vAlign w:val="center"/>
          </w:tcPr>
          <w:p w14:paraId="269154B3" w14:textId="77777777" w:rsidR="0073064E" w:rsidRPr="00466F2E" w:rsidRDefault="0073064E" w:rsidP="00AC69F0">
            <w:pPr>
              <w:spacing w:after="0"/>
              <w:jc w:val="center"/>
              <w:rPr>
                <w:rFonts w:ascii="Times New Roman" w:eastAsia="Calibri" w:hAnsi="Times New Roman" w:cs="Times New Roman"/>
                <w:sz w:val="24"/>
                <w:szCs w:val="24"/>
                <w:lang w:eastAsia="ru-RU"/>
              </w:rPr>
            </w:pPr>
          </w:p>
        </w:tc>
      </w:tr>
      <w:tr w:rsidR="0073064E" w:rsidRPr="00466F2E" w14:paraId="77E34C9F" w14:textId="77777777" w:rsidTr="000D00D1">
        <w:trPr>
          <w:trHeight w:val="265"/>
        </w:trPr>
        <w:tc>
          <w:tcPr>
            <w:tcW w:w="2310" w:type="dxa"/>
            <w:vMerge/>
            <w:shd w:val="clear" w:color="auto" w:fill="auto"/>
          </w:tcPr>
          <w:p w14:paraId="18D76200" w14:textId="77777777" w:rsidR="0073064E" w:rsidRPr="00466F2E" w:rsidRDefault="0073064E" w:rsidP="00AC69F0">
            <w:pPr>
              <w:spacing w:after="0"/>
              <w:jc w:val="both"/>
              <w:rPr>
                <w:rFonts w:ascii="Times New Roman" w:eastAsia="Calibri" w:hAnsi="Times New Roman" w:cs="Times New Roman"/>
                <w:sz w:val="24"/>
                <w:szCs w:val="24"/>
                <w:lang w:eastAsia="ru-RU"/>
              </w:rPr>
            </w:pPr>
          </w:p>
        </w:tc>
        <w:tc>
          <w:tcPr>
            <w:tcW w:w="6866" w:type="dxa"/>
            <w:shd w:val="clear" w:color="auto" w:fill="auto"/>
          </w:tcPr>
          <w:p w14:paraId="19D74C94" w14:textId="4A617F71" w:rsidR="0073064E" w:rsidRPr="00466F2E" w:rsidRDefault="0073064E" w:rsidP="00AC69F0">
            <w:pPr>
              <w:spacing w:after="0"/>
              <w:jc w:val="both"/>
              <w:rPr>
                <w:rFonts w:ascii="Times New Roman" w:eastAsia="Times New Roman" w:hAnsi="Times New Roman" w:cs="Times New Roman"/>
                <w:sz w:val="24"/>
                <w:szCs w:val="24"/>
              </w:rPr>
            </w:pPr>
            <w:r>
              <w:rPr>
                <w:rFonts w:ascii="Times New Roman" w:hAnsi="Times New Roman" w:cs="Times New Roman"/>
                <w:sz w:val="24"/>
                <w:szCs w:val="24"/>
              </w:rPr>
              <w:t>Практическое занятие</w:t>
            </w:r>
            <w:r w:rsidRPr="00466F2E">
              <w:rPr>
                <w:rFonts w:ascii="Times New Roman" w:hAnsi="Times New Roman" w:cs="Times New Roman"/>
                <w:sz w:val="24"/>
                <w:szCs w:val="24"/>
              </w:rPr>
              <w:t xml:space="preserve"> №12: «Составление сравнительной экономико-географической характеристики двух стран Северной и Латинской Америки»</w:t>
            </w:r>
          </w:p>
        </w:tc>
        <w:tc>
          <w:tcPr>
            <w:tcW w:w="2974" w:type="dxa"/>
            <w:shd w:val="clear" w:color="auto" w:fill="auto"/>
            <w:vAlign w:val="center"/>
          </w:tcPr>
          <w:p w14:paraId="73A1948B" w14:textId="77777777" w:rsidR="0073064E" w:rsidRPr="00466F2E" w:rsidRDefault="0073064E" w:rsidP="00AC69F0">
            <w:pPr>
              <w:spacing w:after="0"/>
              <w:jc w:val="center"/>
              <w:rPr>
                <w:rFonts w:ascii="Times New Roman" w:eastAsia="Calibri" w:hAnsi="Times New Roman" w:cs="Times New Roman"/>
                <w:sz w:val="24"/>
                <w:szCs w:val="24"/>
                <w:lang w:eastAsia="ru-RU"/>
              </w:rPr>
            </w:pPr>
            <w:r w:rsidRPr="00466F2E">
              <w:rPr>
                <w:rFonts w:ascii="Times New Roman" w:eastAsia="Calibri" w:hAnsi="Times New Roman" w:cs="Times New Roman"/>
                <w:sz w:val="24"/>
                <w:szCs w:val="24"/>
                <w:lang w:eastAsia="ru-RU"/>
              </w:rPr>
              <w:t>2</w:t>
            </w:r>
          </w:p>
        </w:tc>
        <w:tc>
          <w:tcPr>
            <w:tcW w:w="2416" w:type="dxa"/>
            <w:vMerge/>
            <w:shd w:val="clear" w:color="auto" w:fill="auto"/>
            <w:vAlign w:val="center"/>
          </w:tcPr>
          <w:p w14:paraId="18CC7CFA" w14:textId="77777777" w:rsidR="0073064E" w:rsidRPr="00466F2E" w:rsidRDefault="0073064E" w:rsidP="00AC69F0">
            <w:pPr>
              <w:spacing w:after="0"/>
              <w:jc w:val="center"/>
              <w:rPr>
                <w:rFonts w:ascii="Times New Roman" w:eastAsia="Calibri" w:hAnsi="Times New Roman" w:cs="Times New Roman"/>
                <w:sz w:val="24"/>
                <w:szCs w:val="24"/>
                <w:lang w:eastAsia="ru-RU"/>
              </w:rPr>
            </w:pPr>
          </w:p>
        </w:tc>
      </w:tr>
      <w:tr w:rsidR="0073064E" w:rsidRPr="00466F2E" w14:paraId="3146EB7C" w14:textId="77777777" w:rsidTr="000D00D1">
        <w:trPr>
          <w:trHeight w:val="141"/>
        </w:trPr>
        <w:tc>
          <w:tcPr>
            <w:tcW w:w="2310" w:type="dxa"/>
            <w:vMerge w:val="restart"/>
            <w:shd w:val="clear" w:color="auto" w:fill="auto"/>
          </w:tcPr>
          <w:p w14:paraId="23AF64A4" w14:textId="7346237B" w:rsidR="0073064E" w:rsidRPr="000B7D9B" w:rsidRDefault="0073064E" w:rsidP="000B7D9B">
            <w:pPr>
              <w:spacing w:after="0"/>
              <w:rPr>
                <w:rFonts w:ascii="Times New Roman" w:eastAsia="Calibri" w:hAnsi="Times New Roman" w:cs="Times New Roman"/>
                <w:b/>
                <w:sz w:val="24"/>
                <w:szCs w:val="24"/>
                <w:lang w:eastAsia="ru-RU"/>
              </w:rPr>
            </w:pPr>
            <w:bookmarkStart w:id="53" w:name="_Toc114921359"/>
            <w:bookmarkStart w:id="54" w:name="_Toc114927854"/>
            <w:r>
              <w:rPr>
                <w:rFonts w:ascii="Times New Roman" w:eastAsia="Calibri" w:hAnsi="Times New Roman" w:cs="Times New Roman"/>
                <w:b/>
                <w:sz w:val="24"/>
                <w:szCs w:val="24"/>
                <w:lang w:eastAsia="ru-RU"/>
              </w:rPr>
              <w:t>Тема 3</w:t>
            </w:r>
            <w:r w:rsidRPr="000B7D9B">
              <w:rPr>
                <w:rFonts w:ascii="Times New Roman" w:eastAsia="Calibri" w:hAnsi="Times New Roman" w:cs="Times New Roman"/>
                <w:b/>
                <w:sz w:val="24"/>
                <w:szCs w:val="24"/>
                <w:lang w:eastAsia="ru-RU"/>
              </w:rPr>
              <w:t xml:space="preserve">.5. </w:t>
            </w:r>
          </w:p>
          <w:p w14:paraId="65FF6CBD" w14:textId="1AB49B48" w:rsidR="0073064E" w:rsidRPr="00466F2E" w:rsidRDefault="0073064E" w:rsidP="000B7D9B">
            <w:pPr>
              <w:spacing w:after="0"/>
              <w:rPr>
                <w:rFonts w:ascii="Times New Roman" w:eastAsia="Calibri" w:hAnsi="Times New Roman" w:cs="Times New Roman"/>
                <w:sz w:val="24"/>
                <w:szCs w:val="24"/>
                <w:lang w:eastAsia="ru-RU"/>
              </w:rPr>
            </w:pPr>
            <w:r w:rsidRPr="00466F2E">
              <w:rPr>
                <w:rFonts w:ascii="Times New Roman" w:eastAsia="Calibri" w:hAnsi="Times New Roman" w:cs="Times New Roman"/>
                <w:sz w:val="24"/>
                <w:szCs w:val="24"/>
                <w:lang w:eastAsia="ru-RU"/>
              </w:rPr>
              <w:t>Австралия и Океания</w:t>
            </w:r>
            <w:bookmarkEnd w:id="53"/>
            <w:bookmarkEnd w:id="54"/>
          </w:p>
        </w:tc>
        <w:tc>
          <w:tcPr>
            <w:tcW w:w="6866" w:type="dxa"/>
            <w:shd w:val="clear" w:color="auto" w:fill="auto"/>
          </w:tcPr>
          <w:p w14:paraId="12FB8DF7" w14:textId="654F21D0" w:rsidR="0073064E" w:rsidRPr="00466F2E" w:rsidRDefault="0073064E" w:rsidP="00AC69F0">
            <w:pPr>
              <w:spacing w:after="0"/>
              <w:jc w:val="both"/>
              <w:rPr>
                <w:rFonts w:ascii="Times New Roman" w:eastAsia="Calibri" w:hAnsi="Times New Roman" w:cs="Times New Roman"/>
                <w:b/>
                <w:bCs/>
                <w:sz w:val="24"/>
                <w:szCs w:val="24"/>
                <w:lang w:eastAsia="ru-RU"/>
              </w:rPr>
            </w:pPr>
            <w:r w:rsidRPr="008A0E99">
              <w:rPr>
                <w:rFonts w:ascii="Times New Roman" w:eastAsia="Times New Roman" w:hAnsi="Times New Roman" w:cs="Times New Roman"/>
                <w:b/>
                <w:bCs/>
                <w:lang w:eastAsia="ru-RU"/>
              </w:rPr>
              <w:t>Основное</w:t>
            </w:r>
            <w:r w:rsidRPr="008A0E99">
              <w:rPr>
                <w:rFonts w:ascii="Times New Roman" w:eastAsia="Times New Roman" w:hAnsi="Times New Roman" w:cs="Times New Roman"/>
                <w:b/>
                <w:bCs/>
                <w:i/>
                <w:iCs/>
                <w:lang w:eastAsia="ru-RU"/>
              </w:rPr>
              <w:t xml:space="preserve"> </w:t>
            </w:r>
            <w:r w:rsidRPr="008A0E99">
              <w:rPr>
                <w:rFonts w:ascii="Times New Roman" w:eastAsia="Times New Roman" w:hAnsi="Times New Roman" w:cs="Times New Roman"/>
                <w:b/>
                <w:bCs/>
                <w:lang w:eastAsia="ru-RU"/>
              </w:rPr>
              <w:t>содержание</w:t>
            </w:r>
          </w:p>
        </w:tc>
        <w:tc>
          <w:tcPr>
            <w:tcW w:w="2974" w:type="dxa"/>
            <w:shd w:val="clear" w:color="auto" w:fill="auto"/>
            <w:vAlign w:val="center"/>
          </w:tcPr>
          <w:p w14:paraId="57820782" w14:textId="77777777" w:rsidR="0073064E" w:rsidRPr="00686260" w:rsidRDefault="0073064E" w:rsidP="00AC69F0">
            <w:pPr>
              <w:spacing w:after="0"/>
              <w:jc w:val="center"/>
              <w:rPr>
                <w:rFonts w:ascii="Times New Roman" w:eastAsia="Calibri" w:hAnsi="Times New Roman" w:cs="Times New Roman"/>
                <w:b/>
                <w:sz w:val="24"/>
                <w:szCs w:val="24"/>
                <w:lang w:eastAsia="ru-RU"/>
              </w:rPr>
            </w:pPr>
            <w:bookmarkStart w:id="55" w:name="_Toc114921361"/>
            <w:bookmarkStart w:id="56" w:name="_Toc114927856"/>
            <w:r w:rsidRPr="00686260">
              <w:rPr>
                <w:rFonts w:ascii="Times New Roman" w:eastAsia="Calibri" w:hAnsi="Times New Roman" w:cs="Times New Roman"/>
                <w:b/>
                <w:sz w:val="24"/>
                <w:szCs w:val="24"/>
                <w:lang w:eastAsia="ru-RU"/>
              </w:rPr>
              <w:t>2</w:t>
            </w:r>
            <w:bookmarkEnd w:id="55"/>
            <w:bookmarkEnd w:id="56"/>
          </w:p>
        </w:tc>
        <w:tc>
          <w:tcPr>
            <w:tcW w:w="2416" w:type="dxa"/>
            <w:vMerge w:val="restart"/>
            <w:shd w:val="clear" w:color="auto" w:fill="auto"/>
            <w:vAlign w:val="center"/>
          </w:tcPr>
          <w:p w14:paraId="55EAEA00" w14:textId="77777777" w:rsidR="00715C1F" w:rsidRDefault="00715C1F" w:rsidP="00AC69F0">
            <w:pPr>
              <w:spacing w:after="0"/>
              <w:jc w:val="center"/>
              <w:rPr>
                <w:rFonts w:ascii="Times New Roman" w:eastAsia="Times New Roman" w:hAnsi="Times New Roman" w:cs="Times New Roman"/>
                <w:sz w:val="24"/>
                <w:szCs w:val="24"/>
                <w:lang w:eastAsia="ru-RU"/>
              </w:rPr>
            </w:pPr>
          </w:p>
          <w:p w14:paraId="5F505D98" w14:textId="77777777" w:rsidR="0073064E" w:rsidRPr="00466F2E" w:rsidRDefault="0073064E" w:rsidP="00AC69F0">
            <w:pPr>
              <w:spacing w:after="0"/>
              <w:jc w:val="center"/>
              <w:rPr>
                <w:rFonts w:ascii="Times New Roman" w:eastAsia="Times New Roman" w:hAnsi="Times New Roman" w:cs="Times New Roman"/>
                <w:sz w:val="24"/>
                <w:szCs w:val="24"/>
                <w:lang w:eastAsia="ru-RU"/>
              </w:rPr>
            </w:pPr>
            <w:r w:rsidRPr="00466F2E">
              <w:rPr>
                <w:rFonts w:ascii="Times New Roman" w:eastAsia="Times New Roman" w:hAnsi="Times New Roman" w:cs="Times New Roman"/>
                <w:sz w:val="24"/>
                <w:szCs w:val="24"/>
                <w:lang w:eastAsia="ru-RU"/>
              </w:rPr>
              <w:t>ОК 01.</w:t>
            </w:r>
          </w:p>
          <w:p w14:paraId="29237766" w14:textId="77777777" w:rsidR="0073064E" w:rsidRPr="00466F2E" w:rsidRDefault="0073064E" w:rsidP="00AC69F0">
            <w:pPr>
              <w:spacing w:after="0"/>
              <w:jc w:val="center"/>
              <w:rPr>
                <w:rFonts w:ascii="Times New Roman" w:eastAsia="Times New Roman" w:hAnsi="Times New Roman" w:cs="Times New Roman"/>
                <w:sz w:val="24"/>
                <w:szCs w:val="24"/>
                <w:lang w:eastAsia="ru-RU"/>
              </w:rPr>
            </w:pPr>
            <w:r w:rsidRPr="00466F2E">
              <w:rPr>
                <w:rFonts w:ascii="Times New Roman" w:eastAsia="Times New Roman" w:hAnsi="Times New Roman" w:cs="Times New Roman"/>
                <w:sz w:val="24"/>
                <w:szCs w:val="24"/>
                <w:lang w:eastAsia="ru-RU"/>
              </w:rPr>
              <w:t>ОК 02.</w:t>
            </w:r>
          </w:p>
          <w:p w14:paraId="50A83C1A" w14:textId="77777777" w:rsidR="0073064E" w:rsidRDefault="0073064E" w:rsidP="00AC69F0">
            <w:pPr>
              <w:spacing w:after="0"/>
              <w:jc w:val="center"/>
              <w:rPr>
                <w:rFonts w:ascii="Times New Roman" w:eastAsia="Times New Roman" w:hAnsi="Times New Roman" w:cs="Times New Roman"/>
                <w:iCs/>
                <w:sz w:val="24"/>
                <w:szCs w:val="24"/>
                <w:lang w:eastAsia="ru-RU"/>
              </w:rPr>
            </w:pPr>
            <w:r w:rsidRPr="00466F2E">
              <w:rPr>
                <w:rFonts w:ascii="Times New Roman" w:eastAsia="Times New Roman" w:hAnsi="Times New Roman" w:cs="Times New Roman"/>
                <w:iCs/>
                <w:sz w:val="24"/>
                <w:szCs w:val="24"/>
                <w:lang w:eastAsia="ru-RU"/>
              </w:rPr>
              <w:t>ОК 03.</w:t>
            </w:r>
          </w:p>
          <w:p w14:paraId="3266EAB5" w14:textId="61168630" w:rsidR="0073064E" w:rsidRPr="00466F2E" w:rsidRDefault="0073064E" w:rsidP="00AC69F0">
            <w:pPr>
              <w:spacing w:after="0"/>
              <w:jc w:val="center"/>
              <w:rPr>
                <w:rFonts w:ascii="Times New Roman" w:eastAsia="Calibri" w:hAnsi="Times New Roman" w:cs="Times New Roman"/>
                <w:sz w:val="24"/>
                <w:szCs w:val="24"/>
                <w:lang w:eastAsia="ru-RU"/>
              </w:rPr>
            </w:pPr>
            <w:r>
              <w:rPr>
                <w:rFonts w:ascii="Times New Roman" w:eastAsia="Times New Roman" w:hAnsi="Times New Roman" w:cs="Times New Roman"/>
                <w:iCs/>
                <w:sz w:val="24"/>
                <w:szCs w:val="24"/>
                <w:lang w:eastAsia="ru-RU"/>
              </w:rPr>
              <w:t>ЛР 5.</w:t>
            </w:r>
          </w:p>
        </w:tc>
      </w:tr>
      <w:tr w:rsidR="0073064E" w:rsidRPr="00466F2E" w14:paraId="43B7680F" w14:textId="77777777" w:rsidTr="000D00D1">
        <w:trPr>
          <w:trHeight w:val="1906"/>
        </w:trPr>
        <w:tc>
          <w:tcPr>
            <w:tcW w:w="2310" w:type="dxa"/>
            <w:vMerge/>
            <w:shd w:val="clear" w:color="auto" w:fill="auto"/>
          </w:tcPr>
          <w:p w14:paraId="08C4C3B3" w14:textId="77777777" w:rsidR="0073064E" w:rsidRPr="00466F2E" w:rsidRDefault="0073064E" w:rsidP="00AC69F0">
            <w:pPr>
              <w:spacing w:after="0"/>
              <w:jc w:val="both"/>
              <w:rPr>
                <w:rFonts w:ascii="Times New Roman" w:eastAsia="Calibri" w:hAnsi="Times New Roman" w:cs="Times New Roman"/>
                <w:sz w:val="24"/>
                <w:szCs w:val="24"/>
                <w:lang w:eastAsia="ru-RU"/>
              </w:rPr>
            </w:pPr>
          </w:p>
        </w:tc>
        <w:tc>
          <w:tcPr>
            <w:tcW w:w="6866" w:type="dxa"/>
            <w:shd w:val="clear" w:color="auto" w:fill="auto"/>
          </w:tcPr>
          <w:p w14:paraId="7A4F89F9" w14:textId="69283A0E" w:rsidR="0073064E" w:rsidRPr="00466F2E" w:rsidRDefault="0073064E" w:rsidP="00AC69F0">
            <w:pPr>
              <w:spacing w:after="0"/>
              <w:jc w:val="both"/>
              <w:rPr>
                <w:rFonts w:ascii="Times New Roman" w:hAnsi="Times New Roman" w:cs="Times New Roman"/>
                <w:sz w:val="24"/>
                <w:szCs w:val="24"/>
              </w:rPr>
            </w:pPr>
            <w:bookmarkStart w:id="57" w:name="_Toc114921362"/>
            <w:bookmarkStart w:id="58" w:name="_Toc114927857"/>
            <w:r w:rsidRPr="00466F2E">
              <w:rPr>
                <w:rFonts w:ascii="Times New Roman" w:hAnsi="Times New Roman" w:cs="Times New Roman"/>
                <w:sz w:val="24"/>
                <w:szCs w:val="24"/>
              </w:rPr>
              <w:t xml:space="preserve"> Место и роль Австралии и Океании в мире. Особенности географического положения региона. История формирования его политической карты. Особенности природно-ресурсного потенциала, населения и хозяйства. Отраслевая и территориальная структура хозяйства Австралии и Новой Зеландии. *Развитие и размещение предприятий профильной отрасли в Австралии и Океании</w:t>
            </w:r>
            <w:bookmarkEnd w:id="57"/>
            <w:bookmarkEnd w:id="58"/>
          </w:p>
        </w:tc>
        <w:tc>
          <w:tcPr>
            <w:tcW w:w="2974" w:type="dxa"/>
            <w:shd w:val="clear" w:color="auto" w:fill="auto"/>
            <w:vAlign w:val="center"/>
          </w:tcPr>
          <w:p w14:paraId="586CFD88" w14:textId="77777777" w:rsidR="0073064E" w:rsidRPr="00466F2E" w:rsidRDefault="0073064E" w:rsidP="00AC69F0">
            <w:pPr>
              <w:spacing w:after="0"/>
              <w:jc w:val="center"/>
              <w:rPr>
                <w:rFonts w:ascii="Times New Roman" w:eastAsia="Calibri" w:hAnsi="Times New Roman" w:cs="Times New Roman"/>
                <w:sz w:val="24"/>
                <w:szCs w:val="24"/>
                <w:lang w:eastAsia="ru-RU"/>
              </w:rPr>
            </w:pPr>
            <w:bookmarkStart w:id="59" w:name="_Toc114921363"/>
            <w:bookmarkStart w:id="60" w:name="_Toc114927858"/>
            <w:r w:rsidRPr="00466F2E">
              <w:rPr>
                <w:rFonts w:ascii="Times New Roman" w:eastAsia="Calibri" w:hAnsi="Times New Roman" w:cs="Times New Roman"/>
                <w:sz w:val="24"/>
                <w:szCs w:val="24"/>
                <w:lang w:eastAsia="ru-RU"/>
              </w:rPr>
              <w:t>2</w:t>
            </w:r>
            <w:bookmarkEnd w:id="59"/>
            <w:bookmarkEnd w:id="60"/>
          </w:p>
        </w:tc>
        <w:tc>
          <w:tcPr>
            <w:tcW w:w="2416" w:type="dxa"/>
            <w:vMerge/>
            <w:shd w:val="clear" w:color="auto" w:fill="auto"/>
            <w:vAlign w:val="center"/>
          </w:tcPr>
          <w:p w14:paraId="57CF3880" w14:textId="6900D09F" w:rsidR="0073064E" w:rsidRPr="00466F2E" w:rsidRDefault="0073064E" w:rsidP="00AC69F0">
            <w:pPr>
              <w:spacing w:after="0"/>
              <w:jc w:val="center"/>
              <w:rPr>
                <w:rFonts w:ascii="Times New Roman" w:eastAsia="Calibri" w:hAnsi="Times New Roman" w:cs="Times New Roman"/>
                <w:sz w:val="24"/>
                <w:szCs w:val="24"/>
                <w:lang w:eastAsia="ru-RU"/>
              </w:rPr>
            </w:pPr>
          </w:p>
        </w:tc>
      </w:tr>
      <w:tr w:rsidR="0073064E" w:rsidRPr="00466F2E" w14:paraId="6C26F4E9" w14:textId="77777777" w:rsidTr="000D00D1">
        <w:trPr>
          <w:trHeight w:val="286"/>
        </w:trPr>
        <w:tc>
          <w:tcPr>
            <w:tcW w:w="2310" w:type="dxa"/>
            <w:vMerge w:val="restart"/>
            <w:shd w:val="clear" w:color="auto" w:fill="auto"/>
          </w:tcPr>
          <w:p w14:paraId="3A5DDC41" w14:textId="77777777" w:rsidR="0073064E" w:rsidRDefault="0073064E" w:rsidP="00DD4BD0">
            <w:pPr>
              <w:spacing w:after="0"/>
              <w:rPr>
                <w:rFonts w:ascii="Times New Roman" w:eastAsia="Calibri" w:hAnsi="Times New Roman" w:cs="Times New Roman"/>
                <w:sz w:val="24"/>
                <w:szCs w:val="24"/>
                <w:lang w:eastAsia="ru-RU"/>
              </w:rPr>
            </w:pPr>
            <w:r w:rsidRPr="00DD4BD0">
              <w:rPr>
                <w:rFonts w:ascii="Times New Roman" w:eastAsia="Calibri" w:hAnsi="Times New Roman" w:cs="Times New Roman"/>
                <w:b/>
                <w:sz w:val="24"/>
                <w:szCs w:val="24"/>
                <w:lang w:eastAsia="ru-RU"/>
              </w:rPr>
              <w:t xml:space="preserve">Тема 3.6. </w:t>
            </w:r>
          </w:p>
          <w:p w14:paraId="6E1FCDF4" w14:textId="3DD78CE5" w:rsidR="0073064E" w:rsidRPr="00466F2E" w:rsidRDefault="0073064E" w:rsidP="00DD4BD0">
            <w:pPr>
              <w:spacing w:after="0"/>
              <w:rPr>
                <w:rFonts w:ascii="Times New Roman" w:eastAsia="Calibri" w:hAnsi="Times New Roman" w:cs="Times New Roman"/>
                <w:sz w:val="24"/>
                <w:szCs w:val="24"/>
                <w:lang w:eastAsia="ru-RU"/>
              </w:rPr>
            </w:pPr>
            <w:r w:rsidRPr="00466F2E">
              <w:rPr>
                <w:rFonts w:ascii="Times New Roman" w:eastAsia="Calibri" w:hAnsi="Times New Roman" w:cs="Times New Roman"/>
                <w:sz w:val="24"/>
                <w:szCs w:val="24"/>
                <w:lang w:eastAsia="ru-RU"/>
              </w:rPr>
              <w:t>Россия в современном мире</w:t>
            </w:r>
          </w:p>
        </w:tc>
        <w:tc>
          <w:tcPr>
            <w:tcW w:w="6866" w:type="dxa"/>
            <w:shd w:val="clear" w:color="auto" w:fill="auto"/>
          </w:tcPr>
          <w:p w14:paraId="552D06EB" w14:textId="5E6720D7" w:rsidR="0073064E" w:rsidRPr="00466F2E" w:rsidRDefault="0073064E" w:rsidP="00AC69F0">
            <w:pPr>
              <w:spacing w:after="0"/>
              <w:jc w:val="both"/>
              <w:rPr>
                <w:rFonts w:ascii="Times New Roman" w:eastAsia="Calibri" w:hAnsi="Times New Roman" w:cs="Times New Roman"/>
                <w:b/>
                <w:bCs/>
                <w:sz w:val="24"/>
                <w:szCs w:val="24"/>
                <w:lang w:eastAsia="ru-RU"/>
              </w:rPr>
            </w:pPr>
            <w:r w:rsidRPr="008A0E99">
              <w:rPr>
                <w:rFonts w:ascii="Times New Roman" w:eastAsia="Times New Roman" w:hAnsi="Times New Roman" w:cs="Times New Roman"/>
                <w:b/>
                <w:bCs/>
                <w:lang w:eastAsia="ru-RU"/>
              </w:rPr>
              <w:t>Основное</w:t>
            </w:r>
            <w:r w:rsidRPr="008A0E99">
              <w:rPr>
                <w:rFonts w:ascii="Times New Roman" w:eastAsia="Times New Roman" w:hAnsi="Times New Roman" w:cs="Times New Roman"/>
                <w:b/>
                <w:bCs/>
                <w:i/>
                <w:iCs/>
                <w:lang w:eastAsia="ru-RU"/>
              </w:rPr>
              <w:t xml:space="preserve"> </w:t>
            </w:r>
            <w:r w:rsidRPr="008A0E99">
              <w:rPr>
                <w:rFonts w:ascii="Times New Roman" w:eastAsia="Times New Roman" w:hAnsi="Times New Roman" w:cs="Times New Roman"/>
                <w:b/>
                <w:bCs/>
                <w:lang w:eastAsia="ru-RU"/>
              </w:rPr>
              <w:t>содержание</w:t>
            </w:r>
          </w:p>
        </w:tc>
        <w:tc>
          <w:tcPr>
            <w:tcW w:w="2974" w:type="dxa"/>
            <w:shd w:val="clear" w:color="auto" w:fill="auto"/>
            <w:vAlign w:val="center"/>
          </w:tcPr>
          <w:p w14:paraId="3B6F5A2F" w14:textId="5480BDA3" w:rsidR="0073064E" w:rsidRPr="00686260" w:rsidRDefault="00F5257C" w:rsidP="00AC69F0">
            <w:pPr>
              <w:spacing w:after="0"/>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8</w:t>
            </w:r>
          </w:p>
        </w:tc>
        <w:tc>
          <w:tcPr>
            <w:tcW w:w="2416" w:type="dxa"/>
            <w:vMerge w:val="restart"/>
            <w:shd w:val="clear" w:color="auto" w:fill="auto"/>
            <w:vAlign w:val="center"/>
          </w:tcPr>
          <w:p w14:paraId="139F055E" w14:textId="77777777" w:rsidR="0073064E" w:rsidRPr="00466F2E" w:rsidRDefault="0073064E" w:rsidP="00AC69F0">
            <w:pPr>
              <w:spacing w:after="0"/>
              <w:jc w:val="center"/>
              <w:rPr>
                <w:rFonts w:ascii="Times New Roman" w:eastAsia="Times New Roman" w:hAnsi="Times New Roman" w:cs="Times New Roman"/>
                <w:sz w:val="24"/>
                <w:szCs w:val="24"/>
                <w:lang w:eastAsia="ru-RU"/>
              </w:rPr>
            </w:pPr>
            <w:r w:rsidRPr="00466F2E">
              <w:rPr>
                <w:rFonts w:ascii="Times New Roman" w:eastAsia="Times New Roman" w:hAnsi="Times New Roman" w:cs="Times New Roman"/>
                <w:sz w:val="24"/>
                <w:szCs w:val="24"/>
                <w:lang w:eastAsia="ru-RU"/>
              </w:rPr>
              <w:t>ОК 01.</w:t>
            </w:r>
          </w:p>
          <w:p w14:paraId="569D9A40" w14:textId="77777777" w:rsidR="0073064E" w:rsidRPr="00466F2E" w:rsidRDefault="0073064E" w:rsidP="00AC69F0">
            <w:pPr>
              <w:spacing w:after="0"/>
              <w:jc w:val="center"/>
              <w:rPr>
                <w:rFonts w:ascii="Times New Roman" w:eastAsia="Times New Roman" w:hAnsi="Times New Roman" w:cs="Times New Roman"/>
                <w:sz w:val="24"/>
                <w:szCs w:val="24"/>
                <w:lang w:eastAsia="ru-RU"/>
              </w:rPr>
            </w:pPr>
            <w:r w:rsidRPr="00466F2E">
              <w:rPr>
                <w:rFonts w:ascii="Times New Roman" w:eastAsia="Times New Roman" w:hAnsi="Times New Roman" w:cs="Times New Roman"/>
                <w:sz w:val="24"/>
                <w:szCs w:val="24"/>
                <w:lang w:eastAsia="ru-RU"/>
              </w:rPr>
              <w:t>ОК 02.</w:t>
            </w:r>
          </w:p>
          <w:p w14:paraId="77335E71" w14:textId="77777777" w:rsidR="0073064E" w:rsidRDefault="0073064E" w:rsidP="00AC69F0">
            <w:pPr>
              <w:spacing w:after="0"/>
              <w:jc w:val="center"/>
              <w:rPr>
                <w:rFonts w:ascii="Times New Roman" w:eastAsia="Times New Roman" w:hAnsi="Times New Roman" w:cs="Times New Roman"/>
                <w:iCs/>
                <w:sz w:val="24"/>
                <w:szCs w:val="24"/>
                <w:lang w:eastAsia="ru-RU"/>
              </w:rPr>
            </w:pPr>
            <w:r w:rsidRPr="00466F2E">
              <w:rPr>
                <w:rFonts w:ascii="Times New Roman" w:eastAsia="Times New Roman" w:hAnsi="Times New Roman" w:cs="Times New Roman"/>
                <w:iCs/>
                <w:sz w:val="24"/>
                <w:szCs w:val="24"/>
                <w:lang w:eastAsia="ru-RU"/>
              </w:rPr>
              <w:t>ОК 03.</w:t>
            </w:r>
          </w:p>
          <w:p w14:paraId="08BB030D" w14:textId="77777777" w:rsidR="0073064E" w:rsidRDefault="0073064E" w:rsidP="00AC69F0">
            <w:pPr>
              <w:spacing w:after="0"/>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ЛР 5.</w:t>
            </w:r>
          </w:p>
          <w:p w14:paraId="39E39DBB" w14:textId="0970AFB7" w:rsidR="0073064E" w:rsidRPr="00466F2E" w:rsidRDefault="0073064E" w:rsidP="00AC69F0">
            <w:pPr>
              <w:spacing w:after="0"/>
              <w:jc w:val="center"/>
              <w:rPr>
                <w:rFonts w:ascii="Times New Roman" w:eastAsia="Calibri" w:hAnsi="Times New Roman" w:cs="Times New Roman"/>
                <w:sz w:val="24"/>
                <w:szCs w:val="24"/>
                <w:lang w:eastAsia="ru-RU"/>
              </w:rPr>
            </w:pPr>
            <w:r>
              <w:rPr>
                <w:rFonts w:ascii="Times New Roman" w:eastAsia="Times New Roman" w:hAnsi="Times New Roman" w:cs="Times New Roman"/>
                <w:iCs/>
                <w:sz w:val="24"/>
                <w:szCs w:val="24"/>
                <w:lang w:eastAsia="ru-RU"/>
              </w:rPr>
              <w:t>ЛР 10.</w:t>
            </w:r>
          </w:p>
        </w:tc>
      </w:tr>
      <w:tr w:rsidR="0073064E" w:rsidRPr="00466F2E" w14:paraId="1889A459" w14:textId="77777777" w:rsidTr="000D00D1">
        <w:trPr>
          <w:trHeight w:val="2094"/>
        </w:trPr>
        <w:tc>
          <w:tcPr>
            <w:tcW w:w="2310" w:type="dxa"/>
            <w:vMerge/>
            <w:shd w:val="clear" w:color="auto" w:fill="auto"/>
          </w:tcPr>
          <w:p w14:paraId="2D8E70A7" w14:textId="77777777" w:rsidR="0073064E" w:rsidRPr="00466F2E" w:rsidRDefault="0073064E" w:rsidP="00AC69F0">
            <w:pPr>
              <w:spacing w:after="0"/>
              <w:jc w:val="both"/>
              <w:rPr>
                <w:rFonts w:ascii="Times New Roman" w:eastAsia="Calibri" w:hAnsi="Times New Roman" w:cs="Times New Roman"/>
                <w:sz w:val="24"/>
                <w:szCs w:val="24"/>
                <w:lang w:eastAsia="ru-RU"/>
              </w:rPr>
            </w:pPr>
          </w:p>
        </w:tc>
        <w:tc>
          <w:tcPr>
            <w:tcW w:w="6866" w:type="dxa"/>
            <w:shd w:val="clear" w:color="auto" w:fill="auto"/>
          </w:tcPr>
          <w:p w14:paraId="12473852" w14:textId="3B93DD0A" w:rsidR="0073064E" w:rsidRPr="00466F2E" w:rsidRDefault="0073064E" w:rsidP="00AC69F0">
            <w:pPr>
              <w:spacing w:after="0"/>
              <w:jc w:val="both"/>
              <w:rPr>
                <w:rFonts w:ascii="Times New Roman" w:hAnsi="Times New Roman" w:cs="Times New Roman"/>
                <w:sz w:val="24"/>
                <w:szCs w:val="24"/>
              </w:rPr>
            </w:pPr>
            <w:r w:rsidRPr="00466F2E">
              <w:rPr>
                <w:rFonts w:ascii="Times New Roman" w:hAnsi="Times New Roman" w:cs="Times New Roman"/>
                <w:sz w:val="24"/>
                <w:szCs w:val="24"/>
              </w:rPr>
              <w:t>Россия на политической карте мира. Изменение географического, геополитического и геоэкономического положения России на рубеже XX — XXI веков. Место России в мировом хозяйстве, ее участие в международной торговле товарами и других формах внешнеэкономических связей. Особенности территориальной структуры хозяйства. География отраслей международной специализации РФ. *Развитие и размещение предприятий профильной отрасли в России</w:t>
            </w:r>
          </w:p>
        </w:tc>
        <w:tc>
          <w:tcPr>
            <w:tcW w:w="2974" w:type="dxa"/>
            <w:shd w:val="clear" w:color="auto" w:fill="auto"/>
            <w:vAlign w:val="center"/>
          </w:tcPr>
          <w:p w14:paraId="51484C1F" w14:textId="77777777" w:rsidR="0073064E" w:rsidRPr="00466F2E" w:rsidRDefault="0073064E" w:rsidP="00AC69F0">
            <w:pPr>
              <w:spacing w:after="0"/>
              <w:jc w:val="center"/>
              <w:rPr>
                <w:rFonts w:ascii="Times New Roman" w:eastAsia="Calibri" w:hAnsi="Times New Roman" w:cs="Times New Roman"/>
                <w:sz w:val="24"/>
                <w:szCs w:val="24"/>
                <w:lang w:eastAsia="ru-RU"/>
              </w:rPr>
            </w:pPr>
            <w:r w:rsidRPr="00466F2E">
              <w:rPr>
                <w:rFonts w:ascii="Times New Roman" w:eastAsia="Calibri" w:hAnsi="Times New Roman" w:cs="Times New Roman"/>
                <w:sz w:val="24"/>
                <w:szCs w:val="24"/>
                <w:lang w:eastAsia="ru-RU"/>
              </w:rPr>
              <w:t>2</w:t>
            </w:r>
          </w:p>
        </w:tc>
        <w:tc>
          <w:tcPr>
            <w:tcW w:w="2416" w:type="dxa"/>
            <w:vMerge/>
            <w:shd w:val="clear" w:color="auto" w:fill="auto"/>
            <w:vAlign w:val="center"/>
          </w:tcPr>
          <w:p w14:paraId="53E1CD31" w14:textId="0F463655" w:rsidR="0073064E" w:rsidRPr="00466F2E" w:rsidRDefault="0073064E" w:rsidP="00AC69F0">
            <w:pPr>
              <w:spacing w:after="0"/>
              <w:jc w:val="center"/>
              <w:rPr>
                <w:rFonts w:ascii="Times New Roman" w:eastAsia="Calibri" w:hAnsi="Times New Roman" w:cs="Times New Roman"/>
                <w:sz w:val="24"/>
                <w:szCs w:val="24"/>
                <w:lang w:eastAsia="ru-RU"/>
              </w:rPr>
            </w:pPr>
          </w:p>
        </w:tc>
      </w:tr>
      <w:tr w:rsidR="00F031FF" w:rsidRPr="00466F2E" w14:paraId="24FB2A12" w14:textId="77777777" w:rsidTr="000D00D1">
        <w:trPr>
          <w:trHeight w:val="90"/>
        </w:trPr>
        <w:tc>
          <w:tcPr>
            <w:tcW w:w="2310" w:type="dxa"/>
            <w:vMerge/>
            <w:shd w:val="clear" w:color="auto" w:fill="auto"/>
          </w:tcPr>
          <w:p w14:paraId="75356957" w14:textId="77777777" w:rsidR="00F031FF" w:rsidRPr="00466F2E" w:rsidRDefault="00F031FF" w:rsidP="00AC69F0">
            <w:pPr>
              <w:spacing w:after="0"/>
              <w:jc w:val="both"/>
              <w:rPr>
                <w:rFonts w:ascii="Times New Roman" w:eastAsia="Calibri" w:hAnsi="Times New Roman" w:cs="Times New Roman"/>
                <w:sz w:val="24"/>
                <w:szCs w:val="24"/>
                <w:lang w:eastAsia="ru-RU"/>
              </w:rPr>
            </w:pPr>
          </w:p>
        </w:tc>
        <w:tc>
          <w:tcPr>
            <w:tcW w:w="6866" w:type="dxa"/>
            <w:shd w:val="clear" w:color="auto" w:fill="auto"/>
          </w:tcPr>
          <w:p w14:paraId="1D171A5B" w14:textId="029D52C9" w:rsidR="00F031FF" w:rsidRPr="00747C50" w:rsidRDefault="00F031FF" w:rsidP="00AC69F0">
            <w:pPr>
              <w:spacing w:after="0"/>
              <w:jc w:val="both"/>
              <w:rPr>
                <w:rFonts w:ascii="Times New Roman" w:eastAsia="Calibri" w:hAnsi="Times New Roman" w:cs="Times New Roman"/>
                <w:b/>
                <w:bCs/>
                <w:lang w:eastAsia="ru-RU"/>
              </w:rPr>
            </w:pPr>
            <w:r w:rsidRPr="00DD4BD0">
              <w:rPr>
                <w:rFonts w:ascii="Times New Roman" w:hAnsi="Times New Roman" w:cs="Times New Roman"/>
                <w:b/>
              </w:rPr>
              <w:t>Профессионально-ориентированное содержани</w:t>
            </w:r>
            <w:r w:rsidR="00747C50">
              <w:rPr>
                <w:rFonts w:ascii="Times New Roman" w:hAnsi="Times New Roman" w:cs="Times New Roman"/>
                <w:b/>
              </w:rPr>
              <w:t>е</w:t>
            </w:r>
          </w:p>
        </w:tc>
        <w:tc>
          <w:tcPr>
            <w:tcW w:w="2974" w:type="dxa"/>
            <w:shd w:val="clear" w:color="auto" w:fill="auto"/>
            <w:vAlign w:val="center"/>
          </w:tcPr>
          <w:p w14:paraId="1A5AD054" w14:textId="3F124ACD" w:rsidR="00F031FF" w:rsidRPr="002D3B9C" w:rsidRDefault="00F031FF" w:rsidP="00AC69F0">
            <w:pPr>
              <w:spacing w:after="0"/>
              <w:jc w:val="center"/>
              <w:rPr>
                <w:rFonts w:ascii="Times New Roman" w:eastAsia="Calibri" w:hAnsi="Times New Roman" w:cs="Times New Roman"/>
                <w:b/>
                <w:sz w:val="24"/>
                <w:szCs w:val="24"/>
                <w:lang w:eastAsia="ru-RU"/>
              </w:rPr>
            </w:pPr>
            <w:r>
              <w:rPr>
                <w:rFonts w:ascii="Times New Roman" w:eastAsia="Calibri" w:hAnsi="Times New Roman" w:cs="Times New Roman"/>
                <w:b/>
                <w:iCs/>
                <w:sz w:val="24"/>
                <w:szCs w:val="24"/>
                <w:lang w:eastAsia="ru-RU"/>
              </w:rPr>
              <w:t>2</w:t>
            </w:r>
          </w:p>
        </w:tc>
        <w:tc>
          <w:tcPr>
            <w:tcW w:w="2416" w:type="dxa"/>
            <w:vMerge/>
            <w:shd w:val="clear" w:color="auto" w:fill="auto"/>
            <w:vAlign w:val="center"/>
          </w:tcPr>
          <w:p w14:paraId="28F6F3FE" w14:textId="77777777" w:rsidR="00F031FF" w:rsidRPr="00466F2E" w:rsidRDefault="00F031FF" w:rsidP="00AC69F0">
            <w:pPr>
              <w:spacing w:after="0"/>
              <w:jc w:val="center"/>
              <w:rPr>
                <w:rFonts w:ascii="Times New Roman" w:eastAsia="Calibri" w:hAnsi="Times New Roman" w:cs="Times New Roman"/>
                <w:sz w:val="24"/>
                <w:szCs w:val="24"/>
                <w:lang w:eastAsia="ru-RU"/>
              </w:rPr>
            </w:pPr>
          </w:p>
        </w:tc>
      </w:tr>
      <w:tr w:rsidR="00F031FF" w:rsidRPr="00466F2E" w14:paraId="29E68124" w14:textId="77777777" w:rsidTr="000D00D1">
        <w:trPr>
          <w:trHeight w:val="90"/>
        </w:trPr>
        <w:tc>
          <w:tcPr>
            <w:tcW w:w="2310" w:type="dxa"/>
            <w:vMerge/>
            <w:shd w:val="clear" w:color="auto" w:fill="auto"/>
          </w:tcPr>
          <w:p w14:paraId="4C626024" w14:textId="77777777" w:rsidR="00F031FF" w:rsidRPr="00466F2E" w:rsidRDefault="00F031FF" w:rsidP="00AC69F0">
            <w:pPr>
              <w:spacing w:after="0"/>
              <w:jc w:val="both"/>
              <w:rPr>
                <w:rFonts w:ascii="Times New Roman" w:eastAsia="Calibri" w:hAnsi="Times New Roman" w:cs="Times New Roman"/>
                <w:sz w:val="24"/>
                <w:szCs w:val="24"/>
                <w:lang w:eastAsia="ru-RU"/>
              </w:rPr>
            </w:pPr>
          </w:p>
        </w:tc>
        <w:tc>
          <w:tcPr>
            <w:tcW w:w="6866" w:type="dxa"/>
            <w:shd w:val="clear" w:color="auto" w:fill="auto"/>
          </w:tcPr>
          <w:p w14:paraId="750F2BE0" w14:textId="66CA56CF" w:rsidR="00F031FF" w:rsidRPr="00F5257C" w:rsidRDefault="00F031FF" w:rsidP="00AC69F0">
            <w:pPr>
              <w:spacing w:after="0"/>
              <w:jc w:val="both"/>
              <w:rPr>
                <w:rFonts w:ascii="Times New Roman" w:eastAsia="Calibri" w:hAnsi="Times New Roman" w:cs="Times New Roman"/>
                <w:bCs/>
                <w:sz w:val="24"/>
                <w:szCs w:val="24"/>
                <w:lang w:eastAsia="ru-RU"/>
              </w:rPr>
            </w:pPr>
            <w:r w:rsidRPr="00F5257C">
              <w:rPr>
                <w:rFonts w:ascii="Times New Roman" w:hAnsi="Times New Roman" w:cs="Times New Roman"/>
                <w:sz w:val="24"/>
                <w:szCs w:val="24"/>
              </w:rPr>
              <w:t>Характеристика медико-географических регионов</w:t>
            </w:r>
            <w:r w:rsidR="00F5257C" w:rsidRPr="00F5257C">
              <w:rPr>
                <w:rFonts w:ascii="Times New Roman" w:hAnsi="Times New Roman" w:cs="Times New Roman"/>
                <w:sz w:val="24"/>
                <w:szCs w:val="24"/>
              </w:rPr>
              <w:t xml:space="preserve"> </w:t>
            </w:r>
            <w:proofErr w:type="gramStart"/>
            <w:r w:rsidR="00F5257C" w:rsidRPr="00F5257C">
              <w:rPr>
                <w:rFonts w:ascii="Times New Roman" w:hAnsi="Times New Roman" w:cs="Times New Roman"/>
                <w:sz w:val="24"/>
                <w:szCs w:val="24"/>
              </w:rPr>
              <w:t xml:space="preserve">современной </w:t>
            </w:r>
            <w:r w:rsidRPr="00F5257C">
              <w:rPr>
                <w:rFonts w:ascii="Times New Roman" w:hAnsi="Times New Roman" w:cs="Times New Roman"/>
                <w:sz w:val="24"/>
                <w:szCs w:val="24"/>
              </w:rPr>
              <w:t xml:space="preserve"> России</w:t>
            </w:r>
            <w:proofErr w:type="gramEnd"/>
          </w:p>
        </w:tc>
        <w:tc>
          <w:tcPr>
            <w:tcW w:w="2974" w:type="dxa"/>
            <w:shd w:val="clear" w:color="auto" w:fill="auto"/>
            <w:vAlign w:val="center"/>
          </w:tcPr>
          <w:p w14:paraId="621338AB" w14:textId="3BCC7BA8" w:rsidR="00F031FF" w:rsidRPr="00F031FF" w:rsidRDefault="00F031FF" w:rsidP="00AC69F0">
            <w:pPr>
              <w:spacing w:after="0"/>
              <w:jc w:val="center"/>
              <w:rPr>
                <w:rFonts w:ascii="Times New Roman" w:eastAsia="Calibri" w:hAnsi="Times New Roman" w:cs="Times New Roman"/>
                <w:sz w:val="24"/>
                <w:szCs w:val="24"/>
                <w:lang w:eastAsia="ru-RU"/>
              </w:rPr>
            </w:pPr>
            <w:r w:rsidRPr="00F031FF">
              <w:rPr>
                <w:rFonts w:ascii="Times New Roman" w:eastAsia="Calibri" w:hAnsi="Times New Roman" w:cs="Times New Roman"/>
                <w:sz w:val="24"/>
                <w:szCs w:val="24"/>
                <w:lang w:eastAsia="ru-RU"/>
              </w:rPr>
              <w:t>2</w:t>
            </w:r>
          </w:p>
        </w:tc>
        <w:tc>
          <w:tcPr>
            <w:tcW w:w="2416" w:type="dxa"/>
            <w:vMerge/>
            <w:shd w:val="clear" w:color="auto" w:fill="auto"/>
            <w:vAlign w:val="center"/>
          </w:tcPr>
          <w:p w14:paraId="1671E18C" w14:textId="77777777" w:rsidR="00F031FF" w:rsidRPr="00466F2E" w:rsidRDefault="00F031FF" w:rsidP="00AC69F0">
            <w:pPr>
              <w:spacing w:after="0"/>
              <w:jc w:val="center"/>
              <w:rPr>
                <w:rFonts w:ascii="Times New Roman" w:eastAsia="Calibri" w:hAnsi="Times New Roman" w:cs="Times New Roman"/>
                <w:sz w:val="24"/>
                <w:szCs w:val="24"/>
                <w:lang w:eastAsia="ru-RU"/>
              </w:rPr>
            </w:pPr>
          </w:p>
        </w:tc>
      </w:tr>
      <w:tr w:rsidR="00F031FF" w:rsidRPr="00466F2E" w14:paraId="7A4FD494" w14:textId="77777777" w:rsidTr="000D00D1">
        <w:trPr>
          <w:trHeight w:val="90"/>
        </w:trPr>
        <w:tc>
          <w:tcPr>
            <w:tcW w:w="2310" w:type="dxa"/>
            <w:vMerge/>
            <w:shd w:val="clear" w:color="auto" w:fill="auto"/>
          </w:tcPr>
          <w:p w14:paraId="7372B21C" w14:textId="2713F447" w:rsidR="00F031FF" w:rsidRPr="00466F2E" w:rsidRDefault="00F031FF" w:rsidP="00AC69F0">
            <w:pPr>
              <w:spacing w:after="0"/>
              <w:jc w:val="both"/>
              <w:rPr>
                <w:rFonts w:ascii="Times New Roman" w:eastAsia="Calibri" w:hAnsi="Times New Roman" w:cs="Times New Roman"/>
                <w:sz w:val="24"/>
                <w:szCs w:val="24"/>
                <w:lang w:eastAsia="ru-RU"/>
              </w:rPr>
            </w:pPr>
          </w:p>
        </w:tc>
        <w:tc>
          <w:tcPr>
            <w:tcW w:w="6866" w:type="dxa"/>
            <w:shd w:val="clear" w:color="auto" w:fill="auto"/>
          </w:tcPr>
          <w:p w14:paraId="1227DCD4" w14:textId="1C138738" w:rsidR="00F031FF" w:rsidRPr="00466F2E" w:rsidRDefault="00F031FF" w:rsidP="00AC69F0">
            <w:pPr>
              <w:spacing w:after="0"/>
              <w:jc w:val="both"/>
              <w:rPr>
                <w:rFonts w:ascii="Times New Roman" w:eastAsia="Times New Roman" w:hAnsi="Times New Roman" w:cs="Times New Roman"/>
                <w:sz w:val="24"/>
                <w:szCs w:val="24"/>
              </w:rPr>
            </w:pPr>
            <w:r>
              <w:rPr>
                <w:rFonts w:ascii="Times New Roman" w:eastAsia="Calibri" w:hAnsi="Times New Roman" w:cs="Times New Roman"/>
                <w:b/>
                <w:bCs/>
                <w:lang w:eastAsia="ru-RU"/>
              </w:rPr>
              <w:t>В том числе практических</w:t>
            </w:r>
            <w:r w:rsidRPr="008A0E99">
              <w:rPr>
                <w:rFonts w:ascii="Times New Roman" w:eastAsia="Calibri" w:hAnsi="Times New Roman" w:cs="Times New Roman"/>
                <w:b/>
                <w:bCs/>
                <w:lang w:eastAsia="ru-RU"/>
              </w:rPr>
              <w:t xml:space="preserve"> </w:t>
            </w:r>
            <w:r>
              <w:rPr>
                <w:rFonts w:ascii="Times New Roman" w:eastAsia="Calibri" w:hAnsi="Times New Roman" w:cs="Times New Roman"/>
                <w:b/>
                <w:bCs/>
                <w:lang w:eastAsia="ru-RU"/>
              </w:rPr>
              <w:t>занятий</w:t>
            </w:r>
          </w:p>
        </w:tc>
        <w:tc>
          <w:tcPr>
            <w:tcW w:w="2974" w:type="dxa"/>
            <w:shd w:val="clear" w:color="auto" w:fill="auto"/>
            <w:vAlign w:val="center"/>
          </w:tcPr>
          <w:p w14:paraId="1E4F5FD9" w14:textId="61996AF8" w:rsidR="00F031FF" w:rsidRPr="002D3B9C" w:rsidRDefault="00F031FF" w:rsidP="00AC69F0">
            <w:pPr>
              <w:spacing w:after="0"/>
              <w:jc w:val="center"/>
              <w:rPr>
                <w:rFonts w:ascii="Times New Roman" w:eastAsia="Calibri" w:hAnsi="Times New Roman" w:cs="Times New Roman"/>
                <w:b/>
                <w:sz w:val="24"/>
                <w:szCs w:val="24"/>
                <w:lang w:eastAsia="ru-RU"/>
              </w:rPr>
            </w:pPr>
            <w:r w:rsidRPr="002D3B9C">
              <w:rPr>
                <w:rFonts w:ascii="Times New Roman" w:eastAsia="Calibri" w:hAnsi="Times New Roman" w:cs="Times New Roman"/>
                <w:b/>
                <w:sz w:val="24"/>
                <w:szCs w:val="24"/>
                <w:lang w:eastAsia="ru-RU"/>
              </w:rPr>
              <w:t>4</w:t>
            </w:r>
          </w:p>
        </w:tc>
        <w:tc>
          <w:tcPr>
            <w:tcW w:w="2416" w:type="dxa"/>
            <w:vMerge/>
            <w:shd w:val="clear" w:color="auto" w:fill="auto"/>
            <w:vAlign w:val="center"/>
          </w:tcPr>
          <w:p w14:paraId="661CCF76" w14:textId="77777777" w:rsidR="00F031FF" w:rsidRPr="00466F2E" w:rsidRDefault="00F031FF" w:rsidP="00AC69F0">
            <w:pPr>
              <w:spacing w:after="0"/>
              <w:jc w:val="center"/>
              <w:rPr>
                <w:rFonts w:ascii="Times New Roman" w:eastAsia="Calibri" w:hAnsi="Times New Roman" w:cs="Times New Roman"/>
                <w:sz w:val="24"/>
                <w:szCs w:val="24"/>
                <w:lang w:eastAsia="ru-RU"/>
              </w:rPr>
            </w:pPr>
          </w:p>
        </w:tc>
      </w:tr>
      <w:tr w:rsidR="00F031FF" w:rsidRPr="00466F2E" w14:paraId="53562ECF" w14:textId="77777777" w:rsidTr="000D00D1">
        <w:trPr>
          <w:trHeight w:val="90"/>
        </w:trPr>
        <w:tc>
          <w:tcPr>
            <w:tcW w:w="2310" w:type="dxa"/>
            <w:vMerge/>
            <w:shd w:val="clear" w:color="auto" w:fill="auto"/>
          </w:tcPr>
          <w:p w14:paraId="639B357D" w14:textId="77777777" w:rsidR="00F031FF" w:rsidRPr="00466F2E" w:rsidRDefault="00F031FF" w:rsidP="00AC69F0">
            <w:pPr>
              <w:spacing w:after="0"/>
              <w:jc w:val="both"/>
              <w:rPr>
                <w:rFonts w:ascii="Times New Roman" w:eastAsia="Calibri" w:hAnsi="Times New Roman" w:cs="Times New Roman"/>
                <w:sz w:val="24"/>
                <w:szCs w:val="24"/>
                <w:lang w:eastAsia="ru-RU"/>
              </w:rPr>
            </w:pPr>
          </w:p>
        </w:tc>
        <w:tc>
          <w:tcPr>
            <w:tcW w:w="6866" w:type="dxa"/>
            <w:shd w:val="clear" w:color="auto" w:fill="auto"/>
          </w:tcPr>
          <w:p w14:paraId="545FE2D6" w14:textId="04F48500" w:rsidR="00F031FF" w:rsidRPr="00466F2E" w:rsidRDefault="00F031FF" w:rsidP="00AC69F0">
            <w:pPr>
              <w:spacing w:after="0"/>
              <w:jc w:val="both"/>
              <w:rPr>
                <w:rFonts w:ascii="Times New Roman" w:hAnsi="Times New Roman" w:cs="Times New Roman"/>
                <w:sz w:val="24"/>
                <w:szCs w:val="24"/>
              </w:rPr>
            </w:pPr>
            <w:r>
              <w:rPr>
                <w:rFonts w:ascii="Times New Roman" w:hAnsi="Times New Roman" w:cs="Times New Roman"/>
                <w:sz w:val="24"/>
                <w:szCs w:val="24"/>
              </w:rPr>
              <w:t>Практическое занятие</w:t>
            </w:r>
            <w:r w:rsidRPr="00466F2E">
              <w:rPr>
                <w:rFonts w:ascii="Times New Roman" w:hAnsi="Times New Roman" w:cs="Times New Roman"/>
                <w:sz w:val="24"/>
                <w:szCs w:val="24"/>
              </w:rPr>
              <w:t xml:space="preserve"> №13: «Оценка современного геополитического и геоэкономического положения России. Определение роли России и ее отдельных регионов в международном географическом разделении труда»</w:t>
            </w:r>
          </w:p>
          <w:p w14:paraId="7D8E1131" w14:textId="78307A55" w:rsidR="00F031FF" w:rsidRPr="00466F2E" w:rsidRDefault="00F031FF" w:rsidP="00AC69F0">
            <w:pPr>
              <w:spacing w:after="0"/>
              <w:jc w:val="both"/>
              <w:rPr>
                <w:rFonts w:ascii="Times New Roman" w:hAnsi="Times New Roman" w:cs="Times New Roman"/>
                <w:sz w:val="24"/>
                <w:szCs w:val="24"/>
              </w:rPr>
            </w:pPr>
            <w:r>
              <w:rPr>
                <w:rFonts w:ascii="Times New Roman" w:hAnsi="Times New Roman" w:cs="Times New Roman"/>
                <w:sz w:val="24"/>
                <w:szCs w:val="24"/>
              </w:rPr>
              <w:t>Практическое занятие</w:t>
            </w:r>
            <w:r w:rsidRPr="00466F2E">
              <w:rPr>
                <w:rFonts w:ascii="Times New Roman" w:hAnsi="Times New Roman" w:cs="Times New Roman"/>
                <w:sz w:val="24"/>
                <w:szCs w:val="24"/>
              </w:rPr>
              <w:t xml:space="preserve"> №14: «Определение отраслевой и территориальной структуры внешней торговли товарами России»</w:t>
            </w:r>
          </w:p>
        </w:tc>
        <w:tc>
          <w:tcPr>
            <w:tcW w:w="2974" w:type="dxa"/>
            <w:shd w:val="clear" w:color="auto" w:fill="auto"/>
            <w:vAlign w:val="center"/>
          </w:tcPr>
          <w:p w14:paraId="527311EB" w14:textId="77777777" w:rsidR="00E70E58" w:rsidRDefault="00E70E58" w:rsidP="00AC69F0">
            <w:pPr>
              <w:spacing w:after="0"/>
              <w:jc w:val="center"/>
              <w:rPr>
                <w:rFonts w:ascii="Times New Roman" w:eastAsia="Calibri" w:hAnsi="Times New Roman" w:cs="Times New Roman"/>
                <w:sz w:val="24"/>
                <w:szCs w:val="24"/>
                <w:lang w:eastAsia="ru-RU"/>
              </w:rPr>
            </w:pPr>
          </w:p>
          <w:p w14:paraId="7D5B0AC2" w14:textId="77777777" w:rsidR="00F031FF" w:rsidRDefault="00E70E58" w:rsidP="00AC69F0">
            <w:pPr>
              <w:spacing w:after="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p>
          <w:p w14:paraId="4E3682C1" w14:textId="28B8BD72" w:rsidR="00E70E58" w:rsidRPr="00466F2E" w:rsidRDefault="00E70E58" w:rsidP="00AC69F0">
            <w:pPr>
              <w:spacing w:after="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p>
        </w:tc>
        <w:tc>
          <w:tcPr>
            <w:tcW w:w="2416" w:type="dxa"/>
            <w:vMerge/>
            <w:shd w:val="clear" w:color="auto" w:fill="auto"/>
            <w:vAlign w:val="center"/>
          </w:tcPr>
          <w:p w14:paraId="1C430CFE" w14:textId="77777777" w:rsidR="00F031FF" w:rsidRPr="00466F2E" w:rsidRDefault="00F031FF" w:rsidP="00AC69F0">
            <w:pPr>
              <w:spacing w:after="0"/>
              <w:jc w:val="center"/>
              <w:rPr>
                <w:rFonts w:ascii="Times New Roman" w:eastAsia="Calibri" w:hAnsi="Times New Roman" w:cs="Times New Roman"/>
                <w:sz w:val="24"/>
                <w:szCs w:val="24"/>
                <w:lang w:eastAsia="ru-RU"/>
              </w:rPr>
            </w:pPr>
          </w:p>
        </w:tc>
      </w:tr>
      <w:tr w:rsidR="00F51C74" w:rsidRPr="00466F2E" w14:paraId="10DF7333" w14:textId="77777777" w:rsidTr="000D00D1">
        <w:trPr>
          <w:trHeight w:val="90"/>
        </w:trPr>
        <w:tc>
          <w:tcPr>
            <w:tcW w:w="9176" w:type="dxa"/>
            <w:gridSpan w:val="2"/>
            <w:shd w:val="clear" w:color="auto" w:fill="auto"/>
          </w:tcPr>
          <w:p w14:paraId="2C4EA06E" w14:textId="08658A00" w:rsidR="00F51C74" w:rsidRPr="00466F2E" w:rsidRDefault="00F51C74" w:rsidP="00AC69F0">
            <w:pPr>
              <w:spacing w:after="0"/>
              <w:jc w:val="both"/>
              <w:rPr>
                <w:rFonts w:ascii="Times New Roman" w:eastAsia="Calibri" w:hAnsi="Times New Roman" w:cs="Times New Roman"/>
                <w:b/>
                <w:bCs/>
                <w:sz w:val="24"/>
                <w:szCs w:val="24"/>
                <w:lang w:eastAsia="ru-RU"/>
              </w:rPr>
            </w:pPr>
            <w:bookmarkStart w:id="61" w:name="_Toc114921386"/>
            <w:bookmarkStart w:id="62" w:name="_Toc114927881"/>
            <w:r>
              <w:rPr>
                <w:rFonts w:ascii="Times New Roman" w:eastAsia="Calibri" w:hAnsi="Times New Roman" w:cs="Times New Roman"/>
                <w:b/>
                <w:bCs/>
                <w:sz w:val="24"/>
                <w:szCs w:val="24"/>
                <w:lang w:eastAsia="ru-RU"/>
              </w:rPr>
              <w:t>Раздел 4</w:t>
            </w:r>
            <w:r w:rsidRPr="00466F2E">
              <w:rPr>
                <w:rFonts w:ascii="Times New Roman" w:eastAsia="Calibri" w:hAnsi="Times New Roman" w:cs="Times New Roman"/>
                <w:b/>
                <w:bCs/>
                <w:sz w:val="24"/>
                <w:szCs w:val="24"/>
                <w:lang w:eastAsia="ru-RU"/>
              </w:rPr>
              <w:t>. Глобальные проблемы человечества</w:t>
            </w:r>
            <w:bookmarkEnd w:id="61"/>
            <w:bookmarkEnd w:id="62"/>
          </w:p>
        </w:tc>
        <w:tc>
          <w:tcPr>
            <w:tcW w:w="2974" w:type="dxa"/>
            <w:shd w:val="clear" w:color="auto" w:fill="auto"/>
            <w:vAlign w:val="center"/>
          </w:tcPr>
          <w:p w14:paraId="5F6D5EA5" w14:textId="6446813A" w:rsidR="00F51C74" w:rsidRPr="00466F2E" w:rsidRDefault="00747C50" w:rsidP="00AC69F0">
            <w:pPr>
              <w:spacing w:after="0"/>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4</w:t>
            </w:r>
          </w:p>
        </w:tc>
        <w:tc>
          <w:tcPr>
            <w:tcW w:w="2416" w:type="dxa"/>
            <w:vMerge w:val="restart"/>
            <w:shd w:val="clear" w:color="auto" w:fill="auto"/>
            <w:vAlign w:val="center"/>
          </w:tcPr>
          <w:p w14:paraId="01D4D31C" w14:textId="77777777" w:rsidR="00F51C74" w:rsidRPr="00466F2E" w:rsidRDefault="00F51C74" w:rsidP="00AC69F0">
            <w:pPr>
              <w:spacing w:after="0"/>
              <w:jc w:val="center"/>
              <w:rPr>
                <w:rFonts w:ascii="Times New Roman" w:eastAsia="Times New Roman" w:hAnsi="Times New Roman" w:cs="Times New Roman"/>
                <w:sz w:val="24"/>
                <w:szCs w:val="24"/>
                <w:lang w:eastAsia="ru-RU"/>
              </w:rPr>
            </w:pPr>
            <w:r w:rsidRPr="00466F2E">
              <w:rPr>
                <w:rFonts w:ascii="Times New Roman" w:eastAsia="Times New Roman" w:hAnsi="Times New Roman" w:cs="Times New Roman"/>
                <w:sz w:val="24"/>
                <w:szCs w:val="24"/>
                <w:lang w:eastAsia="ru-RU"/>
              </w:rPr>
              <w:t>ОК 01.</w:t>
            </w:r>
          </w:p>
          <w:p w14:paraId="5CB3939D" w14:textId="77777777" w:rsidR="00F51C74" w:rsidRPr="00466F2E" w:rsidRDefault="00F51C74" w:rsidP="00AC69F0">
            <w:pPr>
              <w:spacing w:after="0"/>
              <w:jc w:val="center"/>
              <w:rPr>
                <w:rFonts w:ascii="Times New Roman" w:eastAsia="Times New Roman" w:hAnsi="Times New Roman" w:cs="Times New Roman"/>
                <w:sz w:val="24"/>
                <w:szCs w:val="24"/>
                <w:lang w:eastAsia="ru-RU"/>
              </w:rPr>
            </w:pPr>
            <w:r w:rsidRPr="00466F2E">
              <w:rPr>
                <w:rFonts w:ascii="Times New Roman" w:eastAsia="Times New Roman" w:hAnsi="Times New Roman" w:cs="Times New Roman"/>
                <w:sz w:val="24"/>
                <w:szCs w:val="24"/>
                <w:lang w:eastAsia="ru-RU"/>
              </w:rPr>
              <w:t>ОК 02.</w:t>
            </w:r>
          </w:p>
          <w:p w14:paraId="7032E1F3" w14:textId="77777777" w:rsidR="00F51C74" w:rsidRPr="00466F2E" w:rsidRDefault="00F51C74" w:rsidP="00AC69F0">
            <w:pPr>
              <w:spacing w:after="0"/>
              <w:jc w:val="center"/>
              <w:rPr>
                <w:rFonts w:ascii="Times New Roman" w:eastAsia="Times New Roman" w:hAnsi="Times New Roman" w:cs="Times New Roman"/>
                <w:iCs/>
                <w:sz w:val="24"/>
                <w:szCs w:val="24"/>
                <w:lang w:eastAsia="ru-RU"/>
              </w:rPr>
            </w:pPr>
            <w:r w:rsidRPr="00466F2E">
              <w:rPr>
                <w:rFonts w:ascii="Times New Roman" w:eastAsia="Times New Roman" w:hAnsi="Times New Roman" w:cs="Times New Roman"/>
                <w:iCs/>
                <w:sz w:val="24"/>
                <w:szCs w:val="24"/>
                <w:lang w:eastAsia="ru-RU"/>
              </w:rPr>
              <w:t>ОК 03.</w:t>
            </w:r>
          </w:p>
          <w:p w14:paraId="6B13180B" w14:textId="77777777" w:rsidR="00F51C74" w:rsidRPr="00466F2E" w:rsidRDefault="00F51C74" w:rsidP="00AC69F0">
            <w:pPr>
              <w:spacing w:after="0"/>
              <w:jc w:val="center"/>
              <w:rPr>
                <w:rFonts w:ascii="Times New Roman" w:eastAsia="Times New Roman" w:hAnsi="Times New Roman" w:cs="Times New Roman"/>
                <w:sz w:val="24"/>
                <w:szCs w:val="24"/>
                <w:lang w:eastAsia="ru-RU"/>
              </w:rPr>
            </w:pPr>
            <w:r w:rsidRPr="00466F2E">
              <w:rPr>
                <w:rFonts w:ascii="Times New Roman" w:eastAsia="Times New Roman" w:hAnsi="Times New Roman" w:cs="Times New Roman"/>
                <w:sz w:val="24"/>
                <w:szCs w:val="24"/>
                <w:lang w:eastAsia="ru-RU"/>
              </w:rPr>
              <w:t>ОК 04.</w:t>
            </w:r>
          </w:p>
          <w:p w14:paraId="568E4612" w14:textId="77777777" w:rsidR="00F51C74" w:rsidRPr="00466F2E" w:rsidRDefault="00F51C74" w:rsidP="00AC69F0">
            <w:pPr>
              <w:spacing w:after="0"/>
              <w:jc w:val="center"/>
              <w:rPr>
                <w:rFonts w:ascii="Times New Roman" w:eastAsia="Times New Roman" w:hAnsi="Times New Roman" w:cs="Times New Roman"/>
                <w:sz w:val="24"/>
                <w:szCs w:val="24"/>
                <w:lang w:eastAsia="ru-RU"/>
              </w:rPr>
            </w:pPr>
            <w:r w:rsidRPr="00466F2E">
              <w:rPr>
                <w:rFonts w:ascii="Times New Roman" w:eastAsia="Times New Roman" w:hAnsi="Times New Roman" w:cs="Times New Roman"/>
                <w:sz w:val="24"/>
                <w:szCs w:val="24"/>
                <w:lang w:eastAsia="ru-RU"/>
              </w:rPr>
              <w:t>ОК 05.</w:t>
            </w:r>
          </w:p>
          <w:p w14:paraId="2B2305EB" w14:textId="77777777" w:rsidR="00F51C74" w:rsidRPr="00466F2E" w:rsidRDefault="00F51C74" w:rsidP="00AC69F0">
            <w:pPr>
              <w:spacing w:after="0"/>
              <w:jc w:val="center"/>
              <w:rPr>
                <w:rFonts w:ascii="Times New Roman" w:eastAsia="Times New Roman" w:hAnsi="Times New Roman" w:cs="Times New Roman"/>
                <w:sz w:val="24"/>
                <w:szCs w:val="24"/>
                <w:lang w:eastAsia="ru-RU"/>
              </w:rPr>
            </w:pPr>
            <w:r w:rsidRPr="00466F2E">
              <w:rPr>
                <w:rFonts w:ascii="Times New Roman" w:eastAsia="Times New Roman" w:hAnsi="Times New Roman" w:cs="Times New Roman"/>
                <w:iCs/>
                <w:sz w:val="24"/>
                <w:szCs w:val="24"/>
                <w:lang w:eastAsia="ru-RU"/>
              </w:rPr>
              <w:t>ОК 06.</w:t>
            </w:r>
          </w:p>
          <w:p w14:paraId="2568CA62" w14:textId="77777777" w:rsidR="00F51C74" w:rsidRDefault="00F51C74" w:rsidP="00AC69F0">
            <w:pPr>
              <w:spacing w:after="0"/>
              <w:jc w:val="center"/>
              <w:rPr>
                <w:rFonts w:ascii="Times New Roman" w:eastAsia="Times New Roman" w:hAnsi="Times New Roman" w:cs="Times New Roman"/>
                <w:sz w:val="24"/>
                <w:szCs w:val="24"/>
                <w:lang w:eastAsia="ru-RU"/>
              </w:rPr>
            </w:pPr>
            <w:r w:rsidRPr="00466F2E">
              <w:rPr>
                <w:rFonts w:ascii="Times New Roman" w:eastAsia="Times New Roman" w:hAnsi="Times New Roman" w:cs="Times New Roman"/>
                <w:sz w:val="24"/>
                <w:szCs w:val="24"/>
                <w:lang w:eastAsia="ru-RU"/>
              </w:rPr>
              <w:t>ОК 07.</w:t>
            </w:r>
          </w:p>
          <w:p w14:paraId="79A6D8FE" w14:textId="4028DC88" w:rsidR="00F51C74" w:rsidRPr="00466F2E" w:rsidRDefault="00F51C74" w:rsidP="00AC69F0">
            <w:pPr>
              <w:spacing w:after="0"/>
              <w:jc w:val="center"/>
              <w:rPr>
                <w:rFonts w:ascii="Times New Roman" w:eastAsia="Calibri" w:hAnsi="Times New Roman" w:cs="Times New Roman"/>
                <w:b/>
                <w:bCs/>
                <w:sz w:val="24"/>
                <w:szCs w:val="24"/>
                <w:lang w:eastAsia="ru-RU"/>
              </w:rPr>
            </w:pPr>
            <w:r>
              <w:rPr>
                <w:rFonts w:ascii="Times New Roman" w:eastAsia="Times New Roman" w:hAnsi="Times New Roman" w:cs="Times New Roman"/>
                <w:sz w:val="24"/>
                <w:szCs w:val="24"/>
                <w:lang w:eastAsia="ru-RU"/>
              </w:rPr>
              <w:t>ЛР 5.</w:t>
            </w:r>
          </w:p>
        </w:tc>
      </w:tr>
      <w:tr w:rsidR="00F51C74" w:rsidRPr="00466F2E" w14:paraId="16A463C3" w14:textId="77777777" w:rsidTr="000D00D1">
        <w:trPr>
          <w:trHeight w:val="90"/>
        </w:trPr>
        <w:tc>
          <w:tcPr>
            <w:tcW w:w="2310" w:type="dxa"/>
            <w:vMerge w:val="restart"/>
            <w:shd w:val="clear" w:color="auto" w:fill="auto"/>
          </w:tcPr>
          <w:p w14:paraId="675326CB" w14:textId="5240E66A" w:rsidR="00F51C74" w:rsidRPr="00466F2E" w:rsidRDefault="00F51C74" w:rsidP="00DD4BD0">
            <w:pPr>
              <w:spacing w:after="0"/>
              <w:rPr>
                <w:rFonts w:ascii="Times New Roman" w:eastAsia="Calibri" w:hAnsi="Times New Roman" w:cs="Times New Roman"/>
                <w:sz w:val="24"/>
                <w:szCs w:val="24"/>
                <w:lang w:eastAsia="ru-RU"/>
              </w:rPr>
            </w:pPr>
            <w:bookmarkStart w:id="63" w:name="_Toc114921388"/>
            <w:bookmarkStart w:id="64" w:name="_Toc114927883"/>
            <w:r>
              <w:rPr>
                <w:rFonts w:ascii="Times New Roman" w:eastAsia="Calibri" w:hAnsi="Times New Roman" w:cs="Times New Roman"/>
                <w:b/>
                <w:sz w:val="24"/>
                <w:szCs w:val="24"/>
                <w:lang w:eastAsia="ru-RU"/>
              </w:rPr>
              <w:t>Тема 4</w:t>
            </w:r>
            <w:r w:rsidRPr="00DD4BD0">
              <w:rPr>
                <w:rFonts w:ascii="Times New Roman" w:eastAsia="Calibri" w:hAnsi="Times New Roman" w:cs="Times New Roman"/>
                <w:b/>
                <w:sz w:val="24"/>
                <w:szCs w:val="24"/>
                <w:lang w:eastAsia="ru-RU"/>
              </w:rPr>
              <w:t xml:space="preserve">.1. </w:t>
            </w:r>
            <w:r w:rsidRPr="00466F2E">
              <w:rPr>
                <w:rFonts w:ascii="Times New Roman" w:eastAsia="Calibri" w:hAnsi="Times New Roman" w:cs="Times New Roman"/>
                <w:sz w:val="24"/>
                <w:szCs w:val="24"/>
                <w:lang w:eastAsia="ru-RU"/>
              </w:rPr>
              <w:t>Классификация глобальных проблем. Глобальные прогнозы, гипотезы и проекты</w:t>
            </w:r>
            <w:bookmarkEnd w:id="63"/>
            <w:bookmarkEnd w:id="64"/>
          </w:p>
        </w:tc>
        <w:tc>
          <w:tcPr>
            <w:tcW w:w="6866" w:type="dxa"/>
            <w:shd w:val="clear" w:color="auto" w:fill="auto"/>
          </w:tcPr>
          <w:p w14:paraId="7C042D95" w14:textId="6E76DE10" w:rsidR="00F51C74" w:rsidRPr="00466F2E" w:rsidRDefault="00F51C74" w:rsidP="00AC69F0">
            <w:pPr>
              <w:spacing w:after="0"/>
              <w:jc w:val="both"/>
              <w:rPr>
                <w:rFonts w:ascii="Times New Roman" w:eastAsia="Calibri" w:hAnsi="Times New Roman" w:cs="Times New Roman"/>
                <w:b/>
                <w:bCs/>
                <w:sz w:val="24"/>
                <w:szCs w:val="24"/>
                <w:lang w:eastAsia="ru-RU"/>
              </w:rPr>
            </w:pPr>
            <w:r w:rsidRPr="008A0E99">
              <w:rPr>
                <w:rFonts w:ascii="Times New Roman" w:eastAsia="Times New Roman" w:hAnsi="Times New Roman" w:cs="Times New Roman"/>
                <w:b/>
                <w:bCs/>
                <w:lang w:eastAsia="ru-RU"/>
              </w:rPr>
              <w:t>Основное</w:t>
            </w:r>
            <w:r w:rsidRPr="008A0E99">
              <w:rPr>
                <w:rFonts w:ascii="Times New Roman" w:eastAsia="Times New Roman" w:hAnsi="Times New Roman" w:cs="Times New Roman"/>
                <w:b/>
                <w:bCs/>
                <w:i/>
                <w:iCs/>
                <w:lang w:eastAsia="ru-RU"/>
              </w:rPr>
              <w:t xml:space="preserve"> </w:t>
            </w:r>
            <w:r w:rsidRPr="008A0E99">
              <w:rPr>
                <w:rFonts w:ascii="Times New Roman" w:eastAsia="Times New Roman" w:hAnsi="Times New Roman" w:cs="Times New Roman"/>
                <w:b/>
                <w:bCs/>
                <w:lang w:eastAsia="ru-RU"/>
              </w:rPr>
              <w:t>содержание</w:t>
            </w:r>
          </w:p>
        </w:tc>
        <w:tc>
          <w:tcPr>
            <w:tcW w:w="2974" w:type="dxa"/>
            <w:shd w:val="clear" w:color="auto" w:fill="auto"/>
            <w:vAlign w:val="center"/>
          </w:tcPr>
          <w:p w14:paraId="4755A64A" w14:textId="3EEBDD46" w:rsidR="00F51C74" w:rsidRPr="00466F2E" w:rsidRDefault="00F51C74" w:rsidP="00AC69F0">
            <w:pPr>
              <w:spacing w:after="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p>
        </w:tc>
        <w:tc>
          <w:tcPr>
            <w:tcW w:w="2416" w:type="dxa"/>
            <w:vMerge/>
            <w:shd w:val="clear" w:color="auto" w:fill="auto"/>
            <w:vAlign w:val="center"/>
          </w:tcPr>
          <w:p w14:paraId="3BD933C8" w14:textId="77777777" w:rsidR="00F51C74" w:rsidRPr="00466F2E" w:rsidRDefault="00F51C74" w:rsidP="00AC69F0">
            <w:pPr>
              <w:spacing w:after="0"/>
              <w:jc w:val="center"/>
              <w:rPr>
                <w:rFonts w:ascii="Times New Roman" w:eastAsia="Calibri" w:hAnsi="Times New Roman" w:cs="Times New Roman"/>
                <w:sz w:val="24"/>
                <w:szCs w:val="24"/>
                <w:lang w:eastAsia="ru-RU"/>
              </w:rPr>
            </w:pPr>
          </w:p>
        </w:tc>
      </w:tr>
      <w:tr w:rsidR="00F51C74" w:rsidRPr="00466F2E" w14:paraId="5EC82FAC" w14:textId="77777777" w:rsidTr="000D00D1">
        <w:trPr>
          <w:trHeight w:val="90"/>
        </w:trPr>
        <w:tc>
          <w:tcPr>
            <w:tcW w:w="2310" w:type="dxa"/>
            <w:vMerge/>
            <w:shd w:val="clear" w:color="auto" w:fill="auto"/>
          </w:tcPr>
          <w:p w14:paraId="3B93FD17" w14:textId="77777777" w:rsidR="00F51C74" w:rsidRPr="00466F2E" w:rsidRDefault="00F51C74" w:rsidP="00AC69F0">
            <w:pPr>
              <w:spacing w:after="0"/>
              <w:jc w:val="both"/>
              <w:rPr>
                <w:rFonts w:ascii="Times New Roman" w:eastAsia="Calibri" w:hAnsi="Times New Roman" w:cs="Times New Roman"/>
                <w:sz w:val="24"/>
                <w:szCs w:val="24"/>
                <w:lang w:eastAsia="ru-RU"/>
              </w:rPr>
            </w:pPr>
          </w:p>
        </w:tc>
        <w:tc>
          <w:tcPr>
            <w:tcW w:w="6866" w:type="dxa"/>
            <w:shd w:val="clear" w:color="auto" w:fill="auto"/>
          </w:tcPr>
          <w:p w14:paraId="28D21EDD" w14:textId="77777777" w:rsidR="00F51C74" w:rsidRPr="00466F2E" w:rsidRDefault="00F51C74" w:rsidP="00AC69F0">
            <w:pPr>
              <w:spacing w:after="0"/>
              <w:jc w:val="both"/>
              <w:rPr>
                <w:rFonts w:ascii="Times New Roman" w:eastAsia="Calibri" w:hAnsi="Times New Roman" w:cs="Times New Roman"/>
                <w:sz w:val="24"/>
                <w:szCs w:val="24"/>
              </w:rPr>
            </w:pPr>
            <w:bookmarkStart w:id="65" w:name="_Toc114921390"/>
            <w:bookmarkStart w:id="66" w:name="_Toc114927885"/>
            <w:r w:rsidRPr="00466F2E">
              <w:rPr>
                <w:rFonts w:ascii="Times New Roman" w:hAnsi="Times New Roman" w:cs="Times New Roman"/>
                <w:sz w:val="24"/>
                <w:szCs w:val="24"/>
              </w:rPr>
              <w:t>Глобальные проблемы человечества. Глобальные процессы.</w:t>
            </w:r>
            <w:bookmarkEnd w:id="65"/>
            <w:bookmarkEnd w:id="66"/>
            <w:r w:rsidRPr="00466F2E">
              <w:rPr>
                <w:rFonts w:ascii="Times New Roman" w:hAnsi="Times New Roman" w:cs="Times New Roman"/>
                <w:sz w:val="24"/>
                <w:szCs w:val="24"/>
              </w:rPr>
              <w:t xml:space="preserve"> </w:t>
            </w:r>
          </w:p>
          <w:p w14:paraId="1FF6B9F0" w14:textId="77777777" w:rsidR="00F51C74" w:rsidRPr="00466F2E" w:rsidRDefault="00F51C74" w:rsidP="00AC69F0">
            <w:pPr>
              <w:spacing w:after="0"/>
              <w:jc w:val="both"/>
              <w:rPr>
                <w:rFonts w:ascii="Times New Roman" w:hAnsi="Times New Roman" w:cs="Times New Roman"/>
                <w:sz w:val="24"/>
                <w:szCs w:val="24"/>
              </w:rPr>
            </w:pPr>
            <w:bookmarkStart w:id="67" w:name="_Toc114921391"/>
            <w:bookmarkStart w:id="68" w:name="_Toc114927886"/>
            <w:r w:rsidRPr="00466F2E">
              <w:rPr>
                <w:rFonts w:ascii="Times New Roman" w:hAnsi="Times New Roman" w:cs="Times New Roman"/>
                <w:sz w:val="24"/>
                <w:szCs w:val="24"/>
              </w:rPr>
              <w:t xml:space="preserve">Континентальные, региональные, зональные, локальные проявления глобальных процессов. Понятие о глобальных проблемах современности — естественно-научных и общественных. Сырьевая, энергетическая, демографическая, продовольственная и экологическая проблемы как особо приоритетные, возможные пути их решения. Проблема преодоления отсталости развивающихся стран. *Влияние предприятий профильной отрасли на глобальные проблемы. </w:t>
            </w:r>
          </w:p>
          <w:p w14:paraId="5747E1C3" w14:textId="77777777" w:rsidR="00F51C74" w:rsidRPr="00466F2E" w:rsidRDefault="00F51C74" w:rsidP="00AC69F0">
            <w:pPr>
              <w:spacing w:after="0"/>
              <w:jc w:val="both"/>
              <w:rPr>
                <w:rFonts w:ascii="Times New Roman" w:hAnsi="Times New Roman" w:cs="Times New Roman"/>
                <w:sz w:val="24"/>
                <w:szCs w:val="24"/>
              </w:rPr>
            </w:pPr>
            <w:r w:rsidRPr="00466F2E">
              <w:rPr>
                <w:rFonts w:ascii="Times New Roman" w:hAnsi="Times New Roman" w:cs="Times New Roman"/>
                <w:sz w:val="24"/>
                <w:szCs w:val="24"/>
              </w:rPr>
              <w:t>Роль географии в решении глобальных проблем человечества</w:t>
            </w:r>
            <w:bookmarkEnd w:id="67"/>
            <w:bookmarkEnd w:id="68"/>
            <w:r w:rsidRPr="00466F2E">
              <w:rPr>
                <w:rFonts w:ascii="Times New Roman" w:hAnsi="Times New Roman" w:cs="Times New Roman"/>
                <w:sz w:val="24"/>
                <w:szCs w:val="24"/>
              </w:rPr>
              <w:t xml:space="preserve"> </w:t>
            </w:r>
          </w:p>
        </w:tc>
        <w:tc>
          <w:tcPr>
            <w:tcW w:w="2974" w:type="dxa"/>
            <w:shd w:val="clear" w:color="auto" w:fill="auto"/>
            <w:vAlign w:val="center"/>
          </w:tcPr>
          <w:p w14:paraId="7BACCACE" w14:textId="77777777" w:rsidR="00F51C74" w:rsidRPr="00466F2E" w:rsidRDefault="00F51C74" w:rsidP="00AC69F0">
            <w:pPr>
              <w:spacing w:after="0"/>
              <w:jc w:val="center"/>
              <w:rPr>
                <w:rFonts w:ascii="Times New Roman" w:eastAsia="Calibri" w:hAnsi="Times New Roman" w:cs="Times New Roman"/>
                <w:sz w:val="24"/>
                <w:szCs w:val="24"/>
                <w:lang w:eastAsia="ru-RU"/>
              </w:rPr>
            </w:pPr>
            <w:bookmarkStart w:id="69" w:name="_Toc114921392"/>
            <w:bookmarkStart w:id="70" w:name="_Toc114927887"/>
            <w:r w:rsidRPr="00466F2E">
              <w:rPr>
                <w:rFonts w:ascii="Times New Roman" w:eastAsia="Calibri" w:hAnsi="Times New Roman" w:cs="Times New Roman"/>
                <w:sz w:val="24"/>
                <w:szCs w:val="24"/>
                <w:lang w:eastAsia="ru-RU"/>
              </w:rPr>
              <w:t>2</w:t>
            </w:r>
            <w:bookmarkEnd w:id="69"/>
            <w:bookmarkEnd w:id="70"/>
          </w:p>
        </w:tc>
        <w:tc>
          <w:tcPr>
            <w:tcW w:w="2416" w:type="dxa"/>
            <w:vMerge/>
            <w:shd w:val="clear" w:color="auto" w:fill="auto"/>
            <w:vAlign w:val="center"/>
          </w:tcPr>
          <w:p w14:paraId="2EED404A" w14:textId="77777777" w:rsidR="00F51C74" w:rsidRPr="00466F2E" w:rsidRDefault="00F51C74" w:rsidP="00AC69F0">
            <w:pPr>
              <w:spacing w:after="0"/>
              <w:jc w:val="center"/>
              <w:rPr>
                <w:rFonts w:ascii="Times New Roman" w:eastAsia="Calibri" w:hAnsi="Times New Roman" w:cs="Times New Roman"/>
                <w:sz w:val="24"/>
                <w:szCs w:val="24"/>
                <w:lang w:eastAsia="ru-RU"/>
              </w:rPr>
            </w:pPr>
          </w:p>
        </w:tc>
      </w:tr>
      <w:tr w:rsidR="00F51C74" w:rsidRPr="00466F2E" w14:paraId="7EC2D691" w14:textId="77777777" w:rsidTr="000D00D1">
        <w:trPr>
          <w:trHeight w:val="90"/>
        </w:trPr>
        <w:tc>
          <w:tcPr>
            <w:tcW w:w="2310" w:type="dxa"/>
            <w:vMerge/>
            <w:shd w:val="clear" w:color="auto" w:fill="auto"/>
          </w:tcPr>
          <w:p w14:paraId="543CC577" w14:textId="77777777" w:rsidR="00F51C74" w:rsidRPr="00466F2E" w:rsidRDefault="00F51C74" w:rsidP="00AC69F0">
            <w:pPr>
              <w:spacing w:after="0"/>
              <w:jc w:val="both"/>
              <w:rPr>
                <w:rFonts w:ascii="Times New Roman" w:eastAsia="Calibri" w:hAnsi="Times New Roman" w:cs="Times New Roman"/>
                <w:sz w:val="24"/>
                <w:szCs w:val="24"/>
                <w:lang w:eastAsia="ru-RU"/>
              </w:rPr>
            </w:pPr>
          </w:p>
        </w:tc>
        <w:tc>
          <w:tcPr>
            <w:tcW w:w="6866" w:type="dxa"/>
            <w:shd w:val="clear" w:color="auto" w:fill="auto"/>
          </w:tcPr>
          <w:p w14:paraId="3A7043F7" w14:textId="2F2DA3C1" w:rsidR="00F51C74" w:rsidRPr="00747C50" w:rsidRDefault="00F51C74" w:rsidP="00AC69F0">
            <w:pPr>
              <w:spacing w:after="0"/>
              <w:jc w:val="both"/>
              <w:rPr>
                <w:rFonts w:ascii="Times New Roman" w:hAnsi="Times New Roman" w:cs="Times New Roman"/>
                <w:sz w:val="24"/>
                <w:szCs w:val="24"/>
              </w:rPr>
            </w:pPr>
            <w:r w:rsidRPr="00DD4BD0">
              <w:rPr>
                <w:rFonts w:ascii="Times New Roman" w:hAnsi="Times New Roman" w:cs="Times New Roman"/>
                <w:b/>
              </w:rPr>
              <w:t>Профессионально-ориентированное содержани</w:t>
            </w:r>
            <w:r w:rsidR="00747C50">
              <w:rPr>
                <w:rFonts w:ascii="Times New Roman" w:hAnsi="Times New Roman" w:cs="Times New Roman"/>
                <w:b/>
              </w:rPr>
              <w:t>е</w:t>
            </w:r>
          </w:p>
        </w:tc>
        <w:tc>
          <w:tcPr>
            <w:tcW w:w="2974" w:type="dxa"/>
            <w:shd w:val="clear" w:color="auto" w:fill="auto"/>
            <w:vAlign w:val="center"/>
          </w:tcPr>
          <w:p w14:paraId="7FEC3D7B" w14:textId="3BF939DE" w:rsidR="00F51C74" w:rsidRPr="00466F2E" w:rsidRDefault="00F51C74" w:rsidP="00AC69F0">
            <w:pPr>
              <w:spacing w:after="0"/>
              <w:jc w:val="center"/>
              <w:rPr>
                <w:rFonts w:ascii="Times New Roman" w:eastAsia="Calibri" w:hAnsi="Times New Roman" w:cs="Times New Roman"/>
                <w:sz w:val="24"/>
                <w:szCs w:val="24"/>
                <w:lang w:eastAsia="ru-RU"/>
              </w:rPr>
            </w:pPr>
            <w:r>
              <w:rPr>
                <w:rFonts w:ascii="Times New Roman" w:eastAsia="Calibri" w:hAnsi="Times New Roman" w:cs="Times New Roman"/>
                <w:b/>
                <w:iCs/>
                <w:sz w:val="24"/>
                <w:szCs w:val="24"/>
                <w:lang w:eastAsia="ru-RU"/>
              </w:rPr>
              <w:t>2</w:t>
            </w:r>
          </w:p>
        </w:tc>
        <w:tc>
          <w:tcPr>
            <w:tcW w:w="2416" w:type="dxa"/>
            <w:vMerge/>
            <w:shd w:val="clear" w:color="auto" w:fill="auto"/>
            <w:vAlign w:val="center"/>
          </w:tcPr>
          <w:p w14:paraId="24FFA753" w14:textId="77777777" w:rsidR="00F51C74" w:rsidRPr="00466F2E" w:rsidRDefault="00F51C74" w:rsidP="00AC69F0">
            <w:pPr>
              <w:spacing w:after="0"/>
              <w:jc w:val="center"/>
              <w:rPr>
                <w:rFonts w:ascii="Times New Roman" w:eastAsia="Calibri" w:hAnsi="Times New Roman" w:cs="Times New Roman"/>
                <w:sz w:val="24"/>
                <w:szCs w:val="24"/>
                <w:lang w:eastAsia="ru-RU"/>
              </w:rPr>
            </w:pPr>
          </w:p>
        </w:tc>
      </w:tr>
      <w:tr w:rsidR="00F51C74" w:rsidRPr="00466F2E" w14:paraId="49A03B6C" w14:textId="77777777" w:rsidTr="000D00D1">
        <w:trPr>
          <w:trHeight w:val="90"/>
        </w:trPr>
        <w:tc>
          <w:tcPr>
            <w:tcW w:w="2310" w:type="dxa"/>
            <w:vMerge/>
            <w:shd w:val="clear" w:color="auto" w:fill="auto"/>
          </w:tcPr>
          <w:p w14:paraId="14393024" w14:textId="77777777" w:rsidR="00F51C74" w:rsidRPr="00466F2E" w:rsidRDefault="00F51C74" w:rsidP="00AC69F0">
            <w:pPr>
              <w:spacing w:after="0"/>
              <w:jc w:val="both"/>
              <w:rPr>
                <w:rFonts w:ascii="Times New Roman" w:eastAsia="Calibri" w:hAnsi="Times New Roman" w:cs="Times New Roman"/>
                <w:sz w:val="24"/>
                <w:szCs w:val="24"/>
                <w:lang w:eastAsia="ru-RU"/>
              </w:rPr>
            </w:pPr>
          </w:p>
        </w:tc>
        <w:tc>
          <w:tcPr>
            <w:tcW w:w="6866" w:type="dxa"/>
            <w:shd w:val="clear" w:color="auto" w:fill="auto"/>
          </w:tcPr>
          <w:p w14:paraId="70F89657" w14:textId="515489E1" w:rsidR="00F51C74" w:rsidRPr="00306947" w:rsidRDefault="00306947" w:rsidP="00AC69F0">
            <w:pPr>
              <w:spacing w:after="0"/>
              <w:jc w:val="both"/>
              <w:rPr>
                <w:rFonts w:ascii="Times New Roman" w:hAnsi="Times New Roman" w:cs="Times New Roman"/>
                <w:sz w:val="24"/>
                <w:szCs w:val="24"/>
              </w:rPr>
            </w:pPr>
            <w:r w:rsidRPr="00306947">
              <w:rPr>
                <w:rFonts w:ascii="Times New Roman" w:hAnsi="Times New Roman" w:cs="Times New Roman"/>
                <w:sz w:val="24"/>
                <w:szCs w:val="24"/>
              </w:rPr>
              <w:t>Эколого-географические особенности болезней, вызываемых живыми возбудителями.</w:t>
            </w:r>
          </w:p>
        </w:tc>
        <w:tc>
          <w:tcPr>
            <w:tcW w:w="2974" w:type="dxa"/>
            <w:shd w:val="clear" w:color="auto" w:fill="auto"/>
            <w:vAlign w:val="center"/>
          </w:tcPr>
          <w:p w14:paraId="0BAC6977" w14:textId="632DDF8D" w:rsidR="00F51C74" w:rsidRPr="00466F2E" w:rsidRDefault="00F51C74" w:rsidP="00AC69F0">
            <w:pPr>
              <w:spacing w:after="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p>
        </w:tc>
        <w:tc>
          <w:tcPr>
            <w:tcW w:w="2416" w:type="dxa"/>
            <w:vMerge/>
            <w:shd w:val="clear" w:color="auto" w:fill="auto"/>
            <w:vAlign w:val="center"/>
          </w:tcPr>
          <w:p w14:paraId="7056B665" w14:textId="77777777" w:rsidR="00F51C74" w:rsidRPr="00466F2E" w:rsidRDefault="00F51C74" w:rsidP="00AC69F0">
            <w:pPr>
              <w:spacing w:after="0"/>
              <w:jc w:val="center"/>
              <w:rPr>
                <w:rFonts w:ascii="Times New Roman" w:eastAsia="Calibri" w:hAnsi="Times New Roman" w:cs="Times New Roman"/>
                <w:sz w:val="24"/>
                <w:szCs w:val="24"/>
                <w:lang w:eastAsia="ru-RU"/>
              </w:rPr>
            </w:pPr>
          </w:p>
        </w:tc>
      </w:tr>
      <w:tr w:rsidR="00F51C74" w:rsidRPr="00466F2E" w14:paraId="7C32BDB7" w14:textId="77777777" w:rsidTr="000D00D1">
        <w:trPr>
          <w:trHeight w:val="276"/>
        </w:trPr>
        <w:tc>
          <w:tcPr>
            <w:tcW w:w="9176" w:type="dxa"/>
            <w:gridSpan w:val="2"/>
            <w:shd w:val="clear" w:color="auto" w:fill="auto"/>
          </w:tcPr>
          <w:p w14:paraId="40D9BCB1" w14:textId="77777777" w:rsidR="00F51C74" w:rsidRPr="00466F2E" w:rsidRDefault="00F51C74" w:rsidP="00AC69F0">
            <w:pPr>
              <w:spacing w:after="0"/>
              <w:jc w:val="both"/>
              <w:rPr>
                <w:rFonts w:ascii="Times New Roman" w:eastAsia="Times New Roman" w:hAnsi="Times New Roman" w:cs="Times New Roman"/>
                <w:sz w:val="24"/>
                <w:szCs w:val="24"/>
              </w:rPr>
            </w:pPr>
            <w:r w:rsidRPr="00466F2E">
              <w:rPr>
                <w:rFonts w:ascii="Times New Roman" w:hAnsi="Times New Roman" w:cs="Times New Roman"/>
                <w:sz w:val="24"/>
                <w:szCs w:val="24"/>
              </w:rPr>
              <w:t>Дифференцированный зачет</w:t>
            </w:r>
          </w:p>
        </w:tc>
        <w:tc>
          <w:tcPr>
            <w:tcW w:w="2974" w:type="dxa"/>
            <w:shd w:val="clear" w:color="auto" w:fill="auto"/>
            <w:vAlign w:val="center"/>
          </w:tcPr>
          <w:p w14:paraId="7C2898A8" w14:textId="77777777" w:rsidR="00F51C74" w:rsidRPr="00466F2E" w:rsidRDefault="00F51C74" w:rsidP="00AC69F0">
            <w:pPr>
              <w:spacing w:after="0"/>
              <w:jc w:val="center"/>
              <w:rPr>
                <w:rFonts w:ascii="Times New Roman" w:eastAsia="Calibri" w:hAnsi="Times New Roman" w:cs="Times New Roman"/>
                <w:sz w:val="24"/>
                <w:szCs w:val="24"/>
                <w:lang w:eastAsia="ru-RU"/>
              </w:rPr>
            </w:pPr>
            <w:bookmarkStart w:id="71" w:name="_Toc114921403"/>
            <w:bookmarkStart w:id="72" w:name="_Toc114927898"/>
            <w:r w:rsidRPr="00466F2E">
              <w:rPr>
                <w:rFonts w:ascii="Times New Roman" w:eastAsia="Calibri" w:hAnsi="Times New Roman" w:cs="Times New Roman"/>
                <w:sz w:val="24"/>
                <w:szCs w:val="24"/>
                <w:lang w:eastAsia="ru-RU"/>
              </w:rPr>
              <w:t>2</w:t>
            </w:r>
            <w:bookmarkEnd w:id="71"/>
            <w:bookmarkEnd w:id="72"/>
          </w:p>
        </w:tc>
        <w:tc>
          <w:tcPr>
            <w:tcW w:w="2416" w:type="dxa"/>
            <w:vMerge w:val="restart"/>
            <w:shd w:val="clear" w:color="auto" w:fill="auto"/>
            <w:vAlign w:val="center"/>
          </w:tcPr>
          <w:p w14:paraId="3C755460" w14:textId="77777777" w:rsidR="00F51C74" w:rsidRPr="00466F2E" w:rsidRDefault="00F51C74" w:rsidP="00AC69F0">
            <w:pPr>
              <w:spacing w:after="0"/>
              <w:jc w:val="center"/>
              <w:rPr>
                <w:rFonts w:ascii="Times New Roman" w:eastAsia="Calibri" w:hAnsi="Times New Roman" w:cs="Times New Roman"/>
                <w:sz w:val="24"/>
                <w:szCs w:val="24"/>
                <w:lang w:eastAsia="ru-RU"/>
              </w:rPr>
            </w:pPr>
          </w:p>
        </w:tc>
      </w:tr>
      <w:tr w:rsidR="00F51C74" w:rsidRPr="00466F2E" w14:paraId="5F187245" w14:textId="77777777" w:rsidTr="000D00D1">
        <w:trPr>
          <w:trHeight w:val="90"/>
        </w:trPr>
        <w:tc>
          <w:tcPr>
            <w:tcW w:w="9176" w:type="dxa"/>
            <w:gridSpan w:val="2"/>
            <w:shd w:val="clear" w:color="auto" w:fill="auto"/>
          </w:tcPr>
          <w:p w14:paraId="41A50353" w14:textId="77777777" w:rsidR="00F51C74" w:rsidRPr="00466F2E" w:rsidRDefault="00F51C74" w:rsidP="00AC69F0">
            <w:pPr>
              <w:spacing w:after="0"/>
              <w:jc w:val="both"/>
              <w:rPr>
                <w:rFonts w:ascii="Times New Roman" w:eastAsia="Calibri" w:hAnsi="Times New Roman" w:cs="Times New Roman"/>
                <w:b/>
                <w:bCs/>
                <w:sz w:val="24"/>
                <w:szCs w:val="24"/>
                <w:lang w:eastAsia="ru-RU"/>
              </w:rPr>
            </w:pPr>
            <w:bookmarkStart w:id="73" w:name="_Toc114921404"/>
            <w:bookmarkStart w:id="74" w:name="_Toc114927899"/>
            <w:r w:rsidRPr="00466F2E">
              <w:rPr>
                <w:rFonts w:ascii="Times New Roman" w:eastAsia="Calibri" w:hAnsi="Times New Roman" w:cs="Times New Roman"/>
                <w:b/>
                <w:bCs/>
                <w:sz w:val="24"/>
                <w:szCs w:val="24"/>
                <w:lang w:eastAsia="ru-RU"/>
              </w:rPr>
              <w:t>Всего</w:t>
            </w:r>
            <w:bookmarkEnd w:id="73"/>
            <w:bookmarkEnd w:id="74"/>
          </w:p>
        </w:tc>
        <w:tc>
          <w:tcPr>
            <w:tcW w:w="2974" w:type="dxa"/>
            <w:shd w:val="clear" w:color="auto" w:fill="auto"/>
            <w:vAlign w:val="center"/>
          </w:tcPr>
          <w:p w14:paraId="727D6C14" w14:textId="12B8D625" w:rsidR="00F51C74" w:rsidRPr="00466F2E" w:rsidRDefault="00F51C74" w:rsidP="00391867">
            <w:pPr>
              <w:spacing w:after="0"/>
              <w:jc w:val="center"/>
              <w:rPr>
                <w:rFonts w:ascii="Times New Roman" w:hAnsi="Times New Roman" w:cs="Times New Roman"/>
                <w:b/>
                <w:bCs/>
                <w:sz w:val="24"/>
                <w:szCs w:val="24"/>
                <w:lang w:eastAsia="ru-RU"/>
              </w:rPr>
            </w:pPr>
            <w:bookmarkStart w:id="75" w:name="_Toc114921405"/>
            <w:bookmarkStart w:id="76" w:name="_Toc114927900"/>
            <w:r w:rsidRPr="00466F2E">
              <w:rPr>
                <w:rFonts w:ascii="Times New Roman" w:hAnsi="Times New Roman" w:cs="Times New Roman"/>
                <w:b/>
                <w:bCs/>
                <w:sz w:val="24"/>
                <w:szCs w:val="24"/>
                <w:lang w:eastAsia="ru-RU"/>
              </w:rPr>
              <w:t xml:space="preserve">72 </w:t>
            </w:r>
            <w:bookmarkEnd w:id="75"/>
            <w:bookmarkEnd w:id="76"/>
          </w:p>
        </w:tc>
        <w:tc>
          <w:tcPr>
            <w:tcW w:w="2416" w:type="dxa"/>
            <w:vMerge/>
            <w:shd w:val="clear" w:color="auto" w:fill="auto"/>
            <w:vAlign w:val="center"/>
          </w:tcPr>
          <w:p w14:paraId="50A82ECE" w14:textId="77777777" w:rsidR="00F51C74" w:rsidRPr="00466F2E" w:rsidRDefault="00F51C74" w:rsidP="00AC69F0">
            <w:pPr>
              <w:spacing w:after="0"/>
              <w:jc w:val="center"/>
              <w:rPr>
                <w:rFonts w:ascii="Times New Roman" w:eastAsia="Calibri" w:hAnsi="Times New Roman" w:cs="Times New Roman"/>
                <w:b/>
                <w:bCs/>
                <w:sz w:val="24"/>
                <w:szCs w:val="24"/>
                <w:lang w:eastAsia="ru-RU"/>
              </w:rPr>
            </w:pPr>
          </w:p>
        </w:tc>
      </w:tr>
    </w:tbl>
    <w:p w14:paraId="47E4AE50" w14:textId="77777777" w:rsidR="00B27815" w:rsidRPr="00466F2E" w:rsidRDefault="00B27815" w:rsidP="00B27815">
      <w:pPr>
        <w:spacing w:after="0"/>
        <w:jc w:val="both"/>
        <w:rPr>
          <w:rFonts w:ascii="Times New Roman" w:hAnsi="Times New Roman" w:cs="Times New Roman"/>
          <w:sz w:val="24"/>
          <w:szCs w:val="24"/>
        </w:rPr>
      </w:pPr>
    </w:p>
    <w:p w14:paraId="5F96A722" w14:textId="77777777" w:rsidR="00B27E7B" w:rsidRPr="00B27E7B" w:rsidRDefault="00B27E7B" w:rsidP="00B27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OfficinaSansBookC" w:eastAsia="Times New Roman" w:hAnsi="OfficinaSansBookC" w:cs="Times New Roman"/>
          <w:b/>
        </w:rPr>
        <w:sectPr w:rsidR="00B27E7B" w:rsidRPr="00B27E7B">
          <w:pgSz w:w="16840" w:h="11907" w:orient="landscape"/>
          <w:pgMar w:top="851" w:right="1134" w:bottom="851" w:left="992" w:header="709" w:footer="709" w:gutter="0"/>
          <w:cols w:space="720"/>
          <w:docGrid w:linePitch="360"/>
        </w:sectPr>
      </w:pPr>
    </w:p>
    <w:p w14:paraId="422CA8EF" w14:textId="77777777" w:rsidR="00B27815" w:rsidRPr="007B757C" w:rsidRDefault="00B27815" w:rsidP="00B27815">
      <w:pPr>
        <w:spacing w:line="240" w:lineRule="auto"/>
        <w:ind w:left="1353"/>
        <w:jc w:val="center"/>
        <w:rPr>
          <w:rFonts w:ascii="Times New Roman" w:eastAsia="Times New Roman" w:hAnsi="Times New Roman" w:cs="Times New Roman"/>
          <w:b/>
          <w:bCs/>
          <w:sz w:val="24"/>
          <w:szCs w:val="24"/>
          <w:lang w:eastAsia="ru-RU"/>
        </w:rPr>
      </w:pPr>
      <w:bookmarkStart w:id="77" w:name="_Toc113637408"/>
      <w:r w:rsidRPr="007B757C">
        <w:rPr>
          <w:rFonts w:ascii="Times New Roman" w:eastAsia="Times New Roman" w:hAnsi="Times New Roman" w:cs="Times New Roman"/>
          <w:b/>
          <w:bCs/>
          <w:sz w:val="24"/>
          <w:szCs w:val="24"/>
          <w:lang w:eastAsia="ru-RU"/>
        </w:rPr>
        <w:lastRenderedPageBreak/>
        <w:t>3. УСЛОВ</w:t>
      </w:r>
      <w:r>
        <w:rPr>
          <w:rFonts w:ascii="Times New Roman" w:eastAsia="Times New Roman" w:hAnsi="Times New Roman" w:cs="Times New Roman"/>
          <w:b/>
          <w:bCs/>
          <w:sz w:val="24"/>
          <w:szCs w:val="24"/>
          <w:lang w:eastAsia="ru-RU"/>
        </w:rPr>
        <w:t xml:space="preserve">ИЯ РЕАЛИЗАЦИИ ПРОГРАММЫ УЧЕБНОЙ </w:t>
      </w:r>
      <w:r w:rsidRPr="007B757C">
        <w:rPr>
          <w:rFonts w:ascii="Times New Roman" w:eastAsia="Times New Roman" w:hAnsi="Times New Roman" w:cs="Times New Roman"/>
          <w:b/>
          <w:bCs/>
          <w:sz w:val="24"/>
          <w:szCs w:val="24"/>
          <w:lang w:eastAsia="ru-RU"/>
        </w:rPr>
        <w:t>ДИСЦИПЛИНЫ</w:t>
      </w:r>
    </w:p>
    <w:p w14:paraId="4659A913" w14:textId="2D34D997" w:rsidR="00B27815" w:rsidRPr="007B757C" w:rsidRDefault="00B27815" w:rsidP="00B27815">
      <w:pPr>
        <w:suppressAutoHyphens/>
        <w:spacing w:after="0" w:line="240" w:lineRule="auto"/>
        <w:ind w:firstLine="709"/>
        <w:jc w:val="both"/>
        <w:rPr>
          <w:rFonts w:ascii="Times New Roman" w:eastAsia="Times New Roman" w:hAnsi="Times New Roman" w:cs="Times New Roman"/>
          <w:sz w:val="24"/>
          <w:szCs w:val="24"/>
        </w:rPr>
      </w:pPr>
      <w:r w:rsidRPr="007B757C">
        <w:rPr>
          <w:rFonts w:ascii="Times New Roman" w:eastAsia="Times New Roman" w:hAnsi="Times New Roman" w:cs="Times New Roman"/>
          <w:bCs/>
          <w:sz w:val="24"/>
          <w:szCs w:val="24"/>
          <w:lang w:eastAsia="ru-RU"/>
        </w:rPr>
        <w:t>3.1</w:t>
      </w:r>
      <w:r w:rsidRPr="007B757C">
        <w:rPr>
          <w:rFonts w:ascii="Times New Roman" w:eastAsia="Times New Roman" w:hAnsi="Times New Roman" w:cs="Times New Roman"/>
          <w:b/>
          <w:bCs/>
          <w:sz w:val="24"/>
          <w:szCs w:val="24"/>
          <w:lang w:eastAsia="ru-RU"/>
        </w:rPr>
        <w:t>.</w:t>
      </w:r>
      <w:r w:rsidRPr="007B757C">
        <w:rPr>
          <w:rFonts w:ascii="Times New Roman" w:eastAsia="Times New Roman" w:hAnsi="Times New Roman" w:cs="Times New Roman"/>
          <w:bCs/>
          <w:sz w:val="24"/>
          <w:szCs w:val="24"/>
          <w:lang w:eastAsia="ru-RU"/>
        </w:rPr>
        <w:t xml:space="preserve"> Для реализации программы учебной дисциплины должны быть предусмотрены следующие специальные помещения: Кабинет</w:t>
      </w:r>
      <w:r w:rsidRPr="007B757C">
        <w:rPr>
          <w:rFonts w:ascii="Times New Roman" w:eastAsia="Times New Roman" w:hAnsi="Times New Roman" w:cs="Times New Roman"/>
          <w:bCs/>
          <w:i/>
          <w:sz w:val="24"/>
          <w:szCs w:val="24"/>
          <w:lang w:eastAsia="ru-RU"/>
        </w:rPr>
        <w:t xml:space="preserve"> </w:t>
      </w:r>
      <w:r w:rsidRPr="007B757C">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Географии</w:t>
      </w:r>
      <w:r w:rsidRPr="007B757C">
        <w:rPr>
          <w:rFonts w:ascii="Times New Roman" w:eastAsia="Times New Roman" w:hAnsi="Times New Roman" w:cs="Times New Roman"/>
          <w:bCs/>
          <w:sz w:val="24"/>
          <w:szCs w:val="24"/>
          <w:lang w:eastAsia="ru-RU"/>
        </w:rPr>
        <w:t>»</w:t>
      </w:r>
    </w:p>
    <w:p w14:paraId="78B805FB" w14:textId="77777777" w:rsidR="00B27815" w:rsidRPr="00181820" w:rsidRDefault="00B27815" w:rsidP="00B27815">
      <w:pPr>
        <w:suppressAutoHyphens/>
        <w:spacing w:after="0" w:line="240" w:lineRule="auto"/>
        <w:ind w:firstLine="709"/>
        <w:jc w:val="both"/>
        <w:rPr>
          <w:rFonts w:ascii="Times New Roman" w:eastAsia="Times New Roman" w:hAnsi="Times New Roman" w:cs="Times New Roman"/>
          <w:i/>
          <w:iCs/>
          <w:color w:val="000000" w:themeColor="text1"/>
          <w:sz w:val="24"/>
          <w:szCs w:val="24"/>
        </w:rPr>
      </w:pP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5813"/>
        <w:gridCol w:w="2844"/>
      </w:tblGrid>
      <w:tr w:rsidR="00B27815" w:rsidRPr="007B757C" w14:paraId="324C2A41" w14:textId="77777777" w:rsidTr="00AC69F0">
        <w:tc>
          <w:tcPr>
            <w:tcW w:w="273" w:type="pct"/>
            <w:tcBorders>
              <w:top w:val="single" w:sz="4" w:space="0" w:color="auto"/>
              <w:left w:val="single" w:sz="4" w:space="0" w:color="auto"/>
              <w:bottom w:val="single" w:sz="4" w:space="0" w:color="auto"/>
              <w:right w:val="single" w:sz="4" w:space="0" w:color="auto"/>
            </w:tcBorders>
            <w:vAlign w:val="center"/>
            <w:hideMark/>
          </w:tcPr>
          <w:p w14:paraId="46CA6458" w14:textId="77777777" w:rsidR="00B27815" w:rsidRPr="007B757C" w:rsidRDefault="00B27815" w:rsidP="00AC69F0">
            <w:pPr>
              <w:snapToGrid w:val="0"/>
              <w:spacing w:after="0" w:line="240" w:lineRule="auto"/>
              <w:jc w:val="center"/>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w:t>
            </w:r>
          </w:p>
        </w:tc>
        <w:tc>
          <w:tcPr>
            <w:tcW w:w="3174" w:type="pct"/>
            <w:tcBorders>
              <w:top w:val="single" w:sz="4" w:space="0" w:color="auto"/>
              <w:left w:val="single" w:sz="4" w:space="0" w:color="auto"/>
              <w:bottom w:val="single" w:sz="4" w:space="0" w:color="auto"/>
              <w:right w:val="single" w:sz="4" w:space="0" w:color="auto"/>
            </w:tcBorders>
            <w:vAlign w:val="center"/>
            <w:hideMark/>
          </w:tcPr>
          <w:p w14:paraId="5D786F0A" w14:textId="77777777" w:rsidR="00B27815" w:rsidRPr="007B757C" w:rsidRDefault="00B27815" w:rsidP="00AC69F0">
            <w:pPr>
              <w:snapToGrid w:val="0"/>
              <w:spacing w:after="0" w:line="240" w:lineRule="auto"/>
              <w:jc w:val="center"/>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Наименование оборудования</w:t>
            </w:r>
          </w:p>
        </w:tc>
        <w:tc>
          <w:tcPr>
            <w:tcW w:w="1553" w:type="pct"/>
            <w:tcBorders>
              <w:top w:val="single" w:sz="4" w:space="0" w:color="auto"/>
              <w:left w:val="single" w:sz="4" w:space="0" w:color="auto"/>
              <w:bottom w:val="single" w:sz="4" w:space="0" w:color="auto"/>
              <w:right w:val="single" w:sz="4" w:space="0" w:color="auto"/>
            </w:tcBorders>
            <w:vAlign w:val="center"/>
            <w:hideMark/>
          </w:tcPr>
          <w:p w14:paraId="7048C220" w14:textId="77777777" w:rsidR="00B27815" w:rsidRPr="007B757C" w:rsidRDefault="00B27815" w:rsidP="00AC69F0">
            <w:pPr>
              <w:snapToGrid w:val="0"/>
              <w:spacing w:after="0" w:line="240" w:lineRule="auto"/>
              <w:jc w:val="center"/>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Техническое описание</w:t>
            </w:r>
          </w:p>
        </w:tc>
      </w:tr>
      <w:tr w:rsidR="00B27815" w:rsidRPr="007B757C" w14:paraId="5B3B8C6F" w14:textId="77777777" w:rsidTr="00AC69F0">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14:paraId="2EFDD75B" w14:textId="77777777" w:rsidR="00B27815" w:rsidRPr="007B757C" w:rsidRDefault="00B27815" w:rsidP="00AC69F0">
            <w:pPr>
              <w:snapToGrid w:val="0"/>
              <w:spacing w:after="0" w:line="240" w:lineRule="auto"/>
              <w:rPr>
                <w:rFonts w:ascii="Times New Roman" w:eastAsia="Times New Roman" w:hAnsi="Times New Roman" w:cs="Times New Roman"/>
                <w:b/>
                <w:bCs/>
                <w:iCs/>
                <w:sz w:val="24"/>
                <w:szCs w:val="28"/>
              </w:rPr>
            </w:pPr>
            <w:r w:rsidRPr="007B757C">
              <w:rPr>
                <w:rFonts w:ascii="Times New Roman" w:eastAsia="Times New Roman" w:hAnsi="Times New Roman" w:cs="Times New Roman"/>
                <w:b/>
                <w:bCs/>
                <w:iCs/>
                <w:sz w:val="24"/>
                <w:szCs w:val="28"/>
                <w:lang w:val="en-US"/>
              </w:rPr>
              <w:t>I</w:t>
            </w:r>
            <w:r w:rsidRPr="007B757C">
              <w:rPr>
                <w:rFonts w:ascii="Times New Roman" w:eastAsia="Times New Roman" w:hAnsi="Times New Roman" w:cs="Times New Roman"/>
                <w:b/>
                <w:bCs/>
                <w:iCs/>
                <w:sz w:val="24"/>
                <w:szCs w:val="28"/>
              </w:rPr>
              <w:t xml:space="preserve"> Специализированная мебель и системы хранения</w:t>
            </w:r>
          </w:p>
        </w:tc>
      </w:tr>
      <w:tr w:rsidR="00B27815" w:rsidRPr="007B757C" w14:paraId="61485530" w14:textId="77777777" w:rsidTr="00AC69F0">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14:paraId="16875804" w14:textId="77777777" w:rsidR="00B27815" w:rsidRPr="007B757C" w:rsidRDefault="00B27815" w:rsidP="00AC69F0">
            <w:pPr>
              <w:snapToGrid w:val="0"/>
              <w:spacing w:after="0" w:line="240" w:lineRule="auto"/>
              <w:rPr>
                <w:rFonts w:ascii="Times New Roman" w:eastAsia="Times New Roman" w:hAnsi="Times New Roman" w:cs="Times New Roman"/>
                <w:b/>
                <w:bCs/>
                <w:iCs/>
                <w:sz w:val="24"/>
                <w:szCs w:val="28"/>
              </w:rPr>
            </w:pPr>
            <w:r w:rsidRPr="007B757C">
              <w:rPr>
                <w:rFonts w:ascii="Times New Roman" w:eastAsia="Times New Roman" w:hAnsi="Times New Roman" w:cs="Times New Roman"/>
                <w:b/>
                <w:bCs/>
                <w:iCs/>
                <w:sz w:val="24"/>
                <w:szCs w:val="28"/>
              </w:rPr>
              <w:t>Основное оборудование</w:t>
            </w:r>
          </w:p>
        </w:tc>
      </w:tr>
      <w:tr w:rsidR="00B27815" w:rsidRPr="007B757C" w14:paraId="2326E614" w14:textId="77777777" w:rsidTr="00AC69F0">
        <w:tc>
          <w:tcPr>
            <w:tcW w:w="273" w:type="pct"/>
            <w:tcBorders>
              <w:top w:val="single" w:sz="4" w:space="0" w:color="auto"/>
              <w:left w:val="single" w:sz="4" w:space="0" w:color="auto"/>
              <w:bottom w:val="single" w:sz="4" w:space="0" w:color="auto"/>
              <w:right w:val="single" w:sz="4" w:space="0" w:color="auto"/>
            </w:tcBorders>
            <w:hideMark/>
          </w:tcPr>
          <w:p w14:paraId="2EF8F412" w14:textId="77777777" w:rsidR="00B27815" w:rsidRPr="007B757C" w:rsidRDefault="00B27815" w:rsidP="00AC69F0">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1.</w:t>
            </w:r>
          </w:p>
        </w:tc>
        <w:tc>
          <w:tcPr>
            <w:tcW w:w="3174" w:type="pct"/>
            <w:tcBorders>
              <w:top w:val="single" w:sz="4" w:space="0" w:color="auto"/>
              <w:left w:val="single" w:sz="4" w:space="0" w:color="auto"/>
              <w:bottom w:val="single" w:sz="4" w:space="0" w:color="auto"/>
              <w:right w:val="single" w:sz="4" w:space="0" w:color="auto"/>
            </w:tcBorders>
            <w:hideMark/>
          </w:tcPr>
          <w:p w14:paraId="1FB82404" w14:textId="77777777" w:rsidR="00B27815" w:rsidRPr="007B757C" w:rsidRDefault="00B27815" w:rsidP="00AC69F0">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bCs/>
                <w:iCs/>
                <w:sz w:val="24"/>
                <w:szCs w:val="24"/>
                <w:lang w:eastAsia="ru-RU"/>
              </w:rPr>
              <w:t>Функциональная мебель для обеспечения посадочных мест по количеству обучающихся</w:t>
            </w:r>
          </w:p>
        </w:tc>
        <w:tc>
          <w:tcPr>
            <w:tcW w:w="1553" w:type="pct"/>
            <w:tcBorders>
              <w:top w:val="single" w:sz="4" w:space="0" w:color="auto"/>
              <w:left w:val="single" w:sz="4" w:space="0" w:color="auto"/>
              <w:bottom w:val="single" w:sz="4" w:space="0" w:color="auto"/>
              <w:right w:val="single" w:sz="4" w:space="0" w:color="auto"/>
            </w:tcBorders>
            <w:hideMark/>
          </w:tcPr>
          <w:p w14:paraId="764A803F" w14:textId="77777777" w:rsidR="00B27815" w:rsidRPr="007B757C" w:rsidRDefault="00B27815" w:rsidP="00AC69F0">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Стол/стул/парта ученические</w:t>
            </w:r>
          </w:p>
        </w:tc>
      </w:tr>
      <w:tr w:rsidR="00B27815" w:rsidRPr="007B757C" w14:paraId="0623B83D" w14:textId="77777777" w:rsidTr="00AC69F0">
        <w:tc>
          <w:tcPr>
            <w:tcW w:w="273" w:type="pct"/>
            <w:tcBorders>
              <w:top w:val="single" w:sz="4" w:space="0" w:color="auto"/>
              <w:left w:val="single" w:sz="4" w:space="0" w:color="auto"/>
              <w:bottom w:val="single" w:sz="4" w:space="0" w:color="auto"/>
              <w:right w:val="single" w:sz="4" w:space="0" w:color="auto"/>
            </w:tcBorders>
            <w:hideMark/>
          </w:tcPr>
          <w:p w14:paraId="2655440A" w14:textId="77777777" w:rsidR="00B27815" w:rsidRPr="007B757C" w:rsidRDefault="00B27815" w:rsidP="00AC69F0">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2.</w:t>
            </w:r>
          </w:p>
        </w:tc>
        <w:tc>
          <w:tcPr>
            <w:tcW w:w="3174" w:type="pct"/>
            <w:tcBorders>
              <w:top w:val="single" w:sz="4" w:space="0" w:color="auto"/>
              <w:left w:val="single" w:sz="4" w:space="0" w:color="auto"/>
              <w:bottom w:val="single" w:sz="4" w:space="0" w:color="auto"/>
              <w:right w:val="single" w:sz="4" w:space="0" w:color="auto"/>
            </w:tcBorders>
            <w:hideMark/>
          </w:tcPr>
          <w:p w14:paraId="30200502" w14:textId="77777777" w:rsidR="00B27815" w:rsidRPr="007B757C" w:rsidRDefault="00B27815" w:rsidP="00AC69F0">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bCs/>
                <w:iCs/>
                <w:sz w:val="24"/>
                <w:szCs w:val="24"/>
                <w:lang w:eastAsia="ru-RU"/>
              </w:rPr>
              <w:t>Функциональная мебель для оборудования рабочего места преподавателя</w:t>
            </w:r>
          </w:p>
        </w:tc>
        <w:tc>
          <w:tcPr>
            <w:tcW w:w="1553" w:type="pct"/>
            <w:tcBorders>
              <w:top w:val="single" w:sz="4" w:space="0" w:color="auto"/>
              <w:left w:val="single" w:sz="4" w:space="0" w:color="auto"/>
              <w:bottom w:val="single" w:sz="4" w:space="0" w:color="auto"/>
              <w:right w:val="single" w:sz="4" w:space="0" w:color="auto"/>
            </w:tcBorders>
            <w:hideMark/>
          </w:tcPr>
          <w:p w14:paraId="576CDB3E" w14:textId="77777777" w:rsidR="00B27815" w:rsidRPr="007B757C" w:rsidRDefault="00B27815" w:rsidP="00AC69F0">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Стол/стул</w:t>
            </w:r>
          </w:p>
        </w:tc>
      </w:tr>
      <w:tr w:rsidR="00B27815" w:rsidRPr="007B757C" w14:paraId="019AD79D" w14:textId="77777777" w:rsidTr="00AC69F0">
        <w:tc>
          <w:tcPr>
            <w:tcW w:w="273" w:type="pct"/>
            <w:tcBorders>
              <w:top w:val="single" w:sz="4" w:space="0" w:color="auto"/>
              <w:left w:val="single" w:sz="4" w:space="0" w:color="auto"/>
              <w:bottom w:val="single" w:sz="4" w:space="0" w:color="auto"/>
              <w:right w:val="single" w:sz="4" w:space="0" w:color="auto"/>
            </w:tcBorders>
            <w:hideMark/>
          </w:tcPr>
          <w:p w14:paraId="235FA00E" w14:textId="77777777" w:rsidR="00B27815" w:rsidRPr="007B757C" w:rsidRDefault="00B27815" w:rsidP="00AC69F0">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3.</w:t>
            </w:r>
          </w:p>
        </w:tc>
        <w:tc>
          <w:tcPr>
            <w:tcW w:w="3174" w:type="pct"/>
            <w:tcBorders>
              <w:top w:val="single" w:sz="4" w:space="0" w:color="auto"/>
              <w:left w:val="single" w:sz="4" w:space="0" w:color="auto"/>
              <w:bottom w:val="single" w:sz="4" w:space="0" w:color="auto"/>
              <w:right w:val="single" w:sz="4" w:space="0" w:color="auto"/>
            </w:tcBorders>
            <w:hideMark/>
          </w:tcPr>
          <w:p w14:paraId="268BECCA" w14:textId="77777777" w:rsidR="00B27815" w:rsidRPr="007B757C" w:rsidRDefault="00B27815" w:rsidP="00AC69F0">
            <w:pPr>
              <w:snapToGrid w:val="0"/>
              <w:spacing w:after="0" w:line="240" w:lineRule="auto"/>
              <w:rPr>
                <w:rFonts w:ascii="Times New Roman" w:eastAsia="Times New Roman" w:hAnsi="Times New Roman" w:cs="Times New Roman"/>
                <w:bCs/>
                <w:iCs/>
                <w:sz w:val="24"/>
                <w:szCs w:val="24"/>
                <w:lang w:eastAsia="ru-RU"/>
              </w:rPr>
            </w:pPr>
            <w:r w:rsidRPr="007B757C">
              <w:rPr>
                <w:rFonts w:ascii="Times New Roman" w:eastAsia="Times New Roman" w:hAnsi="Times New Roman" w:cs="Times New Roman"/>
                <w:bCs/>
                <w:iCs/>
                <w:sz w:val="24"/>
                <w:szCs w:val="24"/>
                <w:lang w:eastAsia="ru-RU"/>
              </w:rPr>
              <w:t>Функциональная мебель для хранения наглядных учебных пособий</w:t>
            </w:r>
          </w:p>
        </w:tc>
        <w:tc>
          <w:tcPr>
            <w:tcW w:w="1553" w:type="pct"/>
            <w:tcBorders>
              <w:top w:val="single" w:sz="4" w:space="0" w:color="auto"/>
              <w:left w:val="single" w:sz="4" w:space="0" w:color="auto"/>
              <w:bottom w:val="single" w:sz="4" w:space="0" w:color="auto"/>
              <w:right w:val="single" w:sz="4" w:space="0" w:color="auto"/>
            </w:tcBorders>
            <w:hideMark/>
          </w:tcPr>
          <w:p w14:paraId="6107C198" w14:textId="77777777" w:rsidR="00B27815" w:rsidRPr="007B757C" w:rsidRDefault="00B27815" w:rsidP="00AC69F0">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Шкаф для хранения</w:t>
            </w:r>
          </w:p>
        </w:tc>
      </w:tr>
      <w:tr w:rsidR="00B27815" w:rsidRPr="007B757C" w14:paraId="52A0E65E" w14:textId="77777777" w:rsidTr="00AC69F0">
        <w:tc>
          <w:tcPr>
            <w:tcW w:w="5000" w:type="pct"/>
            <w:gridSpan w:val="3"/>
            <w:tcBorders>
              <w:top w:val="single" w:sz="4" w:space="0" w:color="auto"/>
              <w:left w:val="single" w:sz="4" w:space="0" w:color="auto"/>
              <w:bottom w:val="single" w:sz="4" w:space="0" w:color="auto"/>
              <w:right w:val="single" w:sz="4" w:space="0" w:color="auto"/>
            </w:tcBorders>
            <w:hideMark/>
          </w:tcPr>
          <w:p w14:paraId="2C4E4B06" w14:textId="77777777" w:rsidR="00B27815" w:rsidRPr="007B757C" w:rsidRDefault="00B27815" w:rsidP="00AC69F0">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b/>
                <w:bCs/>
                <w:iCs/>
                <w:sz w:val="24"/>
                <w:szCs w:val="28"/>
              </w:rPr>
              <w:t xml:space="preserve">Дополнительное оборудование </w:t>
            </w:r>
          </w:p>
        </w:tc>
      </w:tr>
      <w:tr w:rsidR="00B27815" w:rsidRPr="007B757C" w14:paraId="24301F75" w14:textId="77777777" w:rsidTr="00AC69F0">
        <w:tc>
          <w:tcPr>
            <w:tcW w:w="273" w:type="pct"/>
            <w:tcBorders>
              <w:top w:val="single" w:sz="4" w:space="0" w:color="auto"/>
              <w:left w:val="single" w:sz="4" w:space="0" w:color="auto"/>
              <w:bottom w:val="single" w:sz="4" w:space="0" w:color="auto"/>
              <w:right w:val="single" w:sz="4" w:space="0" w:color="auto"/>
            </w:tcBorders>
            <w:hideMark/>
          </w:tcPr>
          <w:p w14:paraId="01B28A8B" w14:textId="77777777" w:rsidR="00B27815" w:rsidRPr="007B757C" w:rsidRDefault="00B27815" w:rsidP="00AC69F0">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1.</w:t>
            </w:r>
          </w:p>
        </w:tc>
        <w:tc>
          <w:tcPr>
            <w:tcW w:w="3174" w:type="pct"/>
            <w:tcBorders>
              <w:top w:val="single" w:sz="4" w:space="0" w:color="auto"/>
              <w:left w:val="single" w:sz="4" w:space="0" w:color="auto"/>
              <w:bottom w:val="single" w:sz="4" w:space="0" w:color="auto"/>
              <w:right w:val="single" w:sz="4" w:space="0" w:color="auto"/>
            </w:tcBorders>
            <w:hideMark/>
          </w:tcPr>
          <w:p w14:paraId="39799EF5" w14:textId="77777777" w:rsidR="00B27815" w:rsidRPr="007B757C" w:rsidRDefault="00B27815" w:rsidP="00AC69F0">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Доска ученическая</w:t>
            </w:r>
          </w:p>
        </w:tc>
        <w:tc>
          <w:tcPr>
            <w:tcW w:w="1553" w:type="pct"/>
            <w:tcBorders>
              <w:top w:val="single" w:sz="4" w:space="0" w:color="auto"/>
              <w:left w:val="single" w:sz="4" w:space="0" w:color="auto"/>
              <w:bottom w:val="single" w:sz="4" w:space="0" w:color="auto"/>
              <w:right w:val="single" w:sz="4" w:space="0" w:color="auto"/>
            </w:tcBorders>
            <w:hideMark/>
          </w:tcPr>
          <w:p w14:paraId="09D3FA25" w14:textId="77777777" w:rsidR="00B27815" w:rsidRPr="007B757C" w:rsidRDefault="00B27815" w:rsidP="00AC69F0">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Меловая</w:t>
            </w:r>
          </w:p>
        </w:tc>
      </w:tr>
      <w:tr w:rsidR="00B27815" w:rsidRPr="007B757C" w14:paraId="03C0932E" w14:textId="77777777" w:rsidTr="00AC69F0">
        <w:tc>
          <w:tcPr>
            <w:tcW w:w="5000" w:type="pct"/>
            <w:gridSpan w:val="3"/>
            <w:tcBorders>
              <w:top w:val="single" w:sz="4" w:space="0" w:color="auto"/>
              <w:left w:val="single" w:sz="4" w:space="0" w:color="auto"/>
              <w:bottom w:val="single" w:sz="4" w:space="0" w:color="auto"/>
              <w:right w:val="single" w:sz="4" w:space="0" w:color="auto"/>
            </w:tcBorders>
            <w:hideMark/>
          </w:tcPr>
          <w:p w14:paraId="65337FF4" w14:textId="77777777" w:rsidR="00B27815" w:rsidRPr="007B757C" w:rsidRDefault="00B27815" w:rsidP="00AC69F0">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b/>
                <w:bCs/>
                <w:iCs/>
                <w:sz w:val="24"/>
                <w:szCs w:val="28"/>
                <w:lang w:val="en-US"/>
              </w:rPr>
              <w:t xml:space="preserve">II </w:t>
            </w:r>
            <w:r w:rsidRPr="007B757C">
              <w:rPr>
                <w:rFonts w:ascii="Times New Roman" w:eastAsia="Times New Roman" w:hAnsi="Times New Roman" w:cs="Times New Roman"/>
                <w:b/>
                <w:bCs/>
                <w:iCs/>
                <w:sz w:val="24"/>
                <w:szCs w:val="28"/>
              </w:rPr>
              <w:t>Технические средства</w:t>
            </w:r>
          </w:p>
        </w:tc>
      </w:tr>
      <w:tr w:rsidR="00B27815" w:rsidRPr="007B757C" w14:paraId="2323E124" w14:textId="77777777" w:rsidTr="00AC69F0">
        <w:tc>
          <w:tcPr>
            <w:tcW w:w="5000" w:type="pct"/>
            <w:gridSpan w:val="3"/>
            <w:tcBorders>
              <w:top w:val="single" w:sz="4" w:space="0" w:color="auto"/>
              <w:left w:val="single" w:sz="4" w:space="0" w:color="auto"/>
              <w:bottom w:val="single" w:sz="4" w:space="0" w:color="auto"/>
              <w:right w:val="single" w:sz="4" w:space="0" w:color="auto"/>
            </w:tcBorders>
            <w:hideMark/>
          </w:tcPr>
          <w:p w14:paraId="0DDAEF88" w14:textId="77777777" w:rsidR="00B27815" w:rsidRPr="007B757C" w:rsidRDefault="00B27815" w:rsidP="00AC69F0">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b/>
                <w:bCs/>
                <w:iCs/>
                <w:sz w:val="24"/>
                <w:szCs w:val="28"/>
              </w:rPr>
              <w:t>Основное оборудование</w:t>
            </w:r>
            <w:r w:rsidRPr="007B757C">
              <w:rPr>
                <w:rFonts w:ascii="Times New Roman" w:eastAsia="Times New Roman" w:hAnsi="Times New Roman" w:cs="Times New Roman"/>
                <w:i/>
                <w:color w:val="FF0000"/>
                <w:sz w:val="24"/>
                <w:szCs w:val="28"/>
              </w:rPr>
              <w:t xml:space="preserve"> </w:t>
            </w:r>
          </w:p>
        </w:tc>
      </w:tr>
      <w:tr w:rsidR="00B27815" w:rsidRPr="007B757C" w14:paraId="0BA4D500" w14:textId="77777777" w:rsidTr="00AC69F0">
        <w:tc>
          <w:tcPr>
            <w:tcW w:w="273" w:type="pct"/>
            <w:tcBorders>
              <w:top w:val="single" w:sz="4" w:space="0" w:color="auto"/>
              <w:left w:val="single" w:sz="4" w:space="0" w:color="auto"/>
              <w:bottom w:val="single" w:sz="4" w:space="0" w:color="auto"/>
              <w:right w:val="single" w:sz="4" w:space="0" w:color="auto"/>
            </w:tcBorders>
            <w:hideMark/>
          </w:tcPr>
          <w:p w14:paraId="3280E66A" w14:textId="77777777" w:rsidR="00B27815" w:rsidRPr="007B757C" w:rsidRDefault="00B27815" w:rsidP="00AC69F0">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1.</w:t>
            </w:r>
          </w:p>
        </w:tc>
        <w:tc>
          <w:tcPr>
            <w:tcW w:w="3174" w:type="pct"/>
            <w:tcBorders>
              <w:top w:val="single" w:sz="4" w:space="0" w:color="auto"/>
              <w:left w:val="single" w:sz="4" w:space="0" w:color="auto"/>
              <w:bottom w:val="single" w:sz="4" w:space="0" w:color="auto"/>
              <w:right w:val="single" w:sz="4" w:space="0" w:color="auto"/>
            </w:tcBorders>
            <w:hideMark/>
          </w:tcPr>
          <w:p w14:paraId="16143D2A" w14:textId="77777777" w:rsidR="00B27815" w:rsidRPr="007B757C" w:rsidRDefault="00B27815" w:rsidP="00AC69F0">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bCs/>
                <w:iCs/>
                <w:sz w:val="24"/>
                <w:szCs w:val="24"/>
                <w:lang w:eastAsia="ru-RU"/>
              </w:rPr>
              <w:t>Ноутбук с лицензионным программным обеспечением</w:t>
            </w:r>
          </w:p>
        </w:tc>
        <w:tc>
          <w:tcPr>
            <w:tcW w:w="1553" w:type="pct"/>
            <w:tcBorders>
              <w:top w:val="single" w:sz="4" w:space="0" w:color="auto"/>
              <w:left w:val="single" w:sz="4" w:space="0" w:color="auto"/>
              <w:bottom w:val="single" w:sz="4" w:space="0" w:color="auto"/>
              <w:right w:val="single" w:sz="4" w:space="0" w:color="auto"/>
            </w:tcBorders>
            <w:hideMark/>
          </w:tcPr>
          <w:p w14:paraId="217B20C4" w14:textId="77777777" w:rsidR="00B27815" w:rsidRPr="007B757C" w:rsidRDefault="00B27815" w:rsidP="00AC69F0">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Ноутбук с лицензионным программным обеспечением</w:t>
            </w:r>
          </w:p>
        </w:tc>
      </w:tr>
      <w:tr w:rsidR="00B27815" w:rsidRPr="007B757C" w14:paraId="3E2F7FC1" w14:textId="77777777" w:rsidTr="00AC69F0">
        <w:tc>
          <w:tcPr>
            <w:tcW w:w="273" w:type="pct"/>
            <w:tcBorders>
              <w:top w:val="single" w:sz="4" w:space="0" w:color="auto"/>
              <w:left w:val="single" w:sz="4" w:space="0" w:color="auto"/>
              <w:bottom w:val="single" w:sz="4" w:space="0" w:color="auto"/>
              <w:right w:val="single" w:sz="4" w:space="0" w:color="auto"/>
            </w:tcBorders>
            <w:hideMark/>
          </w:tcPr>
          <w:p w14:paraId="4D8C13A7" w14:textId="77777777" w:rsidR="00B27815" w:rsidRPr="007B757C" w:rsidRDefault="00B27815" w:rsidP="00AC69F0">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2.</w:t>
            </w:r>
          </w:p>
        </w:tc>
        <w:tc>
          <w:tcPr>
            <w:tcW w:w="3174" w:type="pct"/>
            <w:tcBorders>
              <w:top w:val="single" w:sz="4" w:space="0" w:color="auto"/>
              <w:left w:val="single" w:sz="4" w:space="0" w:color="auto"/>
              <w:bottom w:val="single" w:sz="4" w:space="0" w:color="auto"/>
              <w:right w:val="single" w:sz="4" w:space="0" w:color="auto"/>
            </w:tcBorders>
            <w:hideMark/>
          </w:tcPr>
          <w:p w14:paraId="11DABF6B" w14:textId="77777777" w:rsidR="00B27815" w:rsidRPr="007B757C" w:rsidRDefault="00B27815" w:rsidP="00AC69F0">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bCs/>
                <w:iCs/>
                <w:sz w:val="24"/>
                <w:szCs w:val="24"/>
                <w:lang w:eastAsia="ru-RU"/>
              </w:rPr>
              <w:t>Оборудование для отображения графической информации и ее коллективного просмотра</w:t>
            </w:r>
          </w:p>
        </w:tc>
        <w:tc>
          <w:tcPr>
            <w:tcW w:w="1553" w:type="pct"/>
            <w:tcBorders>
              <w:top w:val="single" w:sz="4" w:space="0" w:color="auto"/>
              <w:left w:val="single" w:sz="4" w:space="0" w:color="auto"/>
              <w:bottom w:val="single" w:sz="4" w:space="0" w:color="auto"/>
              <w:right w:val="single" w:sz="4" w:space="0" w:color="auto"/>
            </w:tcBorders>
            <w:hideMark/>
          </w:tcPr>
          <w:p w14:paraId="0FEE25DE" w14:textId="77777777" w:rsidR="00B27815" w:rsidRPr="007B757C" w:rsidRDefault="00B27815" w:rsidP="00AC69F0">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Телевизор</w:t>
            </w:r>
          </w:p>
        </w:tc>
      </w:tr>
      <w:tr w:rsidR="00B27815" w:rsidRPr="007B757C" w14:paraId="4F9BA1FA" w14:textId="77777777" w:rsidTr="00AC69F0">
        <w:tc>
          <w:tcPr>
            <w:tcW w:w="5000" w:type="pct"/>
            <w:gridSpan w:val="3"/>
            <w:tcBorders>
              <w:top w:val="single" w:sz="4" w:space="0" w:color="auto"/>
              <w:left w:val="single" w:sz="4" w:space="0" w:color="auto"/>
              <w:bottom w:val="single" w:sz="4" w:space="0" w:color="auto"/>
              <w:right w:val="single" w:sz="4" w:space="0" w:color="auto"/>
            </w:tcBorders>
            <w:hideMark/>
          </w:tcPr>
          <w:p w14:paraId="3F44DB3E" w14:textId="77777777" w:rsidR="00B27815" w:rsidRPr="007B757C" w:rsidRDefault="00B27815" w:rsidP="00AC69F0">
            <w:pPr>
              <w:snapToGrid w:val="0"/>
              <w:spacing w:after="0" w:line="240" w:lineRule="auto"/>
              <w:rPr>
                <w:rFonts w:ascii="Times New Roman" w:eastAsia="Times New Roman" w:hAnsi="Times New Roman" w:cs="Times New Roman"/>
                <w:i/>
                <w:sz w:val="24"/>
                <w:szCs w:val="28"/>
              </w:rPr>
            </w:pPr>
            <w:r w:rsidRPr="007B757C">
              <w:rPr>
                <w:rFonts w:ascii="Times New Roman" w:eastAsia="Times New Roman" w:hAnsi="Times New Roman" w:cs="Times New Roman"/>
                <w:b/>
                <w:bCs/>
                <w:iCs/>
                <w:sz w:val="24"/>
                <w:szCs w:val="28"/>
                <w:lang w:val="en-US"/>
              </w:rPr>
              <w:t>III</w:t>
            </w:r>
            <w:r w:rsidRPr="007B757C">
              <w:rPr>
                <w:rFonts w:ascii="Times New Roman" w:eastAsia="Times New Roman" w:hAnsi="Times New Roman" w:cs="Times New Roman"/>
                <w:b/>
                <w:bCs/>
                <w:iCs/>
                <w:sz w:val="24"/>
                <w:szCs w:val="28"/>
              </w:rPr>
              <w:t xml:space="preserve"> Демонстрационные учебно-наглядные пособия</w:t>
            </w:r>
          </w:p>
        </w:tc>
      </w:tr>
      <w:tr w:rsidR="00B27815" w:rsidRPr="007B757C" w14:paraId="7E131342" w14:textId="77777777" w:rsidTr="00AC69F0">
        <w:tc>
          <w:tcPr>
            <w:tcW w:w="5000" w:type="pct"/>
            <w:gridSpan w:val="3"/>
            <w:tcBorders>
              <w:top w:val="single" w:sz="4" w:space="0" w:color="auto"/>
              <w:left w:val="single" w:sz="4" w:space="0" w:color="auto"/>
              <w:bottom w:val="single" w:sz="4" w:space="0" w:color="auto"/>
              <w:right w:val="single" w:sz="4" w:space="0" w:color="auto"/>
            </w:tcBorders>
            <w:hideMark/>
          </w:tcPr>
          <w:p w14:paraId="20A1E676" w14:textId="77777777" w:rsidR="00B27815" w:rsidRPr="007B757C" w:rsidRDefault="00B27815" w:rsidP="00AC69F0">
            <w:pPr>
              <w:snapToGrid w:val="0"/>
              <w:spacing w:after="0" w:line="240" w:lineRule="auto"/>
              <w:rPr>
                <w:rFonts w:ascii="Times New Roman" w:eastAsia="Times New Roman" w:hAnsi="Times New Roman" w:cs="Times New Roman"/>
                <w:i/>
                <w:sz w:val="24"/>
                <w:szCs w:val="28"/>
              </w:rPr>
            </w:pPr>
            <w:r w:rsidRPr="007B757C">
              <w:rPr>
                <w:rFonts w:ascii="Times New Roman" w:eastAsia="Times New Roman" w:hAnsi="Times New Roman" w:cs="Times New Roman"/>
                <w:b/>
                <w:bCs/>
                <w:iCs/>
                <w:sz w:val="24"/>
                <w:szCs w:val="28"/>
              </w:rPr>
              <w:t xml:space="preserve">Основное оборудование </w:t>
            </w:r>
          </w:p>
        </w:tc>
      </w:tr>
      <w:tr w:rsidR="00B27815" w:rsidRPr="007B757C" w14:paraId="3445F87F" w14:textId="77777777" w:rsidTr="00AC69F0">
        <w:tc>
          <w:tcPr>
            <w:tcW w:w="273" w:type="pct"/>
            <w:tcBorders>
              <w:top w:val="single" w:sz="4" w:space="0" w:color="auto"/>
              <w:left w:val="single" w:sz="4" w:space="0" w:color="auto"/>
              <w:bottom w:val="single" w:sz="4" w:space="0" w:color="auto"/>
              <w:right w:val="single" w:sz="4" w:space="0" w:color="auto"/>
            </w:tcBorders>
            <w:hideMark/>
          </w:tcPr>
          <w:p w14:paraId="3CD6B560" w14:textId="77777777" w:rsidR="00B27815" w:rsidRPr="007B757C" w:rsidRDefault="00B27815" w:rsidP="00AC69F0">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1.</w:t>
            </w:r>
          </w:p>
        </w:tc>
        <w:tc>
          <w:tcPr>
            <w:tcW w:w="3174" w:type="pct"/>
            <w:tcBorders>
              <w:top w:val="single" w:sz="4" w:space="0" w:color="auto"/>
              <w:left w:val="single" w:sz="4" w:space="0" w:color="auto"/>
              <w:bottom w:val="single" w:sz="4" w:space="0" w:color="auto"/>
              <w:right w:val="single" w:sz="4" w:space="0" w:color="auto"/>
            </w:tcBorders>
            <w:hideMark/>
          </w:tcPr>
          <w:p w14:paraId="13F8FB05" w14:textId="77777777" w:rsidR="00B27815" w:rsidRPr="007B757C" w:rsidRDefault="00B27815" w:rsidP="00AC69F0">
            <w:pPr>
              <w:snapToGrid w:val="0"/>
              <w:spacing w:after="0" w:line="240" w:lineRule="auto"/>
              <w:rPr>
                <w:rFonts w:ascii="Times New Roman" w:eastAsia="Times New Roman" w:hAnsi="Times New Roman" w:cs="Times New Roman"/>
                <w:i/>
                <w:sz w:val="24"/>
                <w:szCs w:val="28"/>
              </w:rPr>
            </w:pPr>
            <w:r w:rsidRPr="007B757C">
              <w:rPr>
                <w:rFonts w:ascii="Times New Roman" w:eastAsia="Times New Roman" w:hAnsi="Times New Roman" w:cs="Times New Roman"/>
                <w:bCs/>
                <w:iCs/>
                <w:sz w:val="24"/>
                <w:szCs w:val="24"/>
                <w:lang w:eastAsia="ru-RU"/>
              </w:rPr>
              <w:t>Комплект тематических наглядных учебных пособий</w:t>
            </w:r>
          </w:p>
        </w:tc>
        <w:tc>
          <w:tcPr>
            <w:tcW w:w="1553" w:type="pct"/>
            <w:tcBorders>
              <w:top w:val="single" w:sz="4" w:space="0" w:color="auto"/>
              <w:left w:val="single" w:sz="4" w:space="0" w:color="auto"/>
              <w:bottom w:val="single" w:sz="4" w:space="0" w:color="auto"/>
              <w:right w:val="single" w:sz="4" w:space="0" w:color="auto"/>
            </w:tcBorders>
            <w:hideMark/>
          </w:tcPr>
          <w:p w14:paraId="51C2ABCF" w14:textId="77777777" w:rsidR="00B27815" w:rsidRPr="007B757C" w:rsidRDefault="00B27815" w:rsidP="00AC69F0">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Карты</w:t>
            </w:r>
          </w:p>
        </w:tc>
      </w:tr>
    </w:tbl>
    <w:p w14:paraId="7B5AE0DF" w14:textId="77777777" w:rsidR="00B27815" w:rsidRDefault="00B27815" w:rsidP="00B27815">
      <w:pPr>
        <w:suppressAutoHyphens/>
        <w:spacing w:after="0" w:line="240" w:lineRule="auto"/>
        <w:jc w:val="both"/>
        <w:rPr>
          <w:rFonts w:ascii="Times New Roman" w:eastAsia="Times New Roman" w:hAnsi="Times New Roman" w:cs="Times New Roman"/>
          <w:bCs/>
          <w:sz w:val="24"/>
          <w:szCs w:val="24"/>
          <w:lang w:eastAsia="ru-RU"/>
        </w:rPr>
      </w:pPr>
    </w:p>
    <w:p w14:paraId="1F43A83C" w14:textId="77777777" w:rsidR="005E07A7" w:rsidRPr="007B757C" w:rsidRDefault="005E07A7" w:rsidP="00B27815">
      <w:pPr>
        <w:suppressAutoHyphens/>
        <w:spacing w:after="0" w:line="240" w:lineRule="auto"/>
        <w:jc w:val="both"/>
        <w:rPr>
          <w:rFonts w:ascii="Times New Roman" w:eastAsia="Times New Roman" w:hAnsi="Times New Roman" w:cs="Times New Roman"/>
          <w:bCs/>
          <w:sz w:val="24"/>
          <w:szCs w:val="24"/>
          <w:lang w:eastAsia="ru-RU"/>
        </w:rPr>
      </w:pPr>
    </w:p>
    <w:p w14:paraId="6871C8D0" w14:textId="77777777" w:rsidR="00B27815" w:rsidRPr="007B757C" w:rsidRDefault="00B27815" w:rsidP="00B27815">
      <w:pPr>
        <w:suppressAutoHyphens/>
        <w:spacing w:after="0" w:line="240" w:lineRule="auto"/>
        <w:ind w:firstLine="709"/>
        <w:jc w:val="both"/>
        <w:rPr>
          <w:rFonts w:ascii="Times New Roman" w:eastAsia="Times New Roman" w:hAnsi="Times New Roman" w:cs="Times New Roman"/>
          <w:b/>
          <w:bCs/>
          <w:sz w:val="24"/>
          <w:szCs w:val="24"/>
          <w:lang w:eastAsia="ru-RU"/>
        </w:rPr>
      </w:pPr>
      <w:r w:rsidRPr="007B757C">
        <w:rPr>
          <w:rFonts w:ascii="Times New Roman" w:eastAsia="Times New Roman" w:hAnsi="Times New Roman" w:cs="Times New Roman"/>
          <w:b/>
          <w:bCs/>
          <w:sz w:val="24"/>
          <w:szCs w:val="24"/>
          <w:lang w:eastAsia="ru-RU"/>
        </w:rPr>
        <w:t>3.2. Информационное обеспечение реализации программы</w:t>
      </w:r>
    </w:p>
    <w:p w14:paraId="7031D2DD" w14:textId="77777777" w:rsidR="00B27815" w:rsidRPr="007B757C" w:rsidRDefault="00B27815" w:rsidP="00B27815">
      <w:pPr>
        <w:suppressAutoHyphens/>
        <w:spacing w:after="0" w:line="240" w:lineRule="auto"/>
        <w:ind w:firstLine="709"/>
        <w:jc w:val="both"/>
        <w:rPr>
          <w:rFonts w:ascii="Times New Roman" w:eastAsia="Times New Roman" w:hAnsi="Times New Roman" w:cs="Times New Roman"/>
          <w:bCs/>
          <w:sz w:val="24"/>
          <w:szCs w:val="24"/>
          <w:lang w:eastAsia="ru-RU"/>
        </w:rPr>
      </w:pPr>
      <w:r w:rsidRPr="007B757C">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w:t>
      </w:r>
      <w:r w:rsidRPr="007B757C">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7B757C">
        <w:rPr>
          <w:rFonts w:ascii="Times New Roman" w:eastAsia="Times New Roman" w:hAnsi="Times New Roman" w:cs="Times New Roman"/>
          <w:bCs/>
          <w:sz w:val="24"/>
          <w:szCs w:val="24"/>
          <w:lang w:eastAsia="ru-RU"/>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8C1F859" w14:textId="77777777" w:rsidR="004842AE" w:rsidRPr="004842AE" w:rsidRDefault="004842AE" w:rsidP="004842AE">
      <w:pPr>
        <w:suppressAutoHyphens/>
        <w:spacing w:after="0" w:line="240" w:lineRule="auto"/>
        <w:ind w:firstLine="709"/>
        <w:jc w:val="both"/>
        <w:rPr>
          <w:rFonts w:ascii="Times New Roman" w:eastAsia="Times New Roman" w:hAnsi="Times New Roman" w:cs="Times New Roman"/>
          <w:sz w:val="24"/>
          <w:szCs w:val="24"/>
          <w:lang w:eastAsia="ru-RU"/>
        </w:rPr>
      </w:pPr>
    </w:p>
    <w:p w14:paraId="70ACB73D" w14:textId="77777777" w:rsidR="004842AE" w:rsidRPr="004842AE" w:rsidRDefault="004842AE" w:rsidP="004842AE">
      <w:pPr>
        <w:suppressAutoHyphens/>
        <w:spacing w:after="0" w:line="240" w:lineRule="auto"/>
        <w:ind w:firstLine="709"/>
        <w:jc w:val="both"/>
        <w:rPr>
          <w:rFonts w:ascii="Times New Roman" w:eastAsia="Times New Roman" w:hAnsi="Times New Roman" w:cs="Times New Roman"/>
          <w:b/>
          <w:sz w:val="24"/>
          <w:szCs w:val="24"/>
          <w:lang w:eastAsia="ru-RU"/>
        </w:rPr>
      </w:pPr>
      <w:r w:rsidRPr="004842AE">
        <w:rPr>
          <w:rFonts w:ascii="Times New Roman" w:eastAsia="Times New Roman" w:hAnsi="Times New Roman" w:cs="Times New Roman"/>
          <w:b/>
          <w:sz w:val="24"/>
          <w:szCs w:val="24"/>
          <w:lang w:eastAsia="ru-RU"/>
        </w:rPr>
        <w:t>3.2.1. Основные печатные издания</w:t>
      </w:r>
    </w:p>
    <w:p w14:paraId="319FD149" w14:textId="5BBCEA87" w:rsidR="002B65BB" w:rsidRPr="002B65BB" w:rsidRDefault="004842AE" w:rsidP="002B65BB">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842AE">
        <w:rPr>
          <w:rFonts w:ascii="Times New Roman" w:eastAsia="Times New Roman" w:hAnsi="Times New Roman" w:cs="Times New Roman"/>
          <w:sz w:val="24"/>
          <w:szCs w:val="24"/>
          <w:lang w:eastAsia="ru-RU"/>
        </w:rPr>
        <w:t xml:space="preserve">1. </w:t>
      </w:r>
      <w:r w:rsidR="002B65BB">
        <w:rPr>
          <w:rFonts w:ascii="Times New Roman" w:eastAsia="Times New Roman" w:hAnsi="Times New Roman" w:cs="Times New Roman"/>
          <w:sz w:val="24"/>
          <w:szCs w:val="24"/>
          <w:lang w:eastAsia="ru-RU"/>
        </w:rPr>
        <w:t xml:space="preserve">Гладкий Ю.Н. Экономическая и социальная география мира: </w:t>
      </w:r>
      <w:proofErr w:type="spellStart"/>
      <w:r w:rsidR="002B65BB">
        <w:rPr>
          <w:rFonts w:ascii="Times New Roman" w:eastAsia="Times New Roman" w:hAnsi="Times New Roman" w:cs="Times New Roman"/>
          <w:sz w:val="24"/>
          <w:szCs w:val="24"/>
          <w:lang w:eastAsia="ru-RU"/>
        </w:rPr>
        <w:t>Учеб.для</w:t>
      </w:r>
      <w:proofErr w:type="spellEnd"/>
      <w:r w:rsidR="002B65BB">
        <w:rPr>
          <w:rFonts w:ascii="Times New Roman" w:eastAsia="Times New Roman" w:hAnsi="Times New Roman" w:cs="Times New Roman"/>
          <w:sz w:val="24"/>
          <w:szCs w:val="24"/>
          <w:lang w:eastAsia="ru-RU"/>
        </w:rPr>
        <w:t xml:space="preserve"> 10 </w:t>
      </w:r>
      <w:proofErr w:type="spellStart"/>
      <w:proofErr w:type="gramStart"/>
      <w:r w:rsidR="002B65BB">
        <w:rPr>
          <w:rFonts w:ascii="Times New Roman" w:eastAsia="Times New Roman" w:hAnsi="Times New Roman" w:cs="Times New Roman"/>
          <w:sz w:val="24"/>
          <w:szCs w:val="24"/>
          <w:lang w:eastAsia="ru-RU"/>
        </w:rPr>
        <w:t>кл.общеобразовательных</w:t>
      </w:r>
      <w:proofErr w:type="spellEnd"/>
      <w:proofErr w:type="gramEnd"/>
      <w:r w:rsidR="002B65BB">
        <w:rPr>
          <w:rFonts w:ascii="Times New Roman" w:eastAsia="Times New Roman" w:hAnsi="Times New Roman" w:cs="Times New Roman"/>
          <w:sz w:val="24"/>
          <w:szCs w:val="24"/>
          <w:lang w:eastAsia="ru-RU"/>
        </w:rPr>
        <w:t xml:space="preserve"> учреждений/Ю.Н. Гладкий, С.Б.Лавров.-9-е изд.-М.: Просвещение, 2003.-286с.:ил.,карт.-</w:t>
      </w:r>
      <w:r w:rsidR="002B65BB">
        <w:rPr>
          <w:rFonts w:ascii="Times New Roman" w:eastAsia="Times New Roman" w:hAnsi="Times New Roman" w:cs="Times New Roman"/>
          <w:sz w:val="24"/>
          <w:szCs w:val="24"/>
          <w:lang w:val="en-US" w:eastAsia="ru-RU"/>
        </w:rPr>
        <w:t>ISBN</w:t>
      </w:r>
      <w:r w:rsidR="002B65BB" w:rsidRPr="002B65BB">
        <w:rPr>
          <w:rFonts w:ascii="Times New Roman" w:eastAsia="Times New Roman" w:hAnsi="Times New Roman" w:cs="Times New Roman"/>
          <w:sz w:val="24"/>
          <w:szCs w:val="24"/>
          <w:lang w:eastAsia="ru-RU"/>
        </w:rPr>
        <w:t xml:space="preserve"> 5-09-012144-3/</w:t>
      </w:r>
    </w:p>
    <w:p w14:paraId="43785C33" w14:textId="6CF63420" w:rsidR="004842AE" w:rsidRPr="00A5675E" w:rsidRDefault="004842AE" w:rsidP="004842AE">
      <w:pPr>
        <w:tabs>
          <w:tab w:val="left" w:pos="709"/>
        </w:tabs>
        <w:spacing w:after="0" w:line="240" w:lineRule="auto"/>
        <w:ind w:firstLine="709"/>
        <w:jc w:val="both"/>
        <w:rPr>
          <w:rFonts w:ascii="Times New Roman" w:eastAsia="Times New Roman" w:hAnsi="Times New Roman" w:cs="Times New Roman"/>
          <w:b/>
          <w:color w:val="000000" w:themeColor="text1"/>
          <w:sz w:val="24"/>
          <w:szCs w:val="24"/>
          <w:lang w:eastAsia="ru-RU"/>
        </w:rPr>
      </w:pPr>
      <w:r w:rsidRPr="004842AE">
        <w:rPr>
          <w:rFonts w:ascii="Times New Roman" w:eastAsia="Times New Roman" w:hAnsi="Times New Roman" w:cs="Times New Roman"/>
          <w:sz w:val="24"/>
          <w:szCs w:val="24"/>
          <w:lang w:eastAsia="ru-RU"/>
        </w:rPr>
        <w:t>2.</w:t>
      </w:r>
      <w:r w:rsidR="002B65BB">
        <w:rPr>
          <w:rFonts w:ascii="Times New Roman" w:eastAsia="Times New Roman" w:hAnsi="Times New Roman" w:cs="Times New Roman"/>
          <w:sz w:val="24"/>
          <w:szCs w:val="24"/>
          <w:lang w:eastAsia="ru-RU"/>
        </w:rPr>
        <w:t xml:space="preserve">Максаковский В.П. Экономическая и социальная </w:t>
      </w:r>
      <w:r w:rsidR="00A5675E">
        <w:rPr>
          <w:rFonts w:ascii="Times New Roman" w:eastAsia="Times New Roman" w:hAnsi="Times New Roman" w:cs="Times New Roman"/>
          <w:sz w:val="24"/>
          <w:szCs w:val="24"/>
          <w:lang w:eastAsia="ru-RU"/>
        </w:rPr>
        <w:t xml:space="preserve">мира: </w:t>
      </w:r>
      <w:proofErr w:type="spellStart"/>
      <w:r w:rsidR="00A5675E">
        <w:rPr>
          <w:rFonts w:ascii="Times New Roman" w:eastAsia="Times New Roman" w:hAnsi="Times New Roman" w:cs="Times New Roman"/>
          <w:sz w:val="24"/>
          <w:szCs w:val="24"/>
          <w:lang w:eastAsia="ru-RU"/>
        </w:rPr>
        <w:t>Учеб.для</w:t>
      </w:r>
      <w:proofErr w:type="spellEnd"/>
      <w:r w:rsidR="00A5675E">
        <w:rPr>
          <w:rFonts w:ascii="Times New Roman" w:eastAsia="Times New Roman" w:hAnsi="Times New Roman" w:cs="Times New Roman"/>
          <w:sz w:val="24"/>
          <w:szCs w:val="24"/>
          <w:lang w:eastAsia="ru-RU"/>
        </w:rPr>
        <w:t xml:space="preserve"> 10 </w:t>
      </w:r>
      <w:proofErr w:type="spellStart"/>
      <w:proofErr w:type="gramStart"/>
      <w:r w:rsidR="00A5675E">
        <w:rPr>
          <w:rFonts w:ascii="Times New Roman" w:eastAsia="Times New Roman" w:hAnsi="Times New Roman" w:cs="Times New Roman"/>
          <w:sz w:val="24"/>
          <w:szCs w:val="24"/>
          <w:lang w:eastAsia="ru-RU"/>
        </w:rPr>
        <w:t>кл.общеобразовательных</w:t>
      </w:r>
      <w:proofErr w:type="spellEnd"/>
      <w:proofErr w:type="gramEnd"/>
      <w:r w:rsidR="00A5675E">
        <w:rPr>
          <w:rFonts w:ascii="Times New Roman" w:eastAsia="Times New Roman" w:hAnsi="Times New Roman" w:cs="Times New Roman"/>
          <w:sz w:val="24"/>
          <w:szCs w:val="24"/>
          <w:lang w:eastAsia="ru-RU"/>
        </w:rPr>
        <w:t xml:space="preserve"> учреждений/В.П. Максаковский.-13-е изд.-М.: Просвещение, 2005.-400с.: </w:t>
      </w:r>
      <w:proofErr w:type="spellStart"/>
      <w:r w:rsidR="00A5675E">
        <w:rPr>
          <w:rFonts w:ascii="Times New Roman" w:eastAsia="Times New Roman" w:hAnsi="Times New Roman" w:cs="Times New Roman"/>
          <w:sz w:val="24"/>
          <w:szCs w:val="24"/>
          <w:lang w:eastAsia="ru-RU"/>
        </w:rPr>
        <w:t>ил.,карт</w:t>
      </w:r>
      <w:proofErr w:type="spellEnd"/>
      <w:r w:rsidR="00A5675E">
        <w:rPr>
          <w:rFonts w:ascii="Times New Roman" w:eastAsia="Times New Roman" w:hAnsi="Times New Roman" w:cs="Times New Roman"/>
          <w:sz w:val="24"/>
          <w:szCs w:val="24"/>
          <w:lang w:eastAsia="ru-RU"/>
        </w:rPr>
        <w:t xml:space="preserve">.-(География). – </w:t>
      </w:r>
      <w:r w:rsidR="00A5675E">
        <w:rPr>
          <w:rFonts w:ascii="Times New Roman" w:eastAsia="Times New Roman" w:hAnsi="Times New Roman" w:cs="Times New Roman"/>
          <w:sz w:val="24"/>
          <w:szCs w:val="24"/>
          <w:lang w:val="en-US" w:eastAsia="ru-RU"/>
        </w:rPr>
        <w:t>ISBN</w:t>
      </w:r>
      <w:r w:rsidR="00A5675E" w:rsidRPr="00A5675E">
        <w:rPr>
          <w:rFonts w:ascii="Times New Roman" w:eastAsia="Times New Roman" w:hAnsi="Times New Roman" w:cs="Times New Roman"/>
          <w:sz w:val="24"/>
          <w:szCs w:val="24"/>
          <w:lang w:eastAsia="ru-RU"/>
        </w:rPr>
        <w:t xml:space="preserve"> 5-09-014297-1</w:t>
      </w:r>
    </w:p>
    <w:p w14:paraId="0C8FE7CE" w14:textId="77777777" w:rsidR="004842AE" w:rsidRPr="004842AE" w:rsidRDefault="004842AE" w:rsidP="004842AE">
      <w:pPr>
        <w:spacing w:after="0" w:line="240" w:lineRule="auto"/>
        <w:ind w:firstLine="709"/>
        <w:contextualSpacing/>
        <w:rPr>
          <w:rFonts w:ascii="Times New Roman" w:eastAsia="Times New Roman" w:hAnsi="Times New Roman" w:cs="Times New Roman"/>
          <w:b/>
          <w:color w:val="FF0000"/>
          <w:sz w:val="24"/>
          <w:szCs w:val="24"/>
          <w:lang w:eastAsia="ru-RU"/>
        </w:rPr>
      </w:pPr>
    </w:p>
    <w:p w14:paraId="47FBEC07" w14:textId="77777777" w:rsidR="004842AE" w:rsidRPr="004842AE" w:rsidRDefault="004842AE" w:rsidP="004842AE">
      <w:pPr>
        <w:spacing w:after="0" w:line="240" w:lineRule="auto"/>
        <w:ind w:firstLine="709"/>
        <w:contextualSpacing/>
        <w:rPr>
          <w:rFonts w:ascii="Times New Roman" w:eastAsia="Times New Roman" w:hAnsi="Times New Roman" w:cs="Times New Roman"/>
          <w:b/>
          <w:sz w:val="24"/>
          <w:szCs w:val="24"/>
          <w:lang w:eastAsia="ru-RU"/>
        </w:rPr>
      </w:pPr>
      <w:r w:rsidRPr="004842AE">
        <w:rPr>
          <w:rFonts w:ascii="Times New Roman" w:eastAsia="Times New Roman" w:hAnsi="Times New Roman" w:cs="Times New Roman"/>
          <w:b/>
          <w:sz w:val="24"/>
          <w:szCs w:val="24"/>
          <w:lang w:eastAsia="ru-RU"/>
        </w:rPr>
        <w:t xml:space="preserve">3.2.2. Электронные издания </w:t>
      </w:r>
    </w:p>
    <w:p w14:paraId="178CDC56" w14:textId="7876879F" w:rsidR="00CF304C" w:rsidRPr="00CF304C" w:rsidRDefault="00CE0664" w:rsidP="00CF304C">
      <w:pPr>
        <w:pStyle w:val="c3"/>
        <w:shd w:val="clear" w:color="auto" w:fill="FFFFFF"/>
        <w:spacing w:before="0" w:beforeAutospacing="0" w:after="0" w:afterAutospacing="0"/>
        <w:ind w:firstLine="709"/>
        <w:jc w:val="both"/>
        <w:rPr>
          <w:rStyle w:val="ab"/>
          <w:lang w:val="en-US"/>
        </w:rPr>
      </w:pPr>
      <w:r w:rsidRPr="00E96E84">
        <w:rPr>
          <w:bCs/>
          <w:lang w:val="en-US"/>
        </w:rPr>
        <w:t>1.</w:t>
      </w:r>
      <w:r w:rsidR="00CF304C" w:rsidRPr="00E96E84">
        <w:rPr>
          <w:bCs/>
          <w:lang w:val="en-US"/>
        </w:rPr>
        <w:t xml:space="preserve"> </w:t>
      </w:r>
      <w:r>
        <w:rPr>
          <w:rStyle w:val="c0"/>
          <w:color w:val="000000"/>
        </w:rPr>
        <w:t>Географические</w:t>
      </w:r>
      <w:r w:rsidR="00CF304C" w:rsidRPr="00E96E84">
        <w:rPr>
          <w:rStyle w:val="c0"/>
          <w:color w:val="000000"/>
          <w:lang w:val="en-US"/>
        </w:rPr>
        <w:t xml:space="preserve"> </w:t>
      </w:r>
      <w:r>
        <w:rPr>
          <w:rStyle w:val="c0"/>
          <w:color w:val="000000"/>
        </w:rPr>
        <w:t>обучающие</w:t>
      </w:r>
      <w:r w:rsidRPr="00E96E84">
        <w:rPr>
          <w:rStyle w:val="c0"/>
          <w:color w:val="000000"/>
          <w:lang w:val="en-US"/>
        </w:rPr>
        <w:t xml:space="preserve"> </w:t>
      </w:r>
      <w:r>
        <w:rPr>
          <w:rStyle w:val="c0"/>
          <w:color w:val="000000"/>
        </w:rPr>
        <w:t>модели</w:t>
      </w:r>
      <w:r w:rsidRPr="00E96E84">
        <w:rPr>
          <w:rStyle w:val="c0"/>
          <w:color w:val="000000"/>
          <w:lang w:val="en-US"/>
        </w:rPr>
        <w:t>.</w:t>
      </w:r>
      <w:r w:rsidR="00CF304C" w:rsidRPr="00E96E84">
        <w:rPr>
          <w:lang w:val="en-US"/>
        </w:rPr>
        <w:t xml:space="preserve"> </w:t>
      </w:r>
      <w:hyperlink r:id="rId10" w:history="1">
        <w:r w:rsidR="00CF304C" w:rsidRPr="00580066">
          <w:rPr>
            <w:rStyle w:val="ab"/>
            <w:lang w:val="en-US"/>
          </w:rPr>
          <w:t>http://schoolcollection</w:t>
        </w:r>
      </w:hyperlink>
      <w:r w:rsidR="00CF304C" w:rsidRPr="00CF304C">
        <w:rPr>
          <w:rStyle w:val="c0"/>
          <w:color w:val="000000"/>
          <w:lang w:val="en-US"/>
        </w:rPr>
        <w:t xml:space="preserve">. edu.ru/ catalog/ </w:t>
      </w:r>
      <w:proofErr w:type="spellStart"/>
      <w:r w:rsidR="00CF304C" w:rsidRPr="00CF304C">
        <w:rPr>
          <w:rStyle w:val="c0"/>
          <w:color w:val="000000"/>
          <w:lang w:val="en-US"/>
        </w:rPr>
        <w:t>rubr</w:t>
      </w:r>
      <w:proofErr w:type="spellEnd"/>
      <w:r w:rsidR="00CF304C" w:rsidRPr="00CF304C">
        <w:rPr>
          <w:rStyle w:val="c0"/>
          <w:color w:val="000000"/>
          <w:lang w:val="en-US"/>
        </w:rPr>
        <w:t xml:space="preserve">/2d5dc937-826a-4695-8479 </w:t>
      </w:r>
      <w:hyperlink r:id="rId11" w:history="1">
        <w:r w:rsidRPr="00CF304C">
          <w:rPr>
            <w:rStyle w:val="ab"/>
            <w:lang w:val="en-US"/>
          </w:rPr>
          <w:t>da00a58992ce/?interface=</w:t>
        </w:r>
        <w:proofErr w:type="spellStart"/>
        <w:r w:rsidRPr="00CF304C">
          <w:rPr>
            <w:rStyle w:val="ab"/>
            <w:lang w:val="en-US"/>
          </w:rPr>
          <w:t>catalog&amp;class</w:t>
        </w:r>
        <w:proofErr w:type="spellEnd"/>
        <w:proofErr w:type="gramStart"/>
        <w:r w:rsidRPr="00CF304C">
          <w:rPr>
            <w:rStyle w:val="ab"/>
            <w:lang w:val="en-US"/>
          </w:rPr>
          <w:t>[]=</w:t>
        </w:r>
        <w:proofErr w:type="gramEnd"/>
        <w:r w:rsidRPr="00CF304C">
          <w:rPr>
            <w:rStyle w:val="ab"/>
            <w:lang w:val="en-US"/>
          </w:rPr>
          <w:t>48&amp;subject[]=28</w:t>
        </w:r>
      </w:hyperlink>
    </w:p>
    <w:p w14:paraId="26B04195" w14:textId="11ED96EA" w:rsidR="00CE0664" w:rsidRDefault="00CE0664" w:rsidP="00CF304C">
      <w:pPr>
        <w:pStyle w:val="c3"/>
        <w:shd w:val="clear" w:color="auto" w:fill="FFFFFF"/>
        <w:spacing w:before="0" w:beforeAutospacing="0" w:after="0" w:afterAutospacing="0"/>
        <w:ind w:firstLine="709"/>
        <w:jc w:val="both"/>
        <w:rPr>
          <w:rFonts w:ascii="Calibri" w:hAnsi="Calibri"/>
          <w:color w:val="000000"/>
          <w:sz w:val="22"/>
          <w:szCs w:val="22"/>
        </w:rPr>
      </w:pPr>
      <w:r>
        <w:rPr>
          <w:rStyle w:val="c0"/>
          <w:color w:val="000000"/>
        </w:rPr>
        <w:t>2</w:t>
      </w:r>
      <w:r w:rsidRPr="00AC69F0">
        <w:rPr>
          <w:rStyle w:val="c0"/>
          <w:color w:val="000000"/>
        </w:rPr>
        <w:t xml:space="preserve"> </w:t>
      </w:r>
      <w:r>
        <w:rPr>
          <w:rStyle w:val="c0"/>
          <w:color w:val="000000"/>
        </w:rPr>
        <w:t>География 6-10 классы.  </w:t>
      </w:r>
      <w:hyperlink r:id="rId12" w:history="1">
        <w:r>
          <w:rPr>
            <w:rStyle w:val="ab"/>
          </w:rPr>
          <w:t>http://school-collection.edu.ru/catalog/rubr/523e4226-60b8-b9f7-d940-984745d86418/118882/?interface=catalog&amp;class=48&amp;subject=28</w:t>
        </w:r>
      </w:hyperlink>
    </w:p>
    <w:p w14:paraId="2AD5A35C" w14:textId="4595F872" w:rsidR="004842AE" w:rsidRPr="00AC69F0" w:rsidRDefault="004842AE" w:rsidP="00CF304C">
      <w:pPr>
        <w:spacing w:after="0" w:line="240" w:lineRule="auto"/>
        <w:contextualSpacing/>
        <w:rPr>
          <w:rFonts w:ascii="Times New Roman" w:eastAsia="Times New Roman" w:hAnsi="Times New Roman" w:cs="Times New Roman"/>
          <w:sz w:val="24"/>
          <w:szCs w:val="24"/>
          <w:lang w:eastAsia="ru-RU"/>
        </w:rPr>
      </w:pPr>
    </w:p>
    <w:p w14:paraId="273251B7" w14:textId="77777777" w:rsidR="004842AE" w:rsidRPr="004842AE" w:rsidRDefault="004842AE" w:rsidP="004842AE">
      <w:pPr>
        <w:widowControl w:val="0"/>
        <w:spacing w:after="0" w:line="240" w:lineRule="auto"/>
        <w:ind w:left="11" w:firstLine="698"/>
        <w:jc w:val="both"/>
        <w:rPr>
          <w:rFonts w:ascii="Times New Roman" w:eastAsia="Times New Roman" w:hAnsi="Times New Roman" w:cs="Times New Roman"/>
          <w:b/>
          <w:color w:val="000000"/>
          <w:sz w:val="24"/>
          <w:szCs w:val="24"/>
          <w:lang w:eastAsia="ru-RU"/>
        </w:rPr>
      </w:pPr>
      <w:r w:rsidRPr="004842AE">
        <w:rPr>
          <w:rFonts w:ascii="Times New Roman" w:eastAsia="Times New Roman" w:hAnsi="Times New Roman" w:cs="Times New Roman"/>
          <w:b/>
          <w:color w:val="000000"/>
          <w:sz w:val="24"/>
          <w:szCs w:val="24"/>
          <w:lang w:eastAsia="ru-RU"/>
        </w:rPr>
        <w:lastRenderedPageBreak/>
        <w:t xml:space="preserve">3.2.3. Дополнительные источники </w:t>
      </w:r>
    </w:p>
    <w:p w14:paraId="0E62A3B8" w14:textId="635B8C31" w:rsidR="00070412" w:rsidRDefault="004842AE" w:rsidP="00070412">
      <w:pPr>
        <w:pStyle w:val="c3"/>
        <w:shd w:val="clear" w:color="auto" w:fill="FFFFFF"/>
        <w:spacing w:before="0" w:beforeAutospacing="0" w:after="0" w:afterAutospacing="0"/>
        <w:rPr>
          <w:rFonts w:ascii="Calibri" w:hAnsi="Calibri"/>
          <w:color w:val="000000"/>
          <w:sz w:val="22"/>
          <w:szCs w:val="22"/>
        </w:rPr>
      </w:pPr>
      <w:r w:rsidRPr="004842AE">
        <w:t>1.</w:t>
      </w:r>
      <w:r w:rsidR="00070412" w:rsidRPr="00070412">
        <w:rPr>
          <w:color w:val="000000"/>
        </w:rPr>
        <w:t xml:space="preserve"> </w:t>
      </w:r>
      <w:r w:rsidR="00070412">
        <w:rPr>
          <w:rStyle w:val="c0"/>
          <w:color w:val="000000"/>
        </w:rPr>
        <w:t>Географический атлас (geography.su/atlas) </w:t>
      </w:r>
      <w:hyperlink r:id="rId13" w:history="1">
        <w:r w:rsidR="00070412">
          <w:rPr>
            <w:rStyle w:val="ab"/>
          </w:rPr>
          <w:t>http://geography.su/atlas/item/f00/s00/z0000000/</w:t>
        </w:r>
      </w:hyperlink>
    </w:p>
    <w:p w14:paraId="792F7992" w14:textId="24AF2097" w:rsidR="00070412" w:rsidRDefault="00CF304C" w:rsidP="00070412">
      <w:pPr>
        <w:pStyle w:val="c3"/>
        <w:shd w:val="clear" w:color="auto" w:fill="FFFFFF"/>
        <w:spacing w:before="0" w:beforeAutospacing="0" w:after="0" w:afterAutospacing="0"/>
        <w:rPr>
          <w:rFonts w:ascii="Calibri" w:hAnsi="Calibri"/>
          <w:color w:val="000000"/>
          <w:sz w:val="22"/>
          <w:szCs w:val="22"/>
        </w:rPr>
      </w:pPr>
      <w:r>
        <w:rPr>
          <w:rStyle w:val="c0"/>
          <w:color w:val="000000"/>
        </w:rPr>
        <w:t>2</w:t>
      </w:r>
      <w:r w:rsidR="00070412">
        <w:rPr>
          <w:rStyle w:val="c0"/>
          <w:color w:val="000000"/>
        </w:rPr>
        <w:t>.</w:t>
      </w:r>
      <w:r>
        <w:rPr>
          <w:rStyle w:val="c0"/>
          <w:color w:val="000000"/>
        </w:rPr>
        <w:t xml:space="preserve"> </w:t>
      </w:r>
      <w:r w:rsidR="00070412">
        <w:rPr>
          <w:rStyle w:val="c0"/>
          <w:color w:val="000000"/>
        </w:rPr>
        <w:t>Видеоуроки (interneturok.ru/</w:t>
      </w:r>
      <w:proofErr w:type="spellStart"/>
      <w:r w:rsidR="00070412">
        <w:rPr>
          <w:rStyle w:val="c0"/>
          <w:color w:val="000000"/>
        </w:rPr>
        <w:t>ru</w:t>
      </w:r>
      <w:proofErr w:type="spellEnd"/>
      <w:r w:rsidR="00070412">
        <w:rPr>
          <w:rStyle w:val="c0"/>
          <w:color w:val="000000"/>
        </w:rPr>
        <w:t>/</w:t>
      </w:r>
      <w:proofErr w:type="spellStart"/>
      <w:r w:rsidR="00070412">
        <w:rPr>
          <w:rStyle w:val="c0"/>
          <w:color w:val="000000"/>
        </w:rPr>
        <w:t>shool</w:t>
      </w:r>
      <w:proofErr w:type="spellEnd"/>
      <w:r w:rsidR="00070412">
        <w:rPr>
          <w:rStyle w:val="c0"/>
          <w:color w:val="000000"/>
        </w:rPr>
        <w:t>/</w:t>
      </w:r>
      <w:proofErr w:type="spellStart"/>
      <w:r w:rsidR="00070412">
        <w:rPr>
          <w:rStyle w:val="c0"/>
          <w:color w:val="000000"/>
        </w:rPr>
        <w:t>geograty</w:t>
      </w:r>
      <w:proofErr w:type="spellEnd"/>
      <w:r w:rsidR="00070412">
        <w:rPr>
          <w:rStyle w:val="c0"/>
          <w:color w:val="000000"/>
        </w:rPr>
        <w:t>/) </w:t>
      </w:r>
      <w:hyperlink r:id="rId14" w:history="1">
        <w:r w:rsidR="00070412">
          <w:rPr>
            <w:rStyle w:val="ab"/>
          </w:rPr>
          <w:t>http://interneturok.ru/</w:t>
        </w:r>
      </w:hyperlink>
    </w:p>
    <w:p w14:paraId="6E1226D5" w14:textId="77777777" w:rsidR="004842AE" w:rsidRPr="004842AE" w:rsidRDefault="004842AE" w:rsidP="004842AE">
      <w:pPr>
        <w:spacing w:after="0" w:line="240" w:lineRule="auto"/>
        <w:ind w:firstLine="709"/>
        <w:contextualSpacing/>
        <w:rPr>
          <w:rFonts w:ascii="Times New Roman" w:eastAsia="Times New Roman" w:hAnsi="Times New Roman" w:cs="Times New Roman"/>
          <w:sz w:val="24"/>
          <w:szCs w:val="24"/>
          <w:lang w:eastAsia="ru-RU"/>
        </w:rPr>
      </w:pPr>
    </w:p>
    <w:p w14:paraId="41004F19" w14:textId="77777777" w:rsidR="00B27E7B" w:rsidRPr="00B27E7B" w:rsidRDefault="00B27E7B" w:rsidP="00B27E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3" w:lineRule="atLeast"/>
        <w:jc w:val="both"/>
        <w:rPr>
          <w:rFonts w:ascii="Times New Roman" w:eastAsia="Times New Roman" w:hAnsi="Times New Roman" w:cs="Times New Roman"/>
          <w:b/>
          <w:caps/>
          <w:sz w:val="24"/>
          <w:szCs w:val="24"/>
        </w:rPr>
      </w:pPr>
    </w:p>
    <w:p w14:paraId="67C0C651" w14:textId="77777777" w:rsidR="00B27E7B" w:rsidRPr="00B27E7B" w:rsidRDefault="00B27E7B" w:rsidP="00B27E7B">
      <w:pPr>
        <w:spacing w:after="0" w:line="23" w:lineRule="atLeast"/>
        <w:rPr>
          <w:rFonts w:ascii="Times New Roman" w:eastAsia="Times New Roman" w:hAnsi="Times New Roman" w:cs="Times New Roman"/>
          <w:b/>
          <w:caps/>
          <w:sz w:val="24"/>
          <w:szCs w:val="24"/>
        </w:rPr>
      </w:pPr>
      <w:r w:rsidRPr="00B27E7B">
        <w:rPr>
          <w:rFonts w:ascii="Times New Roman" w:eastAsia="Calibri" w:hAnsi="Times New Roman" w:cs="Times New Roman"/>
          <w:b/>
          <w:caps/>
          <w:sz w:val="24"/>
          <w:szCs w:val="24"/>
        </w:rPr>
        <w:br w:type="page"/>
      </w:r>
    </w:p>
    <w:p w14:paraId="45D5C3DE" w14:textId="77777777" w:rsidR="00B27E7B" w:rsidRPr="00B27E7B" w:rsidRDefault="00B27E7B" w:rsidP="00B27E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3" w:lineRule="atLeast"/>
        <w:jc w:val="center"/>
        <w:rPr>
          <w:rFonts w:ascii="Times New Roman" w:eastAsia="Times New Roman" w:hAnsi="Times New Roman" w:cs="Times New Roman"/>
          <w:b/>
          <w:caps/>
          <w:sz w:val="24"/>
          <w:szCs w:val="24"/>
        </w:rPr>
      </w:pPr>
      <w:r w:rsidRPr="00B27E7B">
        <w:rPr>
          <w:rFonts w:ascii="Times New Roman" w:eastAsia="Times New Roman" w:hAnsi="Times New Roman" w:cs="Times New Roman"/>
          <w:b/>
          <w:caps/>
          <w:sz w:val="24"/>
          <w:szCs w:val="24"/>
        </w:rPr>
        <w:lastRenderedPageBreak/>
        <w:t>4. К</w:t>
      </w:r>
      <w:r w:rsidRPr="00B27E7B">
        <w:rPr>
          <w:rFonts w:ascii="Times New Roman" w:eastAsia="Times New Roman" w:hAnsi="Times New Roman" w:cs="Times New Roman"/>
          <w:b/>
          <w:sz w:val="24"/>
          <w:szCs w:val="24"/>
        </w:rPr>
        <w:t>онтроль и оценка результатов освоения общеобразовательной дисциплины</w:t>
      </w:r>
      <w:bookmarkEnd w:id="77"/>
    </w:p>
    <w:p w14:paraId="308D56CC" w14:textId="77777777" w:rsidR="00B27E7B" w:rsidRPr="00070412" w:rsidRDefault="00B27E7B" w:rsidP="00B27E7B">
      <w:pPr>
        <w:spacing w:after="0" w:line="23" w:lineRule="atLeast"/>
        <w:contextualSpacing/>
        <w:jc w:val="both"/>
        <w:rPr>
          <w:rFonts w:ascii="Times New Roman" w:eastAsia="Calibri" w:hAnsi="Times New Roman" w:cs="Times New Roman"/>
          <w:bCs/>
          <w:sz w:val="24"/>
          <w:szCs w:val="24"/>
        </w:rPr>
      </w:pPr>
    </w:p>
    <w:p w14:paraId="7D777196" w14:textId="77777777" w:rsidR="00B27E7B" w:rsidRPr="00070412" w:rsidRDefault="00B27E7B" w:rsidP="00B27E7B">
      <w:pPr>
        <w:spacing w:after="0" w:line="23" w:lineRule="atLeast"/>
        <w:contextualSpacing/>
        <w:jc w:val="both"/>
        <w:rPr>
          <w:rFonts w:ascii="Times New Roman" w:eastAsia="Times New Roman" w:hAnsi="Times New Roman" w:cs="Times New Roman"/>
          <w:b/>
          <w:sz w:val="24"/>
          <w:szCs w:val="24"/>
          <w:lang w:eastAsia="ru-RU"/>
        </w:rPr>
      </w:pPr>
      <w:r w:rsidRPr="00070412">
        <w:rPr>
          <w:rFonts w:ascii="Times New Roman" w:eastAsia="Calibri" w:hAnsi="Times New Roman" w:cs="Times New Roman"/>
          <w:bCs/>
          <w:sz w:val="24"/>
          <w:szCs w:val="24"/>
        </w:rPr>
        <w:t>Контроль и оценка</w:t>
      </w:r>
      <w:r w:rsidRPr="00070412">
        <w:rPr>
          <w:rFonts w:ascii="Times New Roman" w:eastAsia="Calibri"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797E50C6" w14:textId="77777777" w:rsidR="00B27E7B" w:rsidRDefault="00B27E7B" w:rsidP="00B27E7B">
      <w:pPr>
        <w:spacing w:after="0" w:line="240" w:lineRule="auto"/>
        <w:ind w:firstLine="708"/>
        <w:jc w:val="center"/>
        <w:rPr>
          <w:rFonts w:ascii="Times New Roman" w:eastAsia="Times New Roman" w:hAnsi="Times New Roman" w:cs="Times New Roman"/>
          <w:b/>
          <w:bCs/>
          <w:sz w:val="24"/>
          <w:szCs w:val="24"/>
          <w:lang w:eastAsia="ru-RU"/>
        </w:rPr>
      </w:pP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0"/>
        <w:gridCol w:w="3969"/>
        <w:gridCol w:w="3685"/>
      </w:tblGrid>
      <w:tr w:rsidR="00070412" w:rsidRPr="00070412" w14:paraId="698CA361" w14:textId="77777777" w:rsidTr="00AC69F0">
        <w:trPr>
          <w:jc w:val="center"/>
        </w:trPr>
        <w:tc>
          <w:tcPr>
            <w:tcW w:w="1980" w:type="dxa"/>
            <w:tcBorders>
              <w:top w:val="single" w:sz="4" w:space="0" w:color="000000"/>
              <w:left w:val="single" w:sz="4" w:space="0" w:color="000000"/>
              <w:bottom w:val="single" w:sz="4" w:space="0" w:color="000000"/>
              <w:right w:val="single" w:sz="4" w:space="0" w:color="000000"/>
            </w:tcBorders>
            <w:hideMark/>
          </w:tcPr>
          <w:p w14:paraId="43BDC27C" w14:textId="77777777" w:rsidR="00070412" w:rsidRPr="00070412" w:rsidRDefault="00070412" w:rsidP="00AC69F0">
            <w:pPr>
              <w:spacing w:after="0"/>
              <w:jc w:val="center"/>
              <w:rPr>
                <w:rFonts w:ascii="Times New Roman" w:eastAsia="Calibri" w:hAnsi="Times New Roman" w:cs="Times New Roman"/>
                <w:b/>
                <w:bCs/>
              </w:rPr>
            </w:pPr>
            <w:r w:rsidRPr="00070412">
              <w:rPr>
                <w:rFonts w:ascii="Times New Roman" w:eastAsia="Calibri" w:hAnsi="Times New Roman" w:cs="Times New Roman"/>
                <w:b/>
                <w:bCs/>
              </w:rPr>
              <w:t>Общая/профессиональная компетенция</w:t>
            </w:r>
          </w:p>
        </w:tc>
        <w:tc>
          <w:tcPr>
            <w:tcW w:w="3969" w:type="dxa"/>
            <w:tcBorders>
              <w:top w:val="single" w:sz="4" w:space="0" w:color="000000"/>
              <w:left w:val="single" w:sz="4" w:space="0" w:color="000000"/>
              <w:bottom w:val="single" w:sz="4" w:space="0" w:color="000000"/>
              <w:right w:val="single" w:sz="4" w:space="0" w:color="000000"/>
            </w:tcBorders>
          </w:tcPr>
          <w:p w14:paraId="61DADD0C" w14:textId="77777777" w:rsidR="00070412" w:rsidRPr="00070412" w:rsidRDefault="00070412" w:rsidP="00AC69F0">
            <w:pPr>
              <w:spacing w:after="0"/>
              <w:jc w:val="center"/>
              <w:rPr>
                <w:rFonts w:ascii="Times New Roman" w:eastAsia="Calibri" w:hAnsi="Times New Roman" w:cs="Times New Roman"/>
                <w:b/>
                <w:bCs/>
              </w:rPr>
            </w:pPr>
            <w:r w:rsidRPr="00070412">
              <w:rPr>
                <w:rFonts w:ascii="Times New Roman" w:eastAsia="Calibri" w:hAnsi="Times New Roman" w:cs="Times New Roman"/>
                <w:b/>
                <w:bCs/>
              </w:rPr>
              <w:t>Раздел/Тема</w:t>
            </w:r>
          </w:p>
        </w:tc>
        <w:tc>
          <w:tcPr>
            <w:tcW w:w="3685" w:type="dxa"/>
            <w:tcBorders>
              <w:top w:val="single" w:sz="4" w:space="0" w:color="000000"/>
              <w:left w:val="single" w:sz="4" w:space="0" w:color="000000"/>
              <w:bottom w:val="single" w:sz="4" w:space="0" w:color="000000"/>
              <w:right w:val="single" w:sz="4" w:space="0" w:color="000000"/>
            </w:tcBorders>
            <w:hideMark/>
          </w:tcPr>
          <w:p w14:paraId="245EF292" w14:textId="77777777" w:rsidR="00070412" w:rsidRPr="00070412" w:rsidRDefault="00070412" w:rsidP="00AC69F0">
            <w:pPr>
              <w:spacing w:after="0"/>
              <w:jc w:val="center"/>
              <w:rPr>
                <w:rFonts w:ascii="Times New Roman" w:eastAsia="Calibri" w:hAnsi="Times New Roman" w:cs="Times New Roman"/>
                <w:b/>
                <w:bCs/>
              </w:rPr>
            </w:pPr>
            <w:r w:rsidRPr="00070412">
              <w:rPr>
                <w:rFonts w:ascii="Times New Roman" w:eastAsia="Calibri" w:hAnsi="Times New Roman" w:cs="Times New Roman"/>
                <w:b/>
                <w:bCs/>
              </w:rPr>
              <w:t>Тип оценочных мероприятий</w:t>
            </w:r>
          </w:p>
        </w:tc>
      </w:tr>
      <w:tr w:rsidR="00070412" w:rsidRPr="00070412" w14:paraId="23FDFC5E" w14:textId="77777777" w:rsidTr="00AC69F0">
        <w:trPr>
          <w:jc w:val="center"/>
        </w:trPr>
        <w:tc>
          <w:tcPr>
            <w:tcW w:w="1980" w:type="dxa"/>
            <w:tcBorders>
              <w:top w:val="single" w:sz="4" w:space="0" w:color="000000"/>
              <w:left w:val="single" w:sz="4" w:space="0" w:color="000000"/>
              <w:bottom w:val="single" w:sz="4" w:space="0" w:color="000000"/>
              <w:right w:val="single" w:sz="4" w:space="0" w:color="000000"/>
            </w:tcBorders>
          </w:tcPr>
          <w:p w14:paraId="53649FFF" w14:textId="77777777" w:rsidR="00070412" w:rsidRPr="00070412" w:rsidRDefault="00070412" w:rsidP="00AC69F0">
            <w:pPr>
              <w:spacing w:after="0"/>
              <w:jc w:val="both"/>
              <w:rPr>
                <w:rFonts w:ascii="Times New Roman" w:hAnsi="Times New Roman" w:cs="Times New Roman"/>
              </w:rPr>
            </w:pPr>
            <w:r w:rsidRPr="00070412">
              <w:rPr>
                <w:rFonts w:ascii="Times New Roman" w:hAnsi="Times New Roman" w:cs="Times New Roman"/>
              </w:rPr>
              <w:t>ОК 01.</w:t>
            </w:r>
          </w:p>
        </w:tc>
        <w:tc>
          <w:tcPr>
            <w:tcW w:w="3969" w:type="dxa"/>
            <w:tcBorders>
              <w:top w:val="single" w:sz="4" w:space="0" w:color="000000"/>
              <w:left w:val="single" w:sz="4" w:space="0" w:color="000000"/>
              <w:bottom w:val="single" w:sz="4" w:space="0" w:color="000000"/>
              <w:right w:val="single" w:sz="4" w:space="0" w:color="000000"/>
            </w:tcBorders>
          </w:tcPr>
          <w:p w14:paraId="565AD8B8" w14:textId="1688EA9C" w:rsidR="00070412" w:rsidRPr="004F0A08" w:rsidRDefault="00066B23" w:rsidP="00AC69F0">
            <w:pPr>
              <w:spacing w:after="0"/>
              <w:jc w:val="both"/>
              <w:rPr>
                <w:rFonts w:ascii="Times New Roman" w:eastAsia="Calibri" w:hAnsi="Times New Roman" w:cs="Times New Roman"/>
                <w:color w:val="000000" w:themeColor="text1"/>
              </w:rPr>
            </w:pPr>
            <w:r w:rsidRPr="004F0A08">
              <w:rPr>
                <w:rFonts w:ascii="Times New Roman" w:eastAsia="Calibri" w:hAnsi="Times New Roman" w:cs="Times New Roman"/>
                <w:color w:val="000000" w:themeColor="text1"/>
              </w:rPr>
              <w:t>Р 1, Темы 1.1, 1.2.</w:t>
            </w:r>
          </w:p>
          <w:p w14:paraId="7638F7F0" w14:textId="5D5EB84D" w:rsidR="00070412" w:rsidRPr="004F0A08" w:rsidRDefault="00780AB7" w:rsidP="00AC69F0">
            <w:pPr>
              <w:spacing w:after="0"/>
              <w:jc w:val="both"/>
              <w:rPr>
                <w:rFonts w:ascii="Times New Roman" w:eastAsia="Calibri" w:hAnsi="Times New Roman" w:cs="Times New Roman"/>
                <w:color w:val="000000" w:themeColor="text1"/>
              </w:rPr>
            </w:pPr>
            <w:r w:rsidRPr="004F0A08">
              <w:rPr>
                <w:rFonts w:ascii="Times New Roman" w:eastAsia="Calibri" w:hAnsi="Times New Roman" w:cs="Times New Roman"/>
                <w:color w:val="000000" w:themeColor="text1"/>
              </w:rPr>
              <w:t>Р 2, Темы 2.2 - 2.4</w:t>
            </w:r>
          </w:p>
          <w:p w14:paraId="3DC80381" w14:textId="15D14C26" w:rsidR="00070412" w:rsidRPr="004F0A08" w:rsidRDefault="00070412" w:rsidP="00AC69F0">
            <w:pPr>
              <w:spacing w:after="0"/>
              <w:jc w:val="both"/>
              <w:rPr>
                <w:rFonts w:ascii="Times New Roman" w:eastAsia="Calibri" w:hAnsi="Times New Roman" w:cs="Times New Roman"/>
                <w:color w:val="000000" w:themeColor="text1"/>
                <w:lang w:val="ba-RU"/>
              </w:rPr>
            </w:pPr>
            <w:r w:rsidRPr="004F0A08">
              <w:rPr>
                <w:rFonts w:ascii="Times New Roman" w:eastAsia="Calibri" w:hAnsi="Times New Roman" w:cs="Times New Roman"/>
                <w:color w:val="000000" w:themeColor="text1"/>
              </w:rPr>
              <w:t>Р 3, Тема 3.1</w:t>
            </w:r>
            <w:r w:rsidR="00780AB7" w:rsidRPr="004F0A08">
              <w:rPr>
                <w:rFonts w:ascii="Times New Roman" w:eastAsia="Calibri" w:hAnsi="Times New Roman" w:cs="Times New Roman"/>
                <w:color w:val="000000" w:themeColor="text1"/>
              </w:rPr>
              <w:t>-3.6</w:t>
            </w:r>
          </w:p>
          <w:p w14:paraId="028C9E03" w14:textId="14D2FCBF" w:rsidR="00BA4787" w:rsidRPr="004F0A08" w:rsidRDefault="00BA4787" w:rsidP="00AC69F0">
            <w:pPr>
              <w:spacing w:after="0"/>
              <w:jc w:val="both"/>
              <w:rPr>
                <w:rFonts w:ascii="Times New Roman" w:eastAsia="Calibri" w:hAnsi="Times New Roman" w:cs="Times New Roman"/>
                <w:color w:val="000000" w:themeColor="text1"/>
              </w:rPr>
            </w:pPr>
            <w:r w:rsidRPr="004F0A08">
              <w:rPr>
                <w:rFonts w:ascii="Times New Roman" w:eastAsia="Calibri" w:hAnsi="Times New Roman" w:cs="Times New Roman"/>
                <w:color w:val="000000" w:themeColor="text1"/>
                <w:lang w:val="ba-RU"/>
              </w:rPr>
              <w:t>Р</w:t>
            </w:r>
            <w:r w:rsidRPr="004F0A08">
              <w:rPr>
                <w:rFonts w:ascii="Times New Roman" w:eastAsia="Calibri" w:hAnsi="Times New Roman" w:cs="Times New Roman"/>
                <w:color w:val="000000" w:themeColor="text1"/>
              </w:rPr>
              <w:t xml:space="preserve"> 4, Тема </w:t>
            </w:r>
            <w:r w:rsidR="00270AF2" w:rsidRPr="004F0A08">
              <w:rPr>
                <w:rFonts w:ascii="Times New Roman" w:eastAsia="Calibri" w:hAnsi="Times New Roman" w:cs="Times New Roman"/>
                <w:color w:val="000000" w:themeColor="text1"/>
              </w:rPr>
              <w:t>4.1</w:t>
            </w:r>
          </w:p>
        </w:tc>
        <w:tc>
          <w:tcPr>
            <w:tcW w:w="3685" w:type="dxa"/>
            <w:vMerge w:val="restart"/>
            <w:tcBorders>
              <w:top w:val="single" w:sz="4" w:space="0" w:color="000000"/>
              <w:left w:val="single" w:sz="4" w:space="0" w:color="000000"/>
              <w:right w:val="single" w:sz="4" w:space="0" w:color="000000"/>
            </w:tcBorders>
            <w:vAlign w:val="center"/>
          </w:tcPr>
          <w:p w14:paraId="67969B40" w14:textId="77777777" w:rsidR="00070412" w:rsidRPr="00070412" w:rsidRDefault="00070412" w:rsidP="00AC69F0">
            <w:pPr>
              <w:spacing w:after="0"/>
              <w:jc w:val="both"/>
              <w:rPr>
                <w:rFonts w:ascii="Times New Roman" w:eastAsia="Times New Roman" w:hAnsi="Times New Roman" w:cs="Times New Roman"/>
                <w:lang w:eastAsia="ru-RU"/>
              </w:rPr>
            </w:pPr>
            <w:r w:rsidRPr="00070412">
              <w:rPr>
                <w:rFonts w:ascii="Times New Roman" w:eastAsia="Times New Roman" w:hAnsi="Times New Roman" w:cs="Times New Roman"/>
                <w:lang w:eastAsia="ru-RU"/>
              </w:rPr>
              <w:t>тестирование</w:t>
            </w:r>
          </w:p>
          <w:p w14:paraId="17CECF01" w14:textId="77777777" w:rsidR="00070412" w:rsidRPr="00070412" w:rsidRDefault="00070412" w:rsidP="00AC69F0">
            <w:pPr>
              <w:spacing w:after="0"/>
              <w:jc w:val="both"/>
              <w:rPr>
                <w:rFonts w:ascii="Times New Roman" w:eastAsia="Times New Roman" w:hAnsi="Times New Roman" w:cs="Times New Roman"/>
                <w:lang w:eastAsia="ru-RU"/>
              </w:rPr>
            </w:pPr>
            <w:r w:rsidRPr="00070412">
              <w:rPr>
                <w:rFonts w:ascii="Times New Roman" w:eastAsia="Times New Roman" w:hAnsi="Times New Roman" w:cs="Times New Roman"/>
                <w:lang w:eastAsia="ru-RU"/>
              </w:rPr>
              <w:t>Кейс задания</w:t>
            </w:r>
          </w:p>
          <w:p w14:paraId="73E8214B" w14:textId="77777777" w:rsidR="00070412" w:rsidRPr="00070412" w:rsidRDefault="00070412" w:rsidP="00AC69F0">
            <w:pPr>
              <w:spacing w:after="0"/>
              <w:jc w:val="both"/>
              <w:rPr>
                <w:rFonts w:ascii="Times New Roman" w:eastAsia="Times New Roman" w:hAnsi="Times New Roman" w:cs="Times New Roman"/>
                <w:lang w:eastAsia="ru-RU"/>
              </w:rPr>
            </w:pPr>
            <w:r w:rsidRPr="00070412">
              <w:rPr>
                <w:rFonts w:ascii="Times New Roman" w:eastAsia="Times New Roman" w:hAnsi="Times New Roman" w:cs="Times New Roman"/>
                <w:lang w:eastAsia="ru-RU"/>
              </w:rPr>
              <w:t>географический диктант</w:t>
            </w:r>
          </w:p>
          <w:p w14:paraId="2B522279" w14:textId="77777777" w:rsidR="00070412" w:rsidRPr="00070412" w:rsidRDefault="00070412" w:rsidP="00AC69F0">
            <w:pPr>
              <w:spacing w:after="0"/>
              <w:jc w:val="both"/>
              <w:rPr>
                <w:rFonts w:ascii="Times New Roman" w:eastAsia="Times New Roman" w:hAnsi="Times New Roman" w:cs="Times New Roman"/>
                <w:lang w:eastAsia="ru-RU"/>
              </w:rPr>
            </w:pPr>
            <w:r w:rsidRPr="00070412">
              <w:rPr>
                <w:rFonts w:ascii="Times New Roman" w:eastAsia="Times New Roman" w:hAnsi="Times New Roman" w:cs="Times New Roman"/>
                <w:lang w:eastAsia="ru-RU"/>
              </w:rPr>
              <w:t>устный опрос</w:t>
            </w:r>
          </w:p>
          <w:p w14:paraId="090148E9" w14:textId="77777777" w:rsidR="00070412" w:rsidRPr="00070412" w:rsidRDefault="00070412" w:rsidP="00AC69F0">
            <w:pPr>
              <w:spacing w:after="0"/>
              <w:jc w:val="both"/>
              <w:rPr>
                <w:rFonts w:ascii="Times New Roman" w:eastAsia="Times New Roman" w:hAnsi="Times New Roman" w:cs="Times New Roman"/>
                <w:lang w:eastAsia="ru-RU"/>
              </w:rPr>
            </w:pPr>
            <w:r w:rsidRPr="00070412">
              <w:rPr>
                <w:rFonts w:ascii="Times New Roman" w:eastAsia="Times New Roman" w:hAnsi="Times New Roman" w:cs="Times New Roman"/>
                <w:lang w:eastAsia="ru-RU"/>
              </w:rPr>
              <w:t>фронтальный письменный опрос</w:t>
            </w:r>
          </w:p>
          <w:p w14:paraId="1156DB07" w14:textId="77777777" w:rsidR="00070412" w:rsidRPr="00070412" w:rsidRDefault="00070412" w:rsidP="00AC69F0">
            <w:pPr>
              <w:spacing w:after="0"/>
              <w:jc w:val="both"/>
              <w:rPr>
                <w:rFonts w:ascii="Times New Roman" w:eastAsia="Times New Roman" w:hAnsi="Times New Roman" w:cs="Times New Roman"/>
                <w:lang w:eastAsia="ru-RU"/>
              </w:rPr>
            </w:pPr>
            <w:r w:rsidRPr="00070412">
              <w:rPr>
                <w:rFonts w:ascii="Times New Roman" w:eastAsia="Times New Roman" w:hAnsi="Times New Roman" w:cs="Times New Roman"/>
                <w:lang w:eastAsia="ru-RU"/>
              </w:rPr>
              <w:t>эссе, доклады, рефераты</w:t>
            </w:r>
          </w:p>
          <w:p w14:paraId="4C1D60DA" w14:textId="77777777" w:rsidR="00070412" w:rsidRPr="00070412" w:rsidRDefault="00070412" w:rsidP="00AC69F0">
            <w:pPr>
              <w:spacing w:after="0"/>
              <w:jc w:val="both"/>
              <w:rPr>
                <w:rFonts w:ascii="Times New Roman" w:eastAsia="Times New Roman" w:hAnsi="Times New Roman" w:cs="Times New Roman"/>
                <w:lang w:eastAsia="ru-RU"/>
              </w:rPr>
            </w:pPr>
            <w:r w:rsidRPr="00070412">
              <w:rPr>
                <w:rFonts w:ascii="Times New Roman" w:eastAsia="Times New Roman" w:hAnsi="Times New Roman" w:cs="Times New Roman"/>
                <w:lang w:eastAsia="ru-RU"/>
              </w:rPr>
              <w:t>оценка составленных презентаций по темам раздела</w:t>
            </w:r>
          </w:p>
          <w:p w14:paraId="1E1965B6" w14:textId="77777777" w:rsidR="00070412" w:rsidRPr="00070412" w:rsidRDefault="00070412" w:rsidP="00AC69F0">
            <w:pPr>
              <w:spacing w:after="0"/>
              <w:jc w:val="both"/>
              <w:rPr>
                <w:rFonts w:ascii="Times New Roman" w:eastAsia="Times New Roman" w:hAnsi="Times New Roman" w:cs="Times New Roman"/>
                <w:lang w:eastAsia="ru-RU"/>
              </w:rPr>
            </w:pPr>
            <w:r w:rsidRPr="00070412">
              <w:rPr>
                <w:rFonts w:ascii="Times New Roman" w:eastAsia="Times New Roman" w:hAnsi="Times New Roman" w:cs="Times New Roman"/>
                <w:lang w:eastAsia="ru-RU"/>
              </w:rPr>
              <w:t>оценка работы с картами атласа мира, заполнение контурных карт</w:t>
            </w:r>
          </w:p>
          <w:p w14:paraId="4F5FBAC7" w14:textId="77777777" w:rsidR="00070412" w:rsidRPr="00070412" w:rsidRDefault="00070412" w:rsidP="00AC69F0">
            <w:pPr>
              <w:spacing w:after="0"/>
              <w:jc w:val="both"/>
              <w:rPr>
                <w:rFonts w:ascii="Times New Roman" w:eastAsia="Times New Roman" w:hAnsi="Times New Roman" w:cs="Times New Roman"/>
                <w:lang w:eastAsia="ru-RU"/>
              </w:rPr>
            </w:pPr>
            <w:r w:rsidRPr="00070412">
              <w:rPr>
                <w:rFonts w:ascii="Times New Roman" w:eastAsia="Times New Roman" w:hAnsi="Times New Roman" w:cs="Times New Roman"/>
                <w:lang w:eastAsia="ru-RU"/>
              </w:rPr>
              <w:t>контрольная работа</w:t>
            </w:r>
          </w:p>
          <w:p w14:paraId="268D3EF5" w14:textId="77777777" w:rsidR="00070412" w:rsidRPr="00070412" w:rsidRDefault="00070412" w:rsidP="00AC69F0">
            <w:pPr>
              <w:spacing w:after="0"/>
              <w:jc w:val="both"/>
              <w:rPr>
                <w:rFonts w:ascii="Times New Roman" w:eastAsia="Times New Roman" w:hAnsi="Times New Roman" w:cs="Times New Roman"/>
                <w:lang w:eastAsia="ru-RU"/>
              </w:rPr>
            </w:pPr>
            <w:r w:rsidRPr="00070412">
              <w:rPr>
                <w:rFonts w:ascii="Times New Roman" w:eastAsia="Times New Roman" w:hAnsi="Times New Roman" w:cs="Times New Roman"/>
                <w:lang w:eastAsia="ru-RU"/>
              </w:rPr>
              <w:t>оценка самостоятельно выполненных заданий</w:t>
            </w:r>
          </w:p>
          <w:p w14:paraId="13B50E9B" w14:textId="77777777" w:rsidR="00070412" w:rsidRPr="00070412" w:rsidRDefault="00070412" w:rsidP="00AC69F0">
            <w:pPr>
              <w:spacing w:after="0"/>
              <w:jc w:val="both"/>
              <w:rPr>
                <w:rFonts w:ascii="Times New Roman" w:eastAsia="Times New Roman" w:hAnsi="Times New Roman" w:cs="Times New Roman"/>
                <w:lang w:eastAsia="ru-RU"/>
              </w:rPr>
            </w:pPr>
            <w:r w:rsidRPr="00070412">
              <w:rPr>
                <w:rFonts w:ascii="Times New Roman" w:eastAsia="Times New Roman" w:hAnsi="Times New Roman" w:cs="Times New Roman"/>
                <w:lang w:eastAsia="ru-RU"/>
              </w:rPr>
              <w:t>дифференцированный зачет проводится в форме тестирования</w:t>
            </w:r>
          </w:p>
        </w:tc>
      </w:tr>
      <w:tr w:rsidR="00070412" w:rsidRPr="00070412" w14:paraId="1D1B6796" w14:textId="77777777" w:rsidTr="00AC69F0">
        <w:trPr>
          <w:jc w:val="center"/>
        </w:trPr>
        <w:tc>
          <w:tcPr>
            <w:tcW w:w="1980" w:type="dxa"/>
            <w:tcBorders>
              <w:top w:val="single" w:sz="4" w:space="0" w:color="000000"/>
              <w:left w:val="single" w:sz="4" w:space="0" w:color="000000"/>
              <w:bottom w:val="single" w:sz="4" w:space="0" w:color="000000"/>
              <w:right w:val="single" w:sz="4" w:space="0" w:color="000000"/>
            </w:tcBorders>
          </w:tcPr>
          <w:p w14:paraId="61C7747E" w14:textId="77777777" w:rsidR="00070412" w:rsidRPr="00070412" w:rsidRDefault="00070412" w:rsidP="00AC69F0">
            <w:pPr>
              <w:spacing w:after="0"/>
              <w:jc w:val="both"/>
              <w:rPr>
                <w:rFonts w:ascii="Times New Roman" w:hAnsi="Times New Roman" w:cs="Times New Roman"/>
              </w:rPr>
            </w:pPr>
            <w:r w:rsidRPr="00070412">
              <w:rPr>
                <w:rFonts w:ascii="Times New Roman" w:hAnsi="Times New Roman" w:cs="Times New Roman"/>
              </w:rPr>
              <w:t>ОК 02.</w:t>
            </w:r>
          </w:p>
        </w:tc>
        <w:tc>
          <w:tcPr>
            <w:tcW w:w="3969" w:type="dxa"/>
            <w:tcBorders>
              <w:top w:val="single" w:sz="4" w:space="0" w:color="000000"/>
              <w:left w:val="single" w:sz="4" w:space="0" w:color="000000"/>
              <w:bottom w:val="single" w:sz="4" w:space="0" w:color="000000"/>
              <w:right w:val="single" w:sz="4" w:space="0" w:color="000000"/>
            </w:tcBorders>
          </w:tcPr>
          <w:p w14:paraId="3BCCF784" w14:textId="6B017993" w:rsidR="00070412" w:rsidRPr="004F0A08" w:rsidRDefault="00270AF2" w:rsidP="00AC69F0">
            <w:pPr>
              <w:spacing w:after="0"/>
              <w:jc w:val="both"/>
              <w:rPr>
                <w:rFonts w:ascii="Times New Roman" w:eastAsia="Calibri" w:hAnsi="Times New Roman" w:cs="Times New Roman"/>
                <w:color w:val="000000" w:themeColor="text1"/>
              </w:rPr>
            </w:pPr>
            <w:r w:rsidRPr="004F0A08">
              <w:rPr>
                <w:rFonts w:ascii="Times New Roman" w:eastAsia="Calibri" w:hAnsi="Times New Roman" w:cs="Times New Roman"/>
                <w:color w:val="000000" w:themeColor="text1"/>
              </w:rPr>
              <w:t>Р 1, Темы 1.1.,1.2.</w:t>
            </w:r>
          </w:p>
          <w:p w14:paraId="41405274" w14:textId="2656C108" w:rsidR="00070412" w:rsidRPr="004F0A08" w:rsidRDefault="006A7A80" w:rsidP="00AC69F0">
            <w:pPr>
              <w:spacing w:after="0"/>
              <w:jc w:val="both"/>
              <w:rPr>
                <w:rFonts w:ascii="Times New Roman" w:eastAsia="Calibri" w:hAnsi="Times New Roman" w:cs="Times New Roman"/>
                <w:color w:val="000000" w:themeColor="text1"/>
              </w:rPr>
            </w:pPr>
            <w:r w:rsidRPr="004F0A08">
              <w:rPr>
                <w:rFonts w:ascii="Times New Roman" w:eastAsia="Calibri" w:hAnsi="Times New Roman" w:cs="Times New Roman"/>
                <w:color w:val="000000" w:themeColor="text1"/>
              </w:rPr>
              <w:t>Р 2, Темы 2.2 - 2.4</w:t>
            </w:r>
          </w:p>
          <w:p w14:paraId="30CBFE56" w14:textId="69380DDF" w:rsidR="00070412" w:rsidRPr="004F0A08" w:rsidRDefault="00070412" w:rsidP="00AC69F0">
            <w:pPr>
              <w:spacing w:after="0"/>
              <w:jc w:val="both"/>
              <w:rPr>
                <w:rFonts w:ascii="Times New Roman" w:eastAsia="Calibri" w:hAnsi="Times New Roman" w:cs="Times New Roman"/>
                <w:color w:val="000000" w:themeColor="text1"/>
              </w:rPr>
            </w:pPr>
            <w:r w:rsidRPr="004F0A08">
              <w:rPr>
                <w:rFonts w:ascii="Times New Roman" w:eastAsia="Calibri" w:hAnsi="Times New Roman" w:cs="Times New Roman"/>
                <w:color w:val="000000" w:themeColor="text1"/>
              </w:rPr>
              <w:t>Р 3, Тема 3.1</w:t>
            </w:r>
            <w:r w:rsidR="006A7A80" w:rsidRPr="004F0A08">
              <w:rPr>
                <w:rFonts w:ascii="Times New Roman" w:eastAsia="Calibri" w:hAnsi="Times New Roman" w:cs="Times New Roman"/>
                <w:color w:val="000000" w:themeColor="text1"/>
              </w:rPr>
              <w:t>-3.6</w:t>
            </w:r>
          </w:p>
          <w:p w14:paraId="5BA7FB43" w14:textId="2679062B" w:rsidR="00BA4787" w:rsidRPr="004F0A08" w:rsidRDefault="00BA4787" w:rsidP="00AC69F0">
            <w:pPr>
              <w:spacing w:after="0"/>
              <w:jc w:val="both"/>
              <w:rPr>
                <w:rFonts w:ascii="Times New Roman" w:eastAsia="Calibri" w:hAnsi="Times New Roman" w:cs="Times New Roman"/>
                <w:color w:val="000000" w:themeColor="text1"/>
              </w:rPr>
            </w:pPr>
            <w:r w:rsidRPr="004F0A08">
              <w:rPr>
                <w:rFonts w:ascii="Times New Roman" w:eastAsia="Calibri" w:hAnsi="Times New Roman" w:cs="Times New Roman"/>
                <w:color w:val="000000" w:themeColor="text1"/>
                <w:lang w:val="ba-RU"/>
              </w:rPr>
              <w:t>Р</w:t>
            </w:r>
            <w:r w:rsidRPr="004F0A08">
              <w:rPr>
                <w:rFonts w:ascii="Times New Roman" w:eastAsia="Calibri" w:hAnsi="Times New Roman" w:cs="Times New Roman"/>
                <w:color w:val="000000" w:themeColor="text1"/>
              </w:rPr>
              <w:t xml:space="preserve"> 4, Тема</w:t>
            </w:r>
            <w:r w:rsidR="006A7A80" w:rsidRPr="004F0A08">
              <w:rPr>
                <w:rFonts w:ascii="Times New Roman" w:eastAsia="Calibri" w:hAnsi="Times New Roman" w:cs="Times New Roman"/>
                <w:color w:val="000000" w:themeColor="text1"/>
              </w:rPr>
              <w:t xml:space="preserve"> 4.1</w:t>
            </w:r>
          </w:p>
        </w:tc>
        <w:tc>
          <w:tcPr>
            <w:tcW w:w="3685" w:type="dxa"/>
            <w:vMerge/>
            <w:tcBorders>
              <w:left w:val="single" w:sz="4" w:space="0" w:color="000000"/>
              <w:right w:val="single" w:sz="4" w:space="0" w:color="000000"/>
            </w:tcBorders>
          </w:tcPr>
          <w:p w14:paraId="565F3259" w14:textId="77777777" w:rsidR="00070412" w:rsidRPr="00070412" w:rsidRDefault="00070412" w:rsidP="00AC69F0">
            <w:pPr>
              <w:spacing w:after="0"/>
              <w:jc w:val="both"/>
              <w:rPr>
                <w:rFonts w:ascii="Times New Roman" w:eastAsia="Calibri" w:hAnsi="Times New Roman" w:cs="Times New Roman"/>
              </w:rPr>
            </w:pPr>
          </w:p>
        </w:tc>
      </w:tr>
      <w:tr w:rsidR="00070412" w:rsidRPr="00070412" w14:paraId="3526B1EF" w14:textId="77777777" w:rsidTr="00AC69F0">
        <w:trPr>
          <w:jc w:val="center"/>
        </w:trPr>
        <w:tc>
          <w:tcPr>
            <w:tcW w:w="1980" w:type="dxa"/>
            <w:tcBorders>
              <w:top w:val="single" w:sz="4" w:space="0" w:color="000000"/>
              <w:left w:val="single" w:sz="4" w:space="0" w:color="000000"/>
              <w:bottom w:val="single" w:sz="4" w:space="0" w:color="000000"/>
              <w:right w:val="single" w:sz="4" w:space="0" w:color="000000"/>
            </w:tcBorders>
          </w:tcPr>
          <w:p w14:paraId="3F61A482" w14:textId="77777777" w:rsidR="00070412" w:rsidRPr="00070412" w:rsidRDefault="00070412" w:rsidP="00AC69F0">
            <w:pPr>
              <w:spacing w:after="0"/>
              <w:jc w:val="both"/>
              <w:rPr>
                <w:rFonts w:ascii="Times New Roman" w:hAnsi="Times New Roman" w:cs="Times New Roman"/>
              </w:rPr>
            </w:pPr>
            <w:r w:rsidRPr="00070412">
              <w:rPr>
                <w:rFonts w:ascii="Times New Roman" w:hAnsi="Times New Roman" w:cs="Times New Roman"/>
              </w:rPr>
              <w:t>ОК 03.</w:t>
            </w:r>
          </w:p>
        </w:tc>
        <w:tc>
          <w:tcPr>
            <w:tcW w:w="3969" w:type="dxa"/>
            <w:tcBorders>
              <w:top w:val="single" w:sz="4" w:space="0" w:color="000000"/>
              <w:left w:val="single" w:sz="4" w:space="0" w:color="000000"/>
              <w:bottom w:val="single" w:sz="4" w:space="0" w:color="000000"/>
              <w:right w:val="single" w:sz="4" w:space="0" w:color="000000"/>
            </w:tcBorders>
          </w:tcPr>
          <w:p w14:paraId="76C872C0" w14:textId="60786941" w:rsidR="00070412" w:rsidRPr="004F0A08" w:rsidRDefault="00606D16" w:rsidP="00AC69F0">
            <w:pPr>
              <w:spacing w:after="0"/>
              <w:jc w:val="both"/>
              <w:rPr>
                <w:rFonts w:ascii="Times New Roman" w:eastAsia="Calibri" w:hAnsi="Times New Roman" w:cs="Times New Roman"/>
                <w:color w:val="000000" w:themeColor="text1"/>
              </w:rPr>
            </w:pPr>
            <w:r w:rsidRPr="004F0A08">
              <w:rPr>
                <w:rFonts w:ascii="Times New Roman" w:eastAsia="Calibri" w:hAnsi="Times New Roman" w:cs="Times New Roman"/>
                <w:color w:val="000000" w:themeColor="text1"/>
              </w:rPr>
              <w:t>Р 2, Темы 2.2</w:t>
            </w:r>
            <w:proofErr w:type="gramStart"/>
            <w:r w:rsidRPr="004F0A08">
              <w:rPr>
                <w:rFonts w:ascii="Times New Roman" w:eastAsia="Calibri" w:hAnsi="Times New Roman" w:cs="Times New Roman"/>
                <w:color w:val="000000" w:themeColor="text1"/>
              </w:rPr>
              <w:t>,  2.4</w:t>
            </w:r>
            <w:proofErr w:type="gramEnd"/>
          </w:p>
          <w:p w14:paraId="2EE953AD" w14:textId="4A4AA31A" w:rsidR="00070412" w:rsidRPr="004F0A08" w:rsidRDefault="00070412" w:rsidP="00AC69F0">
            <w:pPr>
              <w:spacing w:after="0"/>
              <w:jc w:val="both"/>
              <w:rPr>
                <w:rFonts w:ascii="Times New Roman" w:eastAsia="Calibri" w:hAnsi="Times New Roman" w:cs="Times New Roman"/>
                <w:color w:val="000000" w:themeColor="text1"/>
              </w:rPr>
            </w:pPr>
            <w:r w:rsidRPr="004F0A08">
              <w:rPr>
                <w:rFonts w:ascii="Times New Roman" w:eastAsia="Calibri" w:hAnsi="Times New Roman" w:cs="Times New Roman"/>
                <w:color w:val="000000" w:themeColor="text1"/>
              </w:rPr>
              <w:t>Р 3, Тема 3.1</w:t>
            </w:r>
            <w:r w:rsidR="00606D16" w:rsidRPr="004F0A08">
              <w:rPr>
                <w:rFonts w:ascii="Times New Roman" w:eastAsia="Calibri" w:hAnsi="Times New Roman" w:cs="Times New Roman"/>
                <w:color w:val="000000" w:themeColor="text1"/>
              </w:rPr>
              <w:t>-3.5</w:t>
            </w:r>
          </w:p>
          <w:p w14:paraId="02E737AD" w14:textId="520BC37D" w:rsidR="00BA4787" w:rsidRPr="004F0A08" w:rsidRDefault="00BA4787" w:rsidP="00AC69F0">
            <w:pPr>
              <w:spacing w:after="0"/>
              <w:jc w:val="both"/>
              <w:rPr>
                <w:rFonts w:ascii="Times New Roman" w:eastAsia="Calibri" w:hAnsi="Times New Roman" w:cs="Times New Roman"/>
                <w:color w:val="000000" w:themeColor="text1"/>
              </w:rPr>
            </w:pPr>
            <w:r w:rsidRPr="004F0A08">
              <w:rPr>
                <w:rFonts w:ascii="Times New Roman" w:eastAsia="Calibri" w:hAnsi="Times New Roman" w:cs="Times New Roman"/>
                <w:color w:val="000000" w:themeColor="text1"/>
                <w:lang w:val="ba-RU"/>
              </w:rPr>
              <w:t>Р</w:t>
            </w:r>
            <w:r w:rsidRPr="004F0A08">
              <w:rPr>
                <w:rFonts w:ascii="Times New Roman" w:eastAsia="Calibri" w:hAnsi="Times New Roman" w:cs="Times New Roman"/>
                <w:color w:val="000000" w:themeColor="text1"/>
              </w:rPr>
              <w:t xml:space="preserve"> 4, Тема</w:t>
            </w:r>
            <w:r w:rsidR="006269C4" w:rsidRPr="004F0A08">
              <w:rPr>
                <w:rFonts w:ascii="Times New Roman" w:eastAsia="Calibri" w:hAnsi="Times New Roman" w:cs="Times New Roman"/>
                <w:color w:val="000000" w:themeColor="text1"/>
              </w:rPr>
              <w:t xml:space="preserve"> 4.1</w:t>
            </w:r>
          </w:p>
        </w:tc>
        <w:tc>
          <w:tcPr>
            <w:tcW w:w="3685" w:type="dxa"/>
            <w:vMerge/>
            <w:tcBorders>
              <w:left w:val="single" w:sz="4" w:space="0" w:color="000000"/>
              <w:right w:val="single" w:sz="4" w:space="0" w:color="000000"/>
            </w:tcBorders>
          </w:tcPr>
          <w:p w14:paraId="7B4F8823" w14:textId="77777777" w:rsidR="00070412" w:rsidRPr="00070412" w:rsidRDefault="00070412" w:rsidP="00AC69F0">
            <w:pPr>
              <w:spacing w:after="0"/>
              <w:jc w:val="both"/>
              <w:rPr>
                <w:rFonts w:ascii="Times New Roman" w:eastAsia="Calibri" w:hAnsi="Times New Roman" w:cs="Times New Roman"/>
              </w:rPr>
            </w:pPr>
          </w:p>
        </w:tc>
      </w:tr>
      <w:tr w:rsidR="00070412" w:rsidRPr="00070412" w14:paraId="1FAE9977" w14:textId="77777777" w:rsidTr="00AC69F0">
        <w:trPr>
          <w:jc w:val="center"/>
        </w:trPr>
        <w:tc>
          <w:tcPr>
            <w:tcW w:w="1980" w:type="dxa"/>
            <w:tcBorders>
              <w:top w:val="single" w:sz="4" w:space="0" w:color="000000"/>
              <w:left w:val="single" w:sz="4" w:space="0" w:color="000000"/>
              <w:bottom w:val="single" w:sz="4" w:space="0" w:color="000000"/>
              <w:right w:val="single" w:sz="4" w:space="0" w:color="000000"/>
            </w:tcBorders>
          </w:tcPr>
          <w:p w14:paraId="2884FB1D" w14:textId="77777777" w:rsidR="00070412" w:rsidRPr="00070412" w:rsidRDefault="00070412" w:rsidP="00AC69F0">
            <w:pPr>
              <w:spacing w:after="0"/>
              <w:jc w:val="both"/>
              <w:rPr>
                <w:rFonts w:ascii="Times New Roman" w:hAnsi="Times New Roman" w:cs="Times New Roman"/>
              </w:rPr>
            </w:pPr>
            <w:r w:rsidRPr="00070412">
              <w:rPr>
                <w:rFonts w:ascii="Times New Roman" w:hAnsi="Times New Roman" w:cs="Times New Roman"/>
              </w:rPr>
              <w:t>ОК 04.</w:t>
            </w:r>
          </w:p>
        </w:tc>
        <w:tc>
          <w:tcPr>
            <w:tcW w:w="3969" w:type="dxa"/>
            <w:tcBorders>
              <w:top w:val="single" w:sz="4" w:space="0" w:color="000000"/>
              <w:left w:val="single" w:sz="4" w:space="0" w:color="000000"/>
              <w:bottom w:val="single" w:sz="4" w:space="0" w:color="000000"/>
              <w:right w:val="single" w:sz="4" w:space="0" w:color="000000"/>
            </w:tcBorders>
          </w:tcPr>
          <w:p w14:paraId="10A2407C" w14:textId="6A97574F" w:rsidR="00070412" w:rsidRPr="004F0A08" w:rsidRDefault="001D76B9" w:rsidP="00AC69F0">
            <w:pPr>
              <w:spacing w:after="0"/>
              <w:jc w:val="both"/>
              <w:rPr>
                <w:rFonts w:ascii="Times New Roman" w:eastAsia="Calibri" w:hAnsi="Times New Roman" w:cs="Times New Roman"/>
                <w:color w:val="000000" w:themeColor="text1"/>
              </w:rPr>
            </w:pPr>
            <w:r w:rsidRPr="004F0A08">
              <w:rPr>
                <w:rFonts w:ascii="Times New Roman" w:eastAsia="Calibri" w:hAnsi="Times New Roman" w:cs="Times New Roman"/>
                <w:color w:val="000000" w:themeColor="text1"/>
              </w:rPr>
              <w:t>Р 2, Темы 2.1., 2</w:t>
            </w:r>
            <w:r w:rsidR="00070412" w:rsidRPr="004F0A08">
              <w:rPr>
                <w:rFonts w:ascii="Times New Roman" w:eastAsia="Calibri" w:hAnsi="Times New Roman" w:cs="Times New Roman"/>
                <w:color w:val="000000" w:themeColor="text1"/>
              </w:rPr>
              <w:t>.4.</w:t>
            </w:r>
          </w:p>
          <w:p w14:paraId="3B908A52" w14:textId="0C6DC1E8" w:rsidR="00070412" w:rsidRPr="004F0A08" w:rsidRDefault="001D76B9" w:rsidP="00AC69F0">
            <w:pPr>
              <w:spacing w:after="0"/>
              <w:jc w:val="both"/>
              <w:rPr>
                <w:rFonts w:ascii="Times New Roman" w:eastAsia="Calibri" w:hAnsi="Times New Roman" w:cs="Times New Roman"/>
                <w:color w:val="000000" w:themeColor="text1"/>
              </w:rPr>
            </w:pPr>
            <w:r w:rsidRPr="004F0A08">
              <w:rPr>
                <w:rFonts w:ascii="Times New Roman" w:eastAsia="Calibri" w:hAnsi="Times New Roman" w:cs="Times New Roman"/>
                <w:color w:val="000000" w:themeColor="text1"/>
              </w:rPr>
              <w:t>Р 4, Тема 4</w:t>
            </w:r>
            <w:r w:rsidR="00070412" w:rsidRPr="004F0A08">
              <w:rPr>
                <w:rFonts w:ascii="Times New Roman" w:eastAsia="Calibri" w:hAnsi="Times New Roman" w:cs="Times New Roman"/>
                <w:color w:val="000000" w:themeColor="text1"/>
              </w:rPr>
              <w:t>.1</w:t>
            </w:r>
          </w:p>
        </w:tc>
        <w:tc>
          <w:tcPr>
            <w:tcW w:w="3685" w:type="dxa"/>
            <w:vMerge/>
            <w:tcBorders>
              <w:left w:val="single" w:sz="4" w:space="0" w:color="000000"/>
              <w:right w:val="single" w:sz="4" w:space="0" w:color="000000"/>
            </w:tcBorders>
          </w:tcPr>
          <w:p w14:paraId="33174B40" w14:textId="77777777" w:rsidR="00070412" w:rsidRPr="00070412" w:rsidRDefault="00070412" w:rsidP="00AC69F0">
            <w:pPr>
              <w:spacing w:after="0"/>
              <w:jc w:val="both"/>
              <w:rPr>
                <w:rFonts w:ascii="Times New Roman" w:eastAsia="Calibri" w:hAnsi="Times New Roman" w:cs="Times New Roman"/>
              </w:rPr>
            </w:pPr>
          </w:p>
        </w:tc>
      </w:tr>
      <w:tr w:rsidR="00070412" w:rsidRPr="00070412" w14:paraId="196AB04C" w14:textId="77777777" w:rsidTr="00AC69F0">
        <w:trPr>
          <w:jc w:val="center"/>
        </w:trPr>
        <w:tc>
          <w:tcPr>
            <w:tcW w:w="1980" w:type="dxa"/>
            <w:tcBorders>
              <w:top w:val="single" w:sz="4" w:space="0" w:color="000000"/>
              <w:left w:val="single" w:sz="4" w:space="0" w:color="000000"/>
              <w:bottom w:val="single" w:sz="4" w:space="0" w:color="000000"/>
              <w:right w:val="single" w:sz="4" w:space="0" w:color="000000"/>
            </w:tcBorders>
          </w:tcPr>
          <w:p w14:paraId="08421B16" w14:textId="77777777" w:rsidR="00070412" w:rsidRPr="00070412" w:rsidRDefault="00070412" w:rsidP="00AC69F0">
            <w:pPr>
              <w:spacing w:after="0"/>
              <w:jc w:val="both"/>
              <w:rPr>
                <w:rFonts w:ascii="Times New Roman" w:hAnsi="Times New Roman" w:cs="Times New Roman"/>
              </w:rPr>
            </w:pPr>
            <w:r w:rsidRPr="00070412">
              <w:rPr>
                <w:rFonts w:ascii="Times New Roman" w:hAnsi="Times New Roman" w:cs="Times New Roman"/>
              </w:rPr>
              <w:t>ОК 05.</w:t>
            </w:r>
          </w:p>
        </w:tc>
        <w:tc>
          <w:tcPr>
            <w:tcW w:w="3969" w:type="dxa"/>
            <w:tcBorders>
              <w:top w:val="single" w:sz="4" w:space="0" w:color="000000"/>
              <w:left w:val="single" w:sz="4" w:space="0" w:color="000000"/>
              <w:bottom w:val="single" w:sz="4" w:space="0" w:color="000000"/>
              <w:right w:val="single" w:sz="4" w:space="0" w:color="000000"/>
            </w:tcBorders>
          </w:tcPr>
          <w:p w14:paraId="6B15DEF3" w14:textId="5DAF6BD6" w:rsidR="00070412" w:rsidRPr="004F0A08" w:rsidRDefault="005677A9" w:rsidP="00AC69F0">
            <w:pPr>
              <w:spacing w:after="0"/>
              <w:jc w:val="both"/>
              <w:rPr>
                <w:rFonts w:ascii="Times New Roman" w:eastAsia="Calibri" w:hAnsi="Times New Roman" w:cs="Times New Roman"/>
                <w:color w:val="000000" w:themeColor="text1"/>
              </w:rPr>
            </w:pPr>
            <w:r w:rsidRPr="004F0A08">
              <w:rPr>
                <w:rFonts w:ascii="Times New Roman" w:eastAsia="Calibri" w:hAnsi="Times New Roman" w:cs="Times New Roman"/>
                <w:color w:val="000000" w:themeColor="text1"/>
              </w:rPr>
              <w:t xml:space="preserve">Р 2, </w:t>
            </w:r>
            <w:proofErr w:type="gramStart"/>
            <w:r w:rsidRPr="004F0A08">
              <w:rPr>
                <w:rFonts w:ascii="Times New Roman" w:eastAsia="Calibri" w:hAnsi="Times New Roman" w:cs="Times New Roman"/>
                <w:color w:val="000000" w:themeColor="text1"/>
              </w:rPr>
              <w:t xml:space="preserve">Темы </w:t>
            </w:r>
            <w:r w:rsidR="00070412" w:rsidRPr="004F0A08">
              <w:rPr>
                <w:rFonts w:ascii="Times New Roman" w:eastAsia="Calibri" w:hAnsi="Times New Roman" w:cs="Times New Roman"/>
                <w:color w:val="000000" w:themeColor="text1"/>
              </w:rPr>
              <w:t xml:space="preserve"> 2.2</w:t>
            </w:r>
            <w:proofErr w:type="gramEnd"/>
          </w:p>
          <w:p w14:paraId="411706D0" w14:textId="2B66A4F3" w:rsidR="00070412" w:rsidRPr="004F0A08" w:rsidRDefault="005677A9" w:rsidP="00AC69F0">
            <w:pPr>
              <w:spacing w:after="0"/>
              <w:jc w:val="both"/>
              <w:rPr>
                <w:rFonts w:ascii="Times New Roman" w:eastAsia="Calibri" w:hAnsi="Times New Roman" w:cs="Times New Roman"/>
                <w:color w:val="000000" w:themeColor="text1"/>
              </w:rPr>
            </w:pPr>
            <w:r w:rsidRPr="004F0A08">
              <w:rPr>
                <w:rFonts w:ascii="Times New Roman" w:eastAsia="Calibri" w:hAnsi="Times New Roman" w:cs="Times New Roman"/>
                <w:color w:val="000000" w:themeColor="text1"/>
              </w:rPr>
              <w:t>Р 4, Темы 4</w:t>
            </w:r>
            <w:r w:rsidR="00070412" w:rsidRPr="004F0A08">
              <w:rPr>
                <w:rFonts w:ascii="Times New Roman" w:eastAsia="Calibri" w:hAnsi="Times New Roman" w:cs="Times New Roman"/>
                <w:color w:val="000000" w:themeColor="text1"/>
              </w:rPr>
              <w:t>.1</w:t>
            </w:r>
          </w:p>
        </w:tc>
        <w:tc>
          <w:tcPr>
            <w:tcW w:w="3685" w:type="dxa"/>
            <w:vMerge/>
            <w:tcBorders>
              <w:left w:val="single" w:sz="4" w:space="0" w:color="000000"/>
              <w:right w:val="single" w:sz="4" w:space="0" w:color="000000"/>
            </w:tcBorders>
          </w:tcPr>
          <w:p w14:paraId="2B6D4131" w14:textId="77777777" w:rsidR="00070412" w:rsidRPr="00070412" w:rsidRDefault="00070412" w:rsidP="00AC69F0">
            <w:pPr>
              <w:spacing w:after="0"/>
              <w:jc w:val="both"/>
              <w:rPr>
                <w:rFonts w:ascii="Times New Roman" w:eastAsia="Calibri" w:hAnsi="Times New Roman" w:cs="Times New Roman"/>
              </w:rPr>
            </w:pPr>
          </w:p>
        </w:tc>
      </w:tr>
      <w:tr w:rsidR="00070412" w:rsidRPr="00070412" w14:paraId="62ADD9B9" w14:textId="77777777" w:rsidTr="00AC69F0">
        <w:trPr>
          <w:jc w:val="center"/>
        </w:trPr>
        <w:tc>
          <w:tcPr>
            <w:tcW w:w="1980" w:type="dxa"/>
            <w:tcBorders>
              <w:top w:val="single" w:sz="4" w:space="0" w:color="000000"/>
              <w:left w:val="single" w:sz="4" w:space="0" w:color="000000"/>
              <w:bottom w:val="single" w:sz="4" w:space="0" w:color="000000"/>
              <w:right w:val="single" w:sz="4" w:space="0" w:color="000000"/>
            </w:tcBorders>
          </w:tcPr>
          <w:p w14:paraId="2CFA0FA1" w14:textId="77777777" w:rsidR="00070412" w:rsidRPr="00070412" w:rsidRDefault="00070412" w:rsidP="00AC69F0">
            <w:pPr>
              <w:spacing w:after="0"/>
              <w:jc w:val="both"/>
              <w:rPr>
                <w:rFonts w:ascii="Times New Roman" w:hAnsi="Times New Roman" w:cs="Times New Roman"/>
              </w:rPr>
            </w:pPr>
            <w:r w:rsidRPr="00070412">
              <w:rPr>
                <w:rFonts w:ascii="Times New Roman" w:hAnsi="Times New Roman" w:cs="Times New Roman"/>
              </w:rPr>
              <w:t>ОК 06.</w:t>
            </w:r>
          </w:p>
        </w:tc>
        <w:tc>
          <w:tcPr>
            <w:tcW w:w="3969" w:type="dxa"/>
            <w:tcBorders>
              <w:top w:val="single" w:sz="4" w:space="0" w:color="000000"/>
              <w:left w:val="single" w:sz="4" w:space="0" w:color="000000"/>
              <w:bottom w:val="single" w:sz="4" w:space="0" w:color="000000"/>
              <w:right w:val="single" w:sz="4" w:space="0" w:color="000000"/>
            </w:tcBorders>
          </w:tcPr>
          <w:p w14:paraId="103659ED" w14:textId="46CF65A8" w:rsidR="00070412" w:rsidRPr="004F0A08" w:rsidRDefault="005677A9" w:rsidP="00AC69F0">
            <w:pPr>
              <w:spacing w:after="0"/>
              <w:jc w:val="both"/>
              <w:rPr>
                <w:rFonts w:ascii="Times New Roman" w:eastAsia="Calibri" w:hAnsi="Times New Roman" w:cs="Times New Roman"/>
                <w:color w:val="000000" w:themeColor="text1"/>
              </w:rPr>
            </w:pPr>
            <w:r w:rsidRPr="004F0A08">
              <w:rPr>
                <w:rFonts w:ascii="Times New Roman" w:eastAsia="Calibri" w:hAnsi="Times New Roman" w:cs="Times New Roman"/>
                <w:color w:val="000000" w:themeColor="text1"/>
              </w:rPr>
              <w:t>Р 2, Темы 2</w:t>
            </w:r>
            <w:r w:rsidR="00070412" w:rsidRPr="004F0A08">
              <w:rPr>
                <w:rFonts w:ascii="Times New Roman" w:eastAsia="Calibri" w:hAnsi="Times New Roman" w:cs="Times New Roman"/>
                <w:color w:val="000000" w:themeColor="text1"/>
              </w:rPr>
              <w:t xml:space="preserve">.2. </w:t>
            </w:r>
          </w:p>
          <w:p w14:paraId="102482B0" w14:textId="11CED8D3" w:rsidR="00070412" w:rsidRPr="004F0A08" w:rsidRDefault="005677A9" w:rsidP="00AC69F0">
            <w:pPr>
              <w:spacing w:after="0"/>
              <w:jc w:val="both"/>
              <w:rPr>
                <w:rFonts w:ascii="Times New Roman" w:eastAsia="Calibri" w:hAnsi="Times New Roman" w:cs="Times New Roman"/>
                <w:color w:val="000000" w:themeColor="text1"/>
              </w:rPr>
            </w:pPr>
            <w:r w:rsidRPr="004F0A08">
              <w:rPr>
                <w:rFonts w:ascii="Times New Roman" w:eastAsia="Calibri" w:hAnsi="Times New Roman" w:cs="Times New Roman"/>
                <w:color w:val="000000" w:themeColor="text1"/>
              </w:rPr>
              <w:t>Р 4, Тема 4</w:t>
            </w:r>
            <w:r w:rsidR="00070412" w:rsidRPr="004F0A08">
              <w:rPr>
                <w:rFonts w:ascii="Times New Roman" w:eastAsia="Calibri" w:hAnsi="Times New Roman" w:cs="Times New Roman"/>
                <w:color w:val="000000" w:themeColor="text1"/>
              </w:rPr>
              <w:t>.1</w:t>
            </w:r>
          </w:p>
        </w:tc>
        <w:tc>
          <w:tcPr>
            <w:tcW w:w="3685" w:type="dxa"/>
            <w:vMerge/>
            <w:tcBorders>
              <w:left w:val="single" w:sz="4" w:space="0" w:color="000000"/>
              <w:right w:val="single" w:sz="4" w:space="0" w:color="000000"/>
            </w:tcBorders>
          </w:tcPr>
          <w:p w14:paraId="63B64625" w14:textId="77777777" w:rsidR="00070412" w:rsidRPr="00070412" w:rsidRDefault="00070412" w:rsidP="00AC69F0">
            <w:pPr>
              <w:spacing w:after="0"/>
              <w:jc w:val="both"/>
              <w:rPr>
                <w:rFonts w:ascii="Times New Roman" w:eastAsia="Calibri" w:hAnsi="Times New Roman" w:cs="Times New Roman"/>
              </w:rPr>
            </w:pPr>
          </w:p>
        </w:tc>
      </w:tr>
      <w:tr w:rsidR="00070412" w:rsidRPr="00070412" w14:paraId="14BBE89E" w14:textId="77777777" w:rsidTr="00AC69F0">
        <w:trPr>
          <w:jc w:val="center"/>
        </w:trPr>
        <w:tc>
          <w:tcPr>
            <w:tcW w:w="1980" w:type="dxa"/>
            <w:tcBorders>
              <w:top w:val="single" w:sz="4" w:space="0" w:color="000000"/>
              <w:left w:val="single" w:sz="4" w:space="0" w:color="000000"/>
              <w:bottom w:val="single" w:sz="4" w:space="0" w:color="000000"/>
              <w:right w:val="single" w:sz="4" w:space="0" w:color="000000"/>
            </w:tcBorders>
          </w:tcPr>
          <w:p w14:paraId="428677B5" w14:textId="77777777" w:rsidR="00070412" w:rsidRPr="00070412" w:rsidRDefault="00070412" w:rsidP="00AC69F0">
            <w:pPr>
              <w:spacing w:after="0"/>
              <w:jc w:val="both"/>
              <w:rPr>
                <w:rFonts w:ascii="Times New Roman" w:hAnsi="Times New Roman" w:cs="Times New Roman"/>
              </w:rPr>
            </w:pPr>
            <w:r w:rsidRPr="00070412">
              <w:rPr>
                <w:rFonts w:ascii="Times New Roman" w:hAnsi="Times New Roman" w:cs="Times New Roman"/>
              </w:rPr>
              <w:t>ОК 07.</w:t>
            </w:r>
          </w:p>
        </w:tc>
        <w:tc>
          <w:tcPr>
            <w:tcW w:w="3969" w:type="dxa"/>
            <w:tcBorders>
              <w:top w:val="single" w:sz="4" w:space="0" w:color="000000"/>
              <w:left w:val="single" w:sz="4" w:space="0" w:color="000000"/>
              <w:bottom w:val="single" w:sz="4" w:space="0" w:color="000000"/>
              <w:right w:val="single" w:sz="4" w:space="0" w:color="000000"/>
            </w:tcBorders>
          </w:tcPr>
          <w:p w14:paraId="3BAB2B01" w14:textId="5662F0EC" w:rsidR="00070412" w:rsidRPr="004F0A08" w:rsidRDefault="00AF1257" w:rsidP="00AC69F0">
            <w:pPr>
              <w:spacing w:after="0"/>
              <w:jc w:val="both"/>
              <w:rPr>
                <w:rFonts w:ascii="Times New Roman" w:eastAsia="Calibri" w:hAnsi="Times New Roman" w:cs="Times New Roman"/>
                <w:color w:val="000000" w:themeColor="text1"/>
              </w:rPr>
            </w:pPr>
            <w:r w:rsidRPr="004F0A08">
              <w:rPr>
                <w:rFonts w:ascii="Times New Roman" w:eastAsia="Calibri" w:hAnsi="Times New Roman" w:cs="Times New Roman"/>
                <w:color w:val="000000" w:themeColor="text1"/>
              </w:rPr>
              <w:t>Р 2, Темы 2</w:t>
            </w:r>
            <w:r w:rsidR="00070412" w:rsidRPr="004F0A08">
              <w:rPr>
                <w:rFonts w:ascii="Times New Roman" w:eastAsia="Calibri" w:hAnsi="Times New Roman" w:cs="Times New Roman"/>
                <w:color w:val="000000" w:themeColor="text1"/>
              </w:rPr>
              <w:t xml:space="preserve">.2. </w:t>
            </w:r>
          </w:p>
          <w:p w14:paraId="309D8D72" w14:textId="403C7DCC" w:rsidR="00070412" w:rsidRPr="004F0A08" w:rsidRDefault="00AF1257" w:rsidP="00AC69F0">
            <w:pPr>
              <w:spacing w:after="0"/>
              <w:jc w:val="both"/>
              <w:rPr>
                <w:rFonts w:ascii="Times New Roman" w:eastAsia="Calibri" w:hAnsi="Times New Roman" w:cs="Times New Roman"/>
                <w:color w:val="000000" w:themeColor="text1"/>
              </w:rPr>
            </w:pPr>
            <w:r w:rsidRPr="004F0A08">
              <w:rPr>
                <w:rFonts w:ascii="Times New Roman" w:eastAsia="Calibri" w:hAnsi="Times New Roman" w:cs="Times New Roman"/>
                <w:color w:val="000000" w:themeColor="text1"/>
              </w:rPr>
              <w:t>Р 4, Тема 4</w:t>
            </w:r>
            <w:r w:rsidR="00070412" w:rsidRPr="004F0A08">
              <w:rPr>
                <w:rFonts w:ascii="Times New Roman" w:eastAsia="Calibri" w:hAnsi="Times New Roman" w:cs="Times New Roman"/>
                <w:color w:val="000000" w:themeColor="text1"/>
              </w:rPr>
              <w:t>.1</w:t>
            </w:r>
          </w:p>
        </w:tc>
        <w:tc>
          <w:tcPr>
            <w:tcW w:w="3685" w:type="dxa"/>
            <w:vMerge/>
            <w:tcBorders>
              <w:left w:val="single" w:sz="4" w:space="0" w:color="000000"/>
              <w:right w:val="single" w:sz="4" w:space="0" w:color="000000"/>
            </w:tcBorders>
          </w:tcPr>
          <w:p w14:paraId="27481E37" w14:textId="77777777" w:rsidR="00070412" w:rsidRPr="00070412" w:rsidRDefault="00070412" w:rsidP="00AC69F0">
            <w:pPr>
              <w:spacing w:after="0"/>
              <w:jc w:val="both"/>
              <w:rPr>
                <w:rFonts w:ascii="Times New Roman" w:eastAsia="Calibri" w:hAnsi="Times New Roman" w:cs="Times New Roman"/>
              </w:rPr>
            </w:pPr>
          </w:p>
        </w:tc>
      </w:tr>
      <w:tr w:rsidR="009A7B4E" w:rsidRPr="00070412" w14:paraId="305FEFCB" w14:textId="77777777" w:rsidTr="009A7B4E">
        <w:trPr>
          <w:trHeight w:val="380"/>
          <w:jc w:val="center"/>
        </w:trPr>
        <w:tc>
          <w:tcPr>
            <w:tcW w:w="1980" w:type="dxa"/>
            <w:tcBorders>
              <w:top w:val="single" w:sz="4" w:space="0" w:color="000000"/>
              <w:left w:val="single" w:sz="4" w:space="0" w:color="000000"/>
              <w:right w:val="single" w:sz="4" w:space="0" w:color="000000"/>
            </w:tcBorders>
          </w:tcPr>
          <w:p w14:paraId="07D7B790" w14:textId="77777777" w:rsidR="009A7B4E" w:rsidRPr="00070412" w:rsidRDefault="009A7B4E" w:rsidP="00AC69F0">
            <w:pPr>
              <w:spacing w:after="0"/>
              <w:jc w:val="both"/>
              <w:rPr>
                <w:rFonts w:ascii="Times New Roman" w:hAnsi="Times New Roman" w:cs="Times New Roman"/>
              </w:rPr>
            </w:pPr>
            <w:r w:rsidRPr="00070412">
              <w:rPr>
                <w:rFonts w:ascii="Times New Roman" w:hAnsi="Times New Roman" w:cs="Times New Roman"/>
              </w:rPr>
              <w:t>ОК 09.</w:t>
            </w:r>
          </w:p>
        </w:tc>
        <w:tc>
          <w:tcPr>
            <w:tcW w:w="3969" w:type="dxa"/>
            <w:tcBorders>
              <w:top w:val="single" w:sz="4" w:space="0" w:color="000000"/>
              <w:left w:val="single" w:sz="4" w:space="0" w:color="000000"/>
              <w:right w:val="single" w:sz="4" w:space="0" w:color="000000"/>
            </w:tcBorders>
          </w:tcPr>
          <w:p w14:paraId="79A9D1B2" w14:textId="270A061E" w:rsidR="009A7B4E" w:rsidRPr="004F0A08" w:rsidRDefault="004F0A08" w:rsidP="00AC69F0">
            <w:pPr>
              <w:spacing w:after="0"/>
              <w:jc w:val="both"/>
              <w:rPr>
                <w:rFonts w:ascii="Times New Roman" w:eastAsia="Calibri" w:hAnsi="Times New Roman" w:cs="Times New Roman"/>
                <w:color w:val="000000" w:themeColor="text1"/>
              </w:rPr>
            </w:pPr>
            <w:r w:rsidRPr="004F0A08">
              <w:rPr>
                <w:rFonts w:ascii="Times New Roman" w:eastAsia="Calibri" w:hAnsi="Times New Roman" w:cs="Times New Roman"/>
                <w:color w:val="000000" w:themeColor="text1"/>
              </w:rPr>
              <w:t>Р 2</w:t>
            </w:r>
            <w:r w:rsidR="009A7B4E" w:rsidRPr="004F0A08">
              <w:rPr>
                <w:rFonts w:ascii="Times New Roman" w:eastAsia="Calibri" w:hAnsi="Times New Roman" w:cs="Times New Roman"/>
                <w:color w:val="000000" w:themeColor="text1"/>
              </w:rPr>
              <w:t>, Тема</w:t>
            </w:r>
            <w:r w:rsidRPr="004F0A08">
              <w:rPr>
                <w:rFonts w:ascii="Times New Roman" w:eastAsia="Calibri" w:hAnsi="Times New Roman" w:cs="Times New Roman"/>
                <w:color w:val="000000" w:themeColor="text1"/>
              </w:rPr>
              <w:t xml:space="preserve"> 2</w:t>
            </w:r>
            <w:r w:rsidR="009A7B4E" w:rsidRPr="004F0A08">
              <w:rPr>
                <w:rFonts w:ascii="Times New Roman" w:eastAsia="Calibri" w:hAnsi="Times New Roman" w:cs="Times New Roman"/>
                <w:color w:val="000000" w:themeColor="text1"/>
              </w:rPr>
              <w:t xml:space="preserve">.1. </w:t>
            </w:r>
          </w:p>
        </w:tc>
        <w:tc>
          <w:tcPr>
            <w:tcW w:w="3685" w:type="dxa"/>
            <w:vMerge/>
            <w:tcBorders>
              <w:left w:val="single" w:sz="4" w:space="0" w:color="000000"/>
              <w:right w:val="single" w:sz="4" w:space="0" w:color="000000"/>
            </w:tcBorders>
          </w:tcPr>
          <w:p w14:paraId="02DE9753" w14:textId="77777777" w:rsidR="009A7B4E" w:rsidRPr="00070412" w:rsidRDefault="009A7B4E" w:rsidP="00AC69F0">
            <w:pPr>
              <w:spacing w:after="0"/>
              <w:jc w:val="both"/>
              <w:rPr>
                <w:rFonts w:ascii="Times New Roman" w:eastAsia="Calibri" w:hAnsi="Times New Roman" w:cs="Times New Roman"/>
              </w:rPr>
            </w:pPr>
          </w:p>
        </w:tc>
      </w:tr>
    </w:tbl>
    <w:p w14:paraId="69A02E9C" w14:textId="77777777" w:rsidR="00070412" w:rsidRPr="00F34C31" w:rsidRDefault="00070412" w:rsidP="00070412">
      <w:pPr>
        <w:spacing w:after="0"/>
        <w:jc w:val="both"/>
        <w:rPr>
          <w:rFonts w:ascii="OfficinaSansBookC" w:hAnsi="OfficinaSansBookC"/>
          <w:sz w:val="28"/>
          <w:szCs w:val="28"/>
          <w:lang w:eastAsia="ru-RU"/>
        </w:rPr>
      </w:pPr>
    </w:p>
    <w:p w14:paraId="7B04FA47" w14:textId="77777777" w:rsidR="00B27E7B" w:rsidRPr="00070412" w:rsidRDefault="00B27E7B" w:rsidP="00B27E7B">
      <w:pPr>
        <w:spacing w:after="0" w:line="240" w:lineRule="auto"/>
        <w:ind w:firstLine="708"/>
        <w:jc w:val="center"/>
        <w:rPr>
          <w:rFonts w:ascii="Times New Roman" w:eastAsia="Times New Roman" w:hAnsi="Times New Roman" w:cs="Times New Roman"/>
          <w:b/>
          <w:bCs/>
          <w:lang w:eastAsia="ru-RU"/>
        </w:rPr>
      </w:pPr>
    </w:p>
    <w:p w14:paraId="568C698B" w14:textId="77777777" w:rsidR="00B27E7B" w:rsidRDefault="00B27E7B" w:rsidP="00B27E7B">
      <w:pPr>
        <w:spacing w:after="0" w:line="240" w:lineRule="auto"/>
        <w:ind w:firstLine="708"/>
        <w:jc w:val="center"/>
        <w:rPr>
          <w:rFonts w:ascii="Times New Roman" w:eastAsia="Times New Roman" w:hAnsi="Times New Roman" w:cs="Times New Roman"/>
          <w:b/>
          <w:bCs/>
          <w:sz w:val="24"/>
          <w:szCs w:val="24"/>
          <w:lang w:eastAsia="ru-RU"/>
        </w:rPr>
      </w:pPr>
    </w:p>
    <w:p w14:paraId="1A939487" w14:textId="77777777" w:rsidR="00B27E7B" w:rsidRDefault="00B27E7B" w:rsidP="00B27E7B">
      <w:pPr>
        <w:spacing w:after="0" w:line="240" w:lineRule="auto"/>
        <w:ind w:firstLine="708"/>
        <w:jc w:val="center"/>
        <w:rPr>
          <w:rFonts w:ascii="Times New Roman" w:eastAsia="Times New Roman" w:hAnsi="Times New Roman" w:cs="Times New Roman"/>
          <w:b/>
          <w:bCs/>
          <w:sz w:val="24"/>
          <w:szCs w:val="24"/>
          <w:lang w:eastAsia="ru-RU"/>
        </w:rPr>
      </w:pPr>
    </w:p>
    <w:p w14:paraId="6AA258D8" w14:textId="77777777" w:rsidR="00B27E7B" w:rsidRDefault="00B27E7B" w:rsidP="00B27E7B">
      <w:pPr>
        <w:spacing w:after="0" w:line="240" w:lineRule="auto"/>
        <w:ind w:firstLine="708"/>
        <w:jc w:val="center"/>
        <w:rPr>
          <w:rFonts w:ascii="Times New Roman" w:eastAsia="Times New Roman" w:hAnsi="Times New Roman" w:cs="Times New Roman"/>
          <w:b/>
          <w:bCs/>
          <w:sz w:val="24"/>
          <w:szCs w:val="24"/>
          <w:lang w:eastAsia="ru-RU"/>
        </w:rPr>
      </w:pPr>
    </w:p>
    <w:p w14:paraId="6FFBD3EC" w14:textId="77777777" w:rsidR="00B27E7B" w:rsidRDefault="00B27E7B" w:rsidP="00B27E7B">
      <w:pPr>
        <w:spacing w:after="0" w:line="240" w:lineRule="auto"/>
        <w:ind w:firstLine="708"/>
        <w:jc w:val="center"/>
        <w:rPr>
          <w:rFonts w:ascii="Times New Roman" w:eastAsia="Times New Roman" w:hAnsi="Times New Roman" w:cs="Times New Roman"/>
          <w:b/>
          <w:bCs/>
          <w:sz w:val="24"/>
          <w:szCs w:val="24"/>
          <w:lang w:eastAsia="ru-RU"/>
        </w:rPr>
      </w:pPr>
    </w:p>
    <w:sectPr w:rsidR="00B27E7B" w:rsidSect="0015002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1D21D" w14:textId="77777777" w:rsidR="00A374B6" w:rsidRDefault="00A374B6" w:rsidP="00217941">
      <w:pPr>
        <w:spacing w:after="0" w:line="240" w:lineRule="auto"/>
      </w:pPr>
      <w:r>
        <w:separator/>
      </w:r>
    </w:p>
  </w:endnote>
  <w:endnote w:type="continuationSeparator" w:id="0">
    <w:p w14:paraId="45E781E6" w14:textId="77777777" w:rsidR="00A374B6" w:rsidRDefault="00A374B6" w:rsidP="002179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OfficinaSansBookC">
    <w:altName w:val="Times New Roman"/>
    <w:panose1 w:val="00000000000000000000"/>
    <w:charset w:val="CC"/>
    <w:family w:val="modern"/>
    <w:notTrueType/>
    <w:pitch w:val="variable"/>
    <w:sig w:usb0="800002AF" w:usb1="1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0BCC4" w14:textId="77777777" w:rsidR="00933C59" w:rsidRDefault="00933C59">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5</w:t>
    </w:r>
    <w:r>
      <w:rPr>
        <w:rStyle w:val="a6"/>
      </w:rPr>
      <w:fldChar w:fldCharType="end"/>
    </w:r>
  </w:p>
  <w:p w14:paraId="526770CE" w14:textId="77777777" w:rsidR="00933C59" w:rsidRDefault="00933C59">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4D5D3" w14:textId="77777777" w:rsidR="00933C59" w:rsidRDefault="00933C59">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E323F5">
      <w:rPr>
        <w:rStyle w:val="a6"/>
        <w:noProof/>
      </w:rPr>
      <w:t>2</w:t>
    </w:r>
    <w:r>
      <w:rPr>
        <w:rStyle w:val="a6"/>
      </w:rPr>
      <w:fldChar w:fldCharType="end"/>
    </w:r>
  </w:p>
  <w:p w14:paraId="3691E7B2" w14:textId="77777777" w:rsidR="00933C59" w:rsidRDefault="00933C59">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CC5E6" w14:textId="77777777" w:rsidR="00A374B6" w:rsidRDefault="00A374B6" w:rsidP="00217941">
      <w:pPr>
        <w:spacing w:after="0" w:line="240" w:lineRule="auto"/>
      </w:pPr>
      <w:r>
        <w:separator/>
      </w:r>
    </w:p>
  </w:footnote>
  <w:footnote w:type="continuationSeparator" w:id="0">
    <w:p w14:paraId="50CB940E" w14:textId="77777777" w:rsidR="00A374B6" w:rsidRDefault="00A374B6" w:rsidP="002179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34EF6354"/>
    <w:multiLevelType w:val="hybridMultilevel"/>
    <w:tmpl w:val="9E20D8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7C250AD"/>
    <w:multiLevelType w:val="multilevel"/>
    <w:tmpl w:val="989AD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B7F77A6"/>
    <w:multiLevelType w:val="hybridMultilevel"/>
    <w:tmpl w:val="29DC5EC2"/>
    <w:lvl w:ilvl="0" w:tplc="A8D8E98C">
      <w:numFmt w:val="bullet"/>
      <w:lvlText w:val=""/>
      <w:lvlJc w:val="left"/>
      <w:pPr>
        <w:ind w:left="720" w:hanging="360"/>
      </w:pPr>
      <w:rPr>
        <w:rFonts w:ascii="Symbol" w:eastAsia="Times New Roman" w:hAnsi="Symbol" w:cs="Times New Roman" w:hint="default"/>
        <w:color w:val="FF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2400"/>
    <w:rsid w:val="00003A70"/>
    <w:rsid w:val="000271A2"/>
    <w:rsid w:val="000321C8"/>
    <w:rsid w:val="000350F3"/>
    <w:rsid w:val="0005458A"/>
    <w:rsid w:val="00060C59"/>
    <w:rsid w:val="000626EC"/>
    <w:rsid w:val="00063851"/>
    <w:rsid w:val="00065779"/>
    <w:rsid w:val="00066B23"/>
    <w:rsid w:val="00070412"/>
    <w:rsid w:val="00081C61"/>
    <w:rsid w:val="00082400"/>
    <w:rsid w:val="000A64A6"/>
    <w:rsid w:val="000B7D9B"/>
    <w:rsid w:val="000D00D1"/>
    <w:rsid w:val="000E220A"/>
    <w:rsid w:val="0011680F"/>
    <w:rsid w:val="001258A4"/>
    <w:rsid w:val="00142086"/>
    <w:rsid w:val="001455D7"/>
    <w:rsid w:val="00150027"/>
    <w:rsid w:val="001709EC"/>
    <w:rsid w:val="00181820"/>
    <w:rsid w:val="001A4161"/>
    <w:rsid w:val="001A4A58"/>
    <w:rsid w:val="001A641D"/>
    <w:rsid w:val="001C781C"/>
    <w:rsid w:val="001D320E"/>
    <w:rsid w:val="001D76B9"/>
    <w:rsid w:val="001F2171"/>
    <w:rsid w:val="00217941"/>
    <w:rsid w:val="002624B2"/>
    <w:rsid w:val="00270AF2"/>
    <w:rsid w:val="002753BF"/>
    <w:rsid w:val="002B65BB"/>
    <w:rsid w:val="002C5FC5"/>
    <w:rsid w:val="002D3B9C"/>
    <w:rsid w:val="002D66DE"/>
    <w:rsid w:val="00300307"/>
    <w:rsid w:val="003068F7"/>
    <w:rsid w:val="00306947"/>
    <w:rsid w:val="00332E0F"/>
    <w:rsid w:val="00337386"/>
    <w:rsid w:val="00343DFC"/>
    <w:rsid w:val="00350091"/>
    <w:rsid w:val="003530D2"/>
    <w:rsid w:val="003803D5"/>
    <w:rsid w:val="003833D2"/>
    <w:rsid w:val="003841F7"/>
    <w:rsid w:val="00387413"/>
    <w:rsid w:val="00391867"/>
    <w:rsid w:val="003A30F2"/>
    <w:rsid w:val="003B494F"/>
    <w:rsid w:val="003B632A"/>
    <w:rsid w:val="003C2A6A"/>
    <w:rsid w:val="00400D3B"/>
    <w:rsid w:val="00403583"/>
    <w:rsid w:val="00411779"/>
    <w:rsid w:val="0044344F"/>
    <w:rsid w:val="00450EB0"/>
    <w:rsid w:val="00462651"/>
    <w:rsid w:val="00465495"/>
    <w:rsid w:val="00466F2E"/>
    <w:rsid w:val="004842AE"/>
    <w:rsid w:val="004C382F"/>
    <w:rsid w:val="004F0A08"/>
    <w:rsid w:val="004F6C8F"/>
    <w:rsid w:val="0053636D"/>
    <w:rsid w:val="005634B5"/>
    <w:rsid w:val="005677A9"/>
    <w:rsid w:val="005A0AAD"/>
    <w:rsid w:val="005B23F5"/>
    <w:rsid w:val="005E07A7"/>
    <w:rsid w:val="00606D16"/>
    <w:rsid w:val="006254B2"/>
    <w:rsid w:val="006269C4"/>
    <w:rsid w:val="0063004F"/>
    <w:rsid w:val="00654613"/>
    <w:rsid w:val="00657066"/>
    <w:rsid w:val="00686260"/>
    <w:rsid w:val="00697567"/>
    <w:rsid w:val="006A7A80"/>
    <w:rsid w:val="006B50C1"/>
    <w:rsid w:val="006D4003"/>
    <w:rsid w:val="006D793B"/>
    <w:rsid w:val="006E18BF"/>
    <w:rsid w:val="0070317A"/>
    <w:rsid w:val="0070502C"/>
    <w:rsid w:val="007073A1"/>
    <w:rsid w:val="00715C1F"/>
    <w:rsid w:val="00721113"/>
    <w:rsid w:val="0073064E"/>
    <w:rsid w:val="00730BDF"/>
    <w:rsid w:val="00732894"/>
    <w:rsid w:val="00747C50"/>
    <w:rsid w:val="00760328"/>
    <w:rsid w:val="00767CFA"/>
    <w:rsid w:val="00780AB7"/>
    <w:rsid w:val="00795D3D"/>
    <w:rsid w:val="007A1225"/>
    <w:rsid w:val="007A2E65"/>
    <w:rsid w:val="007A4958"/>
    <w:rsid w:val="00821B7D"/>
    <w:rsid w:val="00842D44"/>
    <w:rsid w:val="00843C9F"/>
    <w:rsid w:val="008742C0"/>
    <w:rsid w:val="008825C4"/>
    <w:rsid w:val="008849FC"/>
    <w:rsid w:val="008A4E08"/>
    <w:rsid w:val="00933C59"/>
    <w:rsid w:val="009372F5"/>
    <w:rsid w:val="009464A2"/>
    <w:rsid w:val="0096652F"/>
    <w:rsid w:val="00985105"/>
    <w:rsid w:val="00990710"/>
    <w:rsid w:val="009A53B1"/>
    <w:rsid w:val="009A650D"/>
    <w:rsid w:val="009A7B4E"/>
    <w:rsid w:val="00A374B6"/>
    <w:rsid w:val="00A46811"/>
    <w:rsid w:val="00A5675E"/>
    <w:rsid w:val="00A61457"/>
    <w:rsid w:val="00AA74AA"/>
    <w:rsid w:val="00AB6BE7"/>
    <w:rsid w:val="00AC69F0"/>
    <w:rsid w:val="00AD2ABD"/>
    <w:rsid w:val="00AD404D"/>
    <w:rsid w:val="00AE4D21"/>
    <w:rsid w:val="00AE4FBF"/>
    <w:rsid w:val="00AF1257"/>
    <w:rsid w:val="00AF5039"/>
    <w:rsid w:val="00B02BF7"/>
    <w:rsid w:val="00B07C58"/>
    <w:rsid w:val="00B27815"/>
    <w:rsid w:val="00B27E7B"/>
    <w:rsid w:val="00B53187"/>
    <w:rsid w:val="00B649F4"/>
    <w:rsid w:val="00B66CF6"/>
    <w:rsid w:val="00B67305"/>
    <w:rsid w:val="00B67B3A"/>
    <w:rsid w:val="00B72B81"/>
    <w:rsid w:val="00B817BA"/>
    <w:rsid w:val="00B84E0A"/>
    <w:rsid w:val="00B86726"/>
    <w:rsid w:val="00B91FE4"/>
    <w:rsid w:val="00BA4787"/>
    <w:rsid w:val="00BB6D09"/>
    <w:rsid w:val="00BC7754"/>
    <w:rsid w:val="00BD3632"/>
    <w:rsid w:val="00BD7566"/>
    <w:rsid w:val="00BE3AEC"/>
    <w:rsid w:val="00C37BB4"/>
    <w:rsid w:val="00C4654B"/>
    <w:rsid w:val="00C62119"/>
    <w:rsid w:val="00CA2E58"/>
    <w:rsid w:val="00CC4101"/>
    <w:rsid w:val="00CE0664"/>
    <w:rsid w:val="00CF304C"/>
    <w:rsid w:val="00D14C4B"/>
    <w:rsid w:val="00D31D78"/>
    <w:rsid w:val="00D54945"/>
    <w:rsid w:val="00D80E26"/>
    <w:rsid w:val="00DC5CCD"/>
    <w:rsid w:val="00DD3DAC"/>
    <w:rsid w:val="00DD4BD0"/>
    <w:rsid w:val="00DE1A18"/>
    <w:rsid w:val="00DF4866"/>
    <w:rsid w:val="00E206D0"/>
    <w:rsid w:val="00E2143A"/>
    <w:rsid w:val="00E253A7"/>
    <w:rsid w:val="00E323F5"/>
    <w:rsid w:val="00E4572C"/>
    <w:rsid w:val="00E61CA0"/>
    <w:rsid w:val="00E62BFA"/>
    <w:rsid w:val="00E70E58"/>
    <w:rsid w:val="00E85882"/>
    <w:rsid w:val="00E96E84"/>
    <w:rsid w:val="00EA0263"/>
    <w:rsid w:val="00EA2C3E"/>
    <w:rsid w:val="00EA7662"/>
    <w:rsid w:val="00EB5112"/>
    <w:rsid w:val="00EC49D6"/>
    <w:rsid w:val="00EF507C"/>
    <w:rsid w:val="00F031FF"/>
    <w:rsid w:val="00F21F79"/>
    <w:rsid w:val="00F25598"/>
    <w:rsid w:val="00F2740F"/>
    <w:rsid w:val="00F366C9"/>
    <w:rsid w:val="00F51C74"/>
    <w:rsid w:val="00F5257C"/>
    <w:rsid w:val="00F76B4B"/>
    <w:rsid w:val="00F97917"/>
    <w:rsid w:val="7FB258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EEE12"/>
  <w15:docId w15:val="{0A1BED20-83FE-4B55-A5FC-C74F947D8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179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217941"/>
    <w:pPr>
      <w:tabs>
        <w:tab w:val="center" w:pos="4677"/>
        <w:tab w:val="right" w:pos="9355"/>
      </w:tabs>
      <w:spacing w:after="0" w:line="240" w:lineRule="auto"/>
    </w:pPr>
  </w:style>
  <w:style w:type="character" w:customStyle="1" w:styleId="a5">
    <w:name w:val="Нижний колонтитул Знак"/>
    <w:basedOn w:val="a0"/>
    <w:link w:val="a4"/>
    <w:uiPriority w:val="99"/>
    <w:rsid w:val="00217941"/>
  </w:style>
  <w:style w:type="character" w:styleId="a6">
    <w:name w:val="page number"/>
    <w:basedOn w:val="a0"/>
    <w:rsid w:val="00217941"/>
  </w:style>
  <w:style w:type="character" w:styleId="a7">
    <w:name w:val="footnote reference"/>
    <w:uiPriority w:val="99"/>
    <w:rsid w:val="00217941"/>
    <w:rPr>
      <w:rFonts w:cs="Times New Roman"/>
      <w:vertAlign w:val="superscript"/>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qFormat/>
    <w:rsid w:val="00217941"/>
    <w:pPr>
      <w:spacing w:after="0" w:line="240" w:lineRule="auto"/>
    </w:pPr>
    <w:rPr>
      <w:rFonts w:ascii="Times New Roman" w:eastAsia="Times New Roman" w:hAnsi="Times New Roman" w:cs="Times New Roman"/>
      <w:sz w:val="20"/>
      <w:szCs w:val="20"/>
      <w:lang w:val="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rsid w:val="00217941"/>
    <w:rPr>
      <w:rFonts w:ascii="Times New Roman" w:eastAsia="Times New Roman" w:hAnsi="Times New Roman" w:cs="Times New Roman"/>
      <w:sz w:val="20"/>
      <w:szCs w:val="20"/>
      <w:lang w:val="en-US"/>
    </w:rPr>
  </w:style>
  <w:style w:type="paragraph" w:styleId="aa">
    <w:name w:val="List Paragraph"/>
    <w:basedOn w:val="a"/>
    <w:uiPriority w:val="34"/>
    <w:qFormat/>
    <w:rsid w:val="00BD7566"/>
    <w:pPr>
      <w:ind w:left="720"/>
      <w:contextualSpacing/>
    </w:pPr>
  </w:style>
  <w:style w:type="character" w:customStyle="1" w:styleId="dt-m">
    <w:name w:val="dt-m"/>
    <w:basedOn w:val="a0"/>
    <w:rsid w:val="7FB2582F"/>
  </w:style>
  <w:style w:type="paragraph" w:customStyle="1" w:styleId="c3">
    <w:name w:val="c3"/>
    <w:basedOn w:val="a"/>
    <w:rsid w:val="00CE06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CE0664"/>
  </w:style>
  <w:style w:type="character" w:styleId="ab">
    <w:name w:val="Hyperlink"/>
    <w:basedOn w:val="a0"/>
    <w:uiPriority w:val="99"/>
    <w:unhideWhenUsed/>
    <w:rsid w:val="00CE0664"/>
    <w:rPr>
      <w:color w:val="0000FF"/>
      <w:u w:val="single"/>
    </w:rPr>
  </w:style>
  <w:style w:type="paragraph" w:styleId="ac">
    <w:name w:val="header"/>
    <w:basedOn w:val="a"/>
    <w:link w:val="ad"/>
    <w:uiPriority w:val="99"/>
    <w:unhideWhenUsed/>
    <w:rsid w:val="00181820"/>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81820"/>
  </w:style>
  <w:style w:type="character" w:customStyle="1" w:styleId="c26">
    <w:name w:val="c26"/>
    <w:basedOn w:val="a0"/>
    <w:rsid w:val="00E4572C"/>
  </w:style>
  <w:style w:type="character" w:customStyle="1" w:styleId="c2">
    <w:name w:val="c2"/>
    <w:basedOn w:val="a0"/>
    <w:rsid w:val="00E457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9390565">
      <w:bodyDiv w:val="1"/>
      <w:marLeft w:val="0"/>
      <w:marRight w:val="0"/>
      <w:marTop w:val="0"/>
      <w:marBottom w:val="0"/>
      <w:divBdr>
        <w:top w:val="none" w:sz="0" w:space="0" w:color="auto"/>
        <w:left w:val="none" w:sz="0" w:space="0" w:color="auto"/>
        <w:bottom w:val="none" w:sz="0" w:space="0" w:color="auto"/>
        <w:right w:val="none" w:sz="0" w:space="0" w:color="auto"/>
      </w:divBdr>
    </w:div>
    <w:div w:id="1647008879">
      <w:bodyDiv w:val="1"/>
      <w:marLeft w:val="0"/>
      <w:marRight w:val="0"/>
      <w:marTop w:val="0"/>
      <w:marBottom w:val="0"/>
      <w:divBdr>
        <w:top w:val="none" w:sz="0" w:space="0" w:color="auto"/>
        <w:left w:val="none" w:sz="0" w:space="0" w:color="auto"/>
        <w:bottom w:val="none" w:sz="0" w:space="0" w:color="auto"/>
        <w:right w:val="none" w:sz="0" w:space="0" w:color="auto"/>
      </w:divBdr>
    </w:div>
    <w:div w:id="1778716132">
      <w:bodyDiv w:val="1"/>
      <w:marLeft w:val="0"/>
      <w:marRight w:val="0"/>
      <w:marTop w:val="0"/>
      <w:marBottom w:val="0"/>
      <w:divBdr>
        <w:top w:val="none" w:sz="0" w:space="0" w:color="auto"/>
        <w:left w:val="none" w:sz="0" w:space="0" w:color="auto"/>
        <w:bottom w:val="none" w:sz="0" w:space="0" w:color="auto"/>
        <w:right w:val="none" w:sz="0" w:space="0" w:color="auto"/>
      </w:divBdr>
    </w:div>
    <w:div w:id="1881626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google.com/url?q=http%3A%2F%2Fgeography.su%2Fatlas%2Fitem%2Ff00%2Fs00%2Fz0000000%2F&amp;sa=D&amp;sntz=1&amp;usg=AFQjCNHfyPBKntNbE_7UVJimsFOS3hohX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oogle.com/url?q=http%3A%2F%2Fschool-collection.edu.ru%2Fcatalog%2Frubr%2F523e4226-60b8-b9f7-d940-984745d86418%2F118882%2F%3Finterface%3Dcatalog%26class%3D48%26subject%3D28&amp;sa=D&amp;sntz=1&amp;usg=AFQjCNH_4A_cyQD67KeQwQEfX4NOZAwbH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olcollection.edu.ru/catalog/rubr/2d5dc937-826a-4695-8479-da00a58992ce/?interface=catalog&amp;class%5b%5d=48&amp;subject%5b%5d=2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hoolcollection"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google.com/url?q=http%3A%2F%2Finterneturok.ru%2F&amp;sa=D&amp;sntz=1&amp;usg=AFQjCNFbyCcQvMP5Y9bY0882IVdNxTT58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A1FCB4-2D94-4B70-AF48-ED1A52683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7010</Words>
  <Characters>39961</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Муслимова</dc:creator>
  <cp:lastModifiedBy>User</cp:lastModifiedBy>
  <cp:revision>5</cp:revision>
  <dcterms:created xsi:type="dcterms:W3CDTF">2025-09-05T09:19:00Z</dcterms:created>
  <dcterms:modified xsi:type="dcterms:W3CDTF">2025-09-08T05:11:00Z</dcterms:modified>
</cp:coreProperties>
</file>